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7757F" w14:textId="77777777" w:rsidR="00617288" w:rsidRDefault="00617288" w:rsidP="004A310D">
      <w:pPr>
        <w:spacing w:after="160" w:line="259" w:lineRule="auto"/>
        <w:rPr>
          <w:rFonts w:ascii="Calibri" w:hAnsi="Calibri" w:cs="Calibri"/>
          <w:sz w:val="36"/>
          <w:szCs w:val="36"/>
        </w:rPr>
      </w:pPr>
    </w:p>
    <w:p w14:paraId="5073278F" w14:textId="77777777" w:rsidR="0022660B" w:rsidRDefault="0022660B" w:rsidP="004A310D">
      <w:pPr>
        <w:spacing w:after="160" w:line="259" w:lineRule="auto"/>
        <w:rPr>
          <w:rFonts w:ascii="Calibri" w:eastAsia="Calibri" w:hAnsi="Calibri"/>
          <w:b/>
          <w:bCs/>
          <w:sz w:val="24"/>
          <w:szCs w:val="24"/>
          <w:u w:val="single"/>
          <w:lang w:val="en-ZA"/>
        </w:rPr>
      </w:pPr>
      <w:r>
        <w:rPr>
          <w:rFonts w:ascii="Calibri" w:hAnsi="Calibri" w:cs="Calibri"/>
          <w:sz w:val="36"/>
          <w:szCs w:val="36"/>
        </w:rPr>
        <w:t>Lesotho</w:t>
      </w:r>
      <w:r w:rsidRPr="00880599">
        <w:rPr>
          <w:rFonts w:ascii="Calibri" w:hAnsi="Calibri" w:cs="Calibri"/>
          <w:sz w:val="36"/>
          <w:szCs w:val="36"/>
        </w:rPr>
        <w:t>: Clearing via</w:t>
      </w:r>
      <w:r>
        <w:rPr>
          <w:rFonts w:ascii="Calibri" w:hAnsi="Calibri" w:cs="Calibri"/>
          <w:sz w:val="36"/>
          <w:szCs w:val="36"/>
        </w:rPr>
        <w:t xml:space="preserve"> Maseru</w:t>
      </w:r>
      <w:r w:rsidRPr="00880599">
        <w:rPr>
          <w:rFonts w:ascii="Calibri" w:hAnsi="Calibri" w:cs="Calibri"/>
          <w:sz w:val="36"/>
          <w:szCs w:val="36"/>
        </w:rPr>
        <w:t xml:space="preserve"> Border Post to and from </w:t>
      </w:r>
      <w:r>
        <w:rPr>
          <w:rFonts w:ascii="Calibri" w:hAnsi="Calibri" w:cs="Calibri"/>
          <w:sz w:val="36"/>
          <w:szCs w:val="36"/>
        </w:rPr>
        <w:t>Lesotho</w:t>
      </w:r>
      <w:r w:rsidRPr="00374215">
        <w:rPr>
          <w:rFonts w:ascii="Calibri" w:eastAsia="Calibri" w:hAnsi="Calibri"/>
          <w:b/>
          <w:bCs/>
          <w:sz w:val="24"/>
          <w:szCs w:val="24"/>
          <w:u w:val="single"/>
          <w:lang w:val="en-ZA"/>
        </w:rPr>
        <w:t xml:space="preserve"> </w:t>
      </w:r>
    </w:p>
    <w:p w14:paraId="6CC1690C" w14:textId="77777777" w:rsidR="0022660B" w:rsidRDefault="0022660B" w:rsidP="004A310D">
      <w:pPr>
        <w:spacing w:after="160" w:line="259" w:lineRule="auto"/>
        <w:rPr>
          <w:rFonts w:ascii="Calibri" w:eastAsia="Calibri" w:hAnsi="Calibri"/>
          <w:b/>
          <w:bCs/>
          <w:sz w:val="24"/>
          <w:szCs w:val="24"/>
          <w:u w:val="single"/>
          <w:lang w:val="en-ZA"/>
        </w:rPr>
      </w:pPr>
    </w:p>
    <w:p w14:paraId="52E7E041" w14:textId="77777777" w:rsidR="004A310D" w:rsidRPr="00374215" w:rsidRDefault="004A310D" w:rsidP="004A310D">
      <w:pPr>
        <w:spacing w:after="160" w:line="259" w:lineRule="auto"/>
        <w:rPr>
          <w:rFonts w:ascii="Calibri" w:eastAsia="Calibri" w:hAnsi="Calibri"/>
          <w:b/>
          <w:bCs/>
          <w:sz w:val="24"/>
          <w:szCs w:val="24"/>
          <w:u w:val="single"/>
          <w:lang w:val="en-ZA"/>
        </w:rPr>
      </w:pPr>
      <w:r w:rsidRPr="00374215">
        <w:rPr>
          <w:rFonts w:ascii="Calibri" w:eastAsia="Calibri" w:hAnsi="Calibri"/>
          <w:b/>
          <w:bCs/>
          <w:sz w:val="24"/>
          <w:szCs w:val="24"/>
          <w:u w:val="single"/>
          <w:lang w:val="en-ZA"/>
        </w:rPr>
        <w:t>PURPOSE</w:t>
      </w:r>
    </w:p>
    <w:p w14:paraId="2492F0DC" w14:textId="77777777" w:rsidR="004A310D" w:rsidRPr="00374215" w:rsidRDefault="004A310D" w:rsidP="00975B02">
      <w:pPr>
        <w:spacing w:after="160" w:line="259" w:lineRule="auto"/>
        <w:ind w:left="709"/>
        <w:jc w:val="both"/>
        <w:rPr>
          <w:rFonts w:ascii="Calibri" w:eastAsia="Calibri" w:hAnsi="Calibri"/>
          <w:sz w:val="22"/>
          <w:szCs w:val="22"/>
          <w:lang w:val="en-ZA"/>
        </w:rPr>
      </w:pPr>
      <w:r w:rsidRPr="00374215">
        <w:rPr>
          <w:rFonts w:ascii="Calibri" w:eastAsia="Calibri" w:hAnsi="Calibri"/>
          <w:sz w:val="22"/>
          <w:szCs w:val="22"/>
          <w:lang w:val="en-ZA"/>
        </w:rPr>
        <w:t>The purpose of the</w:t>
      </w:r>
      <w:r w:rsidR="00C44BC9" w:rsidRPr="00374215">
        <w:rPr>
          <w:rFonts w:ascii="Calibri" w:eastAsia="Calibri" w:hAnsi="Calibri"/>
          <w:sz w:val="22"/>
          <w:szCs w:val="22"/>
          <w:lang w:val="en-ZA"/>
        </w:rPr>
        <w:t xml:space="preserve"> </w:t>
      </w:r>
      <w:r w:rsidR="00017710" w:rsidRPr="00374215">
        <w:rPr>
          <w:rFonts w:ascii="Calibri" w:eastAsia="Calibri" w:hAnsi="Calibri"/>
          <w:sz w:val="22"/>
          <w:szCs w:val="22"/>
          <w:lang w:val="en-ZA"/>
        </w:rPr>
        <w:t>Lesotho Clearing via Maseru Border Post to and from Lesotho</w:t>
      </w:r>
      <w:r w:rsidR="00D17BE3" w:rsidRPr="00374215">
        <w:rPr>
          <w:rFonts w:ascii="Calibri" w:eastAsia="Calibri" w:hAnsi="Calibri"/>
          <w:sz w:val="22"/>
          <w:szCs w:val="22"/>
          <w:lang w:val="en-ZA"/>
        </w:rPr>
        <w:t xml:space="preserve"> </w:t>
      </w:r>
      <w:r w:rsidRPr="00374215">
        <w:rPr>
          <w:rFonts w:ascii="Calibri" w:eastAsia="Calibri" w:hAnsi="Calibri"/>
          <w:sz w:val="22"/>
          <w:szCs w:val="22"/>
          <w:lang w:val="en-ZA"/>
        </w:rPr>
        <w:t>Standard Operating Procedure (SOP) is to align</w:t>
      </w:r>
      <w:r w:rsidR="00EC28DC" w:rsidRPr="00374215">
        <w:rPr>
          <w:rFonts w:ascii="Calibri" w:eastAsia="Calibri" w:hAnsi="Calibri"/>
          <w:sz w:val="22"/>
          <w:szCs w:val="22"/>
          <w:lang w:val="en-ZA"/>
        </w:rPr>
        <w:t xml:space="preserve"> all</w:t>
      </w:r>
      <w:r w:rsidRPr="00374215">
        <w:rPr>
          <w:rFonts w:ascii="Calibri" w:eastAsia="Calibri" w:hAnsi="Calibri"/>
          <w:sz w:val="22"/>
          <w:szCs w:val="22"/>
          <w:lang w:val="en-ZA"/>
        </w:rPr>
        <w:t xml:space="preserve"> </w:t>
      </w:r>
      <w:r w:rsidR="007F0B91" w:rsidRPr="00374215">
        <w:rPr>
          <w:rFonts w:ascii="Calibri" w:eastAsia="Calibri" w:hAnsi="Calibri"/>
          <w:sz w:val="22"/>
          <w:szCs w:val="22"/>
          <w:lang w:val="en-ZA"/>
        </w:rPr>
        <w:t>o</w:t>
      </w:r>
      <w:r w:rsidRPr="00374215">
        <w:rPr>
          <w:rFonts w:ascii="Calibri" w:eastAsia="Calibri" w:hAnsi="Calibri"/>
          <w:sz w:val="22"/>
          <w:szCs w:val="22"/>
          <w:lang w:val="en-ZA"/>
        </w:rPr>
        <w:t>perational</w:t>
      </w:r>
      <w:r w:rsidR="00EC28DC" w:rsidRPr="00374215">
        <w:rPr>
          <w:rFonts w:ascii="Calibri" w:eastAsia="Calibri" w:hAnsi="Calibri"/>
          <w:sz w:val="22"/>
          <w:szCs w:val="22"/>
          <w:lang w:val="en-ZA"/>
        </w:rPr>
        <w:t xml:space="preserve"> and clearing</w:t>
      </w:r>
      <w:r w:rsidRPr="00374215">
        <w:rPr>
          <w:rFonts w:ascii="Calibri" w:eastAsia="Calibri" w:hAnsi="Calibri"/>
          <w:sz w:val="22"/>
          <w:szCs w:val="22"/>
          <w:lang w:val="en-ZA"/>
        </w:rPr>
        <w:t xml:space="preserve"> </w:t>
      </w:r>
      <w:r w:rsidR="007F0B91" w:rsidRPr="00374215">
        <w:rPr>
          <w:rFonts w:ascii="Calibri" w:eastAsia="Calibri" w:hAnsi="Calibri"/>
          <w:sz w:val="22"/>
          <w:szCs w:val="22"/>
          <w:lang w:val="en-ZA"/>
        </w:rPr>
        <w:t>t</w:t>
      </w:r>
      <w:r w:rsidRPr="00374215">
        <w:rPr>
          <w:rFonts w:ascii="Calibri" w:eastAsia="Calibri" w:hAnsi="Calibri"/>
          <w:sz w:val="22"/>
          <w:szCs w:val="22"/>
          <w:lang w:val="en-ZA"/>
        </w:rPr>
        <w:t>eams</w:t>
      </w:r>
      <w:r w:rsidR="00C377AA" w:rsidRPr="00374215">
        <w:rPr>
          <w:rFonts w:ascii="Calibri" w:eastAsia="Calibri" w:hAnsi="Calibri"/>
          <w:sz w:val="22"/>
          <w:szCs w:val="22"/>
          <w:lang w:val="en-ZA"/>
        </w:rPr>
        <w:t xml:space="preserve"> </w:t>
      </w:r>
      <w:r w:rsidRPr="00374215">
        <w:rPr>
          <w:rFonts w:ascii="Calibri" w:eastAsia="Calibri" w:hAnsi="Calibri"/>
          <w:sz w:val="22"/>
          <w:szCs w:val="22"/>
          <w:lang w:val="en-ZA"/>
        </w:rPr>
        <w:t>on expectations pertaining to the</w:t>
      </w:r>
      <w:r w:rsidR="00C45594" w:rsidRPr="00374215">
        <w:rPr>
          <w:rFonts w:ascii="Calibri" w:eastAsia="Calibri" w:hAnsi="Calibri"/>
          <w:sz w:val="22"/>
          <w:szCs w:val="22"/>
          <w:lang w:val="en-ZA"/>
        </w:rPr>
        <w:t xml:space="preserve"> </w:t>
      </w:r>
      <w:r w:rsidR="00EC28DC" w:rsidRPr="00374215">
        <w:rPr>
          <w:rFonts w:ascii="Calibri" w:eastAsia="Calibri" w:hAnsi="Calibri"/>
          <w:sz w:val="22"/>
          <w:szCs w:val="22"/>
          <w:lang w:val="en-ZA"/>
        </w:rPr>
        <w:t>clearing process of t</w:t>
      </w:r>
      <w:r w:rsidR="00D17BE3" w:rsidRPr="00374215">
        <w:rPr>
          <w:rFonts w:ascii="Calibri" w:eastAsia="Calibri" w:hAnsi="Calibri"/>
          <w:sz w:val="22"/>
          <w:szCs w:val="22"/>
          <w:lang w:val="en-ZA"/>
        </w:rPr>
        <w:t>hese</w:t>
      </w:r>
      <w:r w:rsidR="00EC28DC" w:rsidRPr="00374215">
        <w:rPr>
          <w:rFonts w:ascii="Calibri" w:eastAsia="Calibri" w:hAnsi="Calibri"/>
          <w:sz w:val="22"/>
          <w:szCs w:val="22"/>
          <w:lang w:val="en-ZA"/>
        </w:rPr>
        <w:t xml:space="preserve"> </w:t>
      </w:r>
      <w:r w:rsidR="00D17BE3" w:rsidRPr="00374215">
        <w:rPr>
          <w:rFonts w:ascii="Calibri" w:eastAsia="Calibri" w:hAnsi="Calibri"/>
          <w:sz w:val="22"/>
          <w:szCs w:val="22"/>
          <w:lang w:val="en-ZA"/>
        </w:rPr>
        <w:t>borders</w:t>
      </w:r>
      <w:r w:rsidR="00C45594" w:rsidRPr="00374215">
        <w:rPr>
          <w:rFonts w:ascii="Calibri" w:eastAsia="Calibri" w:hAnsi="Calibri"/>
          <w:sz w:val="22"/>
          <w:szCs w:val="22"/>
          <w:lang w:val="en-ZA"/>
        </w:rPr>
        <w:t>.</w:t>
      </w:r>
      <w:r w:rsidRPr="00374215">
        <w:rPr>
          <w:rFonts w:ascii="Calibri" w:eastAsia="Calibri" w:hAnsi="Calibri"/>
          <w:sz w:val="22"/>
          <w:szCs w:val="22"/>
          <w:lang w:val="en-ZA"/>
        </w:rPr>
        <w:t xml:space="preserve"> </w:t>
      </w:r>
      <w:r w:rsidR="00F00AC9" w:rsidRPr="00374215">
        <w:rPr>
          <w:rFonts w:ascii="Calibri" w:eastAsia="Calibri" w:hAnsi="Calibri"/>
          <w:sz w:val="22"/>
          <w:szCs w:val="22"/>
          <w:lang w:val="en-ZA"/>
        </w:rPr>
        <w:t xml:space="preserve">Also, to ensure all </w:t>
      </w:r>
      <w:r w:rsidR="00EC28DC" w:rsidRPr="00374215">
        <w:rPr>
          <w:rFonts w:ascii="Calibri" w:eastAsia="Calibri" w:hAnsi="Calibri"/>
          <w:sz w:val="22"/>
          <w:szCs w:val="22"/>
          <w:lang w:val="en-ZA"/>
        </w:rPr>
        <w:t>operational queries</w:t>
      </w:r>
      <w:r w:rsidR="00F00AC9" w:rsidRPr="00374215">
        <w:rPr>
          <w:rFonts w:ascii="Calibri" w:eastAsia="Calibri" w:hAnsi="Calibri"/>
          <w:sz w:val="22"/>
          <w:szCs w:val="22"/>
          <w:lang w:val="en-ZA"/>
        </w:rPr>
        <w:t xml:space="preserve"> are </w:t>
      </w:r>
      <w:r w:rsidR="00EC28DC" w:rsidRPr="00374215">
        <w:rPr>
          <w:rFonts w:ascii="Calibri" w:eastAsia="Calibri" w:hAnsi="Calibri"/>
          <w:sz w:val="22"/>
          <w:szCs w:val="22"/>
          <w:lang w:val="en-ZA"/>
        </w:rPr>
        <w:t>directed to the correct individual</w:t>
      </w:r>
      <w:r w:rsidR="00F00AC9" w:rsidRPr="00374215">
        <w:rPr>
          <w:rFonts w:ascii="Calibri" w:eastAsia="Calibri" w:hAnsi="Calibri"/>
          <w:sz w:val="22"/>
          <w:szCs w:val="22"/>
          <w:lang w:val="en-ZA"/>
        </w:rPr>
        <w:t xml:space="preserve">. </w:t>
      </w:r>
      <w:r w:rsidRPr="00374215">
        <w:rPr>
          <w:rFonts w:ascii="Calibri" w:eastAsia="Calibri" w:hAnsi="Calibri"/>
          <w:sz w:val="22"/>
          <w:szCs w:val="22"/>
          <w:lang w:val="en-ZA"/>
        </w:rPr>
        <w:t>The SOP must be utilised as</w:t>
      </w:r>
      <w:r w:rsidR="00C45594" w:rsidRPr="00374215">
        <w:rPr>
          <w:rFonts w:ascii="Calibri" w:eastAsia="Calibri" w:hAnsi="Calibri"/>
          <w:sz w:val="22"/>
          <w:szCs w:val="22"/>
          <w:lang w:val="en-ZA"/>
        </w:rPr>
        <w:t xml:space="preserve"> a</w:t>
      </w:r>
      <w:r w:rsidRPr="00374215">
        <w:rPr>
          <w:rFonts w:ascii="Calibri" w:eastAsia="Calibri" w:hAnsi="Calibri"/>
          <w:sz w:val="22"/>
          <w:szCs w:val="22"/>
          <w:lang w:val="en-ZA"/>
        </w:rPr>
        <w:t xml:space="preserve"> guideline </w:t>
      </w:r>
      <w:r w:rsidR="00C45594" w:rsidRPr="00374215">
        <w:rPr>
          <w:rFonts w:ascii="Calibri" w:eastAsia="Calibri" w:hAnsi="Calibri"/>
          <w:sz w:val="22"/>
          <w:szCs w:val="22"/>
          <w:lang w:val="en-ZA"/>
        </w:rPr>
        <w:t xml:space="preserve">for all </w:t>
      </w:r>
      <w:r w:rsidR="00EC28DC" w:rsidRPr="00374215">
        <w:rPr>
          <w:rFonts w:ascii="Calibri" w:eastAsia="Calibri" w:hAnsi="Calibri"/>
          <w:sz w:val="22"/>
          <w:szCs w:val="22"/>
          <w:lang w:val="en-ZA"/>
        </w:rPr>
        <w:t>Namlog staff</w:t>
      </w:r>
      <w:r w:rsidRPr="00374215">
        <w:rPr>
          <w:rFonts w:ascii="Calibri" w:eastAsia="Calibri" w:hAnsi="Calibri"/>
          <w:sz w:val="22"/>
          <w:szCs w:val="22"/>
          <w:lang w:val="en-ZA"/>
        </w:rPr>
        <w:t xml:space="preserve">. </w:t>
      </w:r>
      <w:r w:rsidR="00F34830" w:rsidRPr="00374215">
        <w:rPr>
          <w:rFonts w:ascii="Calibri" w:eastAsia="Calibri" w:hAnsi="Calibri"/>
          <w:sz w:val="22"/>
          <w:szCs w:val="22"/>
          <w:lang w:val="en-ZA"/>
        </w:rPr>
        <w:t xml:space="preserve">This is to ensure </w:t>
      </w:r>
      <w:r w:rsidR="00EC28DC" w:rsidRPr="00374215">
        <w:rPr>
          <w:rFonts w:ascii="Calibri" w:eastAsia="Calibri" w:hAnsi="Calibri"/>
          <w:sz w:val="22"/>
          <w:szCs w:val="22"/>
          <w:lang w:val="en-ZA"/>
        </w:rPr>
        <w:t>delays are mitigated as far possible and limit any</w:t>
      </w:r>
      <w:r w:rsidR="007F0B91" w:rsidRPr="00374215">
        <w:rPr>
          <w:rFonts w:ascii="Calibri" w:eastAsia="Calibri" w:hAnsi="Calibri"/>
          <w:sz w:val="22"/>
          <w:szCs w:val="22"/>
          <w:lang w:val="en-ZA"/>
        </w:rPr>
        <w:t xml:space="preserve"> risk of financial loss to the company</w:t>
      </w:r>
      <w:r w:rsidR="00F34830" w:rsidRPr="00374215">
        <w:rPr>
          <w:rFonts w:ascii="Calibri" w:eastAsia="Calibri" w:hAnsi="Calibri"/>
          <w:sz w:val="22"/>
          <w:szCs w:val="22"/>
          <w:lang w:val="en-ZA"/>
        </w:rPr>
        <w:t xml:space="preserve">. </w:t>
      </w:r>
    </w:p>
    <w:p w14:paraId="342EFA32" w14:textId="77777777" w:rsidR="00EC28DC" w:rsidRPr="00374215" w:rsidRDefault="00EC28DC" w:rsidP="00975B02">
      <w:pPr>
        <w:spacing w:after="160" w:line="259" w:lineRule="auto"/>
        <w:ind w:left="709"/>
        <w:jc w:val="both"/>
        <w:rPr>
          <w:rFonts w:ascii="Calibri" w:eastAsia="Calibri" w:hAnsi="Calibri"/>
          <w:sz w:val="22"/>
          <w:szCs w:val="22"/>
          <w:lang w:val="en-ZA"/>
        </w:rPr>
      </w:pPr>
    </w:p>
    <w:p w14:paraId="09411494" w14:textId="77777777" w:rsidR="004A310D" w:rsidRPr="00374215" w:rsidRDefault="004A310D" w:rsidP="00975B02">
      <w:pPr>
        <w:spacing w:after="160" w:line="259" w:lineRule="auto"/>
        <w:jc w:val="both"/>
        <w:rPr>
          <w:rFonts w:ascii="Calibri" w:eastAsia="Calibri" w:hAnsi="Calibri"/>
          <w:b/>
          <w:bCs/>
          <w:sz w:val="24"/>
          <w:szCs w:val="24"/>
          <w:u w:val="single"/>
          <w:lang w:val="en-ZA"/>
        </w:rPr>
      </w:pPr>
      <w:r w:rsidRPr="00374215">
        <w:rPr>
          <w:rFonts w:ascii="Calibri" w:eastAsia="Calibri" w:hAnsi="Calibri"/>
          <w:b/>
          <w:bCs/>
          <w:sz w:val="24"/>
          <w:szCs w:val="24"/>
          <w:u w:val="single"/>
          <w:lang w:val="en-ZA"/>
        </w:rPr>
        <w:t>SCOPE</w:t>
      </w:r>
    </w:p>
    <w:p w14:paraId="20BF1F06" w14:textId="77777777" w:rsidR="006E691D" w:rsidRPr="00374215" w:rsidRDefault="006E691D" w:rsidP="00975B02">
      <w:pPr>
        <w:spacing w:after="160" w:line="256" w:lineRule="auto"/>
        <w:ind w:left="709"/>
        <w:jc w:val="both"/>
        <w:rPr>
          <w:rFonts w:ascii="Calibri" w:eastAsia="Calibri" w:hAnsi="Calibri"/>
          <w:sz w:val="22"/>
          <w:szCs w:val="22"/>
          <w:lang w:val="en-ZA"/>
        </w:rPr>
      </w:pPr>
      <w:r w:rsidRPr="00374215">
        <w:rPr>
          <w:rFonts w:ascii="Calibri" w:eastAsia="Calibri" w:hAnsi="Calibri"/>
          <w:sz w:val="22"/>
          <w:szCs w:val="22"/>
          <w:lang w:val="en-ZA"/>
        </w:rPr>
        <w:t>The SOP is applicable to operational and clearing teams directly and indirectly involved with the dealing in either cargo, documentation for clearing or any query directed in relation t</w:t>
      </w:r>
      <w:r w:rsidR="00D17BE3" w:rsidRPr="00374215">
        <w:rPr>
          <w:rFonts w:ascii="Calibri" w:eastAsia="Calibri" w:hAnsi="Calibri"/>
          <w:sz w:val="22"/>
          <w:szCs w:val="22"/>
          <w:lang w:val="en-ZA"/>
        </w:rPr>
        <w:t>hrough</w:t>
      </w:r>
      <w:r w:rsidRPr="00374215">
        <w:rPr>
          <w:rFonts w:ascii="Calibri" w:eastAsia="Calibri" w:hAnsi="Calibri"/>
          <w:sz w:val="22"/>
          <w:szCs w:val="22"/>
          <w:lang w:val="en-ZA"/>
        </w:rPr>
        <w:t xml:space="preserve"> th</w:t>
      </w:r>
      <w:r w:rsidR="00D17BE3" w:rsidRPr="00374215">
        <w:rPr>
          <w:rFonts w:ascii="Calibri" w:eastAsia="Calibri" w:hAnsi="Calibri"/>
          <w:sz w:val="22"/>
          <w:szCs w:val="22"/>
          <w:lang w:val="en-ZA"/>
        </w:rPr>
        <w:t>e</w:t>
      </w:r>
      <w:r w:rsidRPr="00374215">
        <w:rPr>
          <w:rFonts w:ascii="Calibri" w:eastAsia="Calibri" w:hAnsi="Calibri"/>
          <w:sz w:val="22"/>
          <w:szCs w:val="22"/>
          <w:lang w:val="en-ZA"/>
        </w:rPr>
        <w:t>s</w:t>
      </w:r>
      <w:r w:rsidR="00D17BE3" w:rsidRPr="00374215">
        <w:rPr>
          <w:rFonts w:ascii="Calibri" w:eastAsia="Calibri" w:hAnsi="Calibri"/>
          <w:sz w:val="22"/>
          <w:szCs w:val="22"/>
          <w:lang w:val="en-ZA"/>
        </w:rPr>
        <w:t>e</w:t>
      </w:r>
      <w:r w:rsidRPr="00374215">
        <w:rPr>
          <w:rFonts w:ascii="Calibri" w:eastAsia="Calibri" w:hAnsi="Calibri"/>
          <w:sz w:val="22"/>
          <w:szCs w:val="22"/>
          <w:lang w:val="en-ZA"/>
        </w:rPr>
        <w:t xml:space="preserve"> </w:t>
      </w:r>
      <w:r w:rsidR="00D17BE3" w:rsidRPr="00374215">
        <w:rPr>
          <w:rFonts w:ascii="Calibri" w:eastAsia="Calibri" w:hAnsi="Calibri"/>
          <w:sz w:val="22"/>
          <w:szCs w:val="22"/>
          <w:lang w:val="en-ZA"/>
        </w:rPr>
        <w:t>borders</w:t>
      </w:r>
      <w:r w:rsidRPr="00374215">
        <w:rPr>
          <w:rFonts w:ascii="Calibri" w:eastAsia="Calibri" w:hAnsi="Calibri"/>
          <w:sz w:val="22"/>
          <w:szCs w:val="22"/>
          <w:lang w:val="en-ZA"/>
        </w:rPr>
        <w:t>. Clearly defining the process and expectation in which the process flow and dealings must be conducted. The SOP details to the clearing team in specific, operational staff verifying the documents, also capturing the information thereof</w:t>
      </w:r>
      <w:r w:rsidR="003E3268" w:rsidRPr="00374215">
        <w:rPr>
          <w:rFonts w:ascii="Calibri" w:eastAsia="Calibri" w:hAnsi="Calibri"/>
          <w:sz w:val="22"/>
          <w:szCs w:val="22"/>
          <w:lang w:val="en-ZA"/>
        </w:rPr>
        <w:t>, of</w:t>
      </w:r>
      <w:r w:rsidRPr="00374215">
        <w:rPr>
          <w:rFonts w:ascii="Calibri" w:eastAsia="Calibri" w:hAnsi="Calibri"/>
          <w:sz w:val="22"/>
          <w:szCs w:val="22"/>
          <w:lang w:val="en-ZA"/>
        </w:rPr>
        <w:t xml:space="preserve"> the standard to follow.</w:t>
      </w:r>
    </w:p>
    <w:p w14:paraId="5F15F7EE" w14:textId="77777777" w:rsidR="004A310D" w:rsidRPr="00374215" w:rsidRDefault="004A310D" w:rsidP="004A310D">
      <w:pPr>
        <w:spacing w:after="160" w:line="259" w:lineRule="auto"/>
        <w:rPr>
          <w:rFonts w:ascii="Calibri" w:eastAsia="Calibri" w:hAnsi="Calibri"/>
          <w:b/>
          <w:bCs/>
          <w:sz w:val="24"/>
          <w:szCs w:val="24"/>
          <w:u w:val="single"/>
          <w:lang w:val="en-ZA"/>
        </w:rPr>
      </w:pPr>
      <w:r w:rsidRPr="00374215">
        <w:rPr>
          <w:rFonts w:ascii="Calibri" w:eastAsia="Calibri" w:hAnsi="Calibri"/>
          <w:b/>
          <w:bCs/>
          <w:sz w:val="24"/>
          <w:szCs w:val="24"/>
          <w:u w:val="single"/>
          <w:lang w:val="en-ZA"/>
        </w:rPr>
        <w:t>Process</w:t>
      </w:r>
    </w:p>
    <w:p w14:paraId="68D53BA0" w14:textId="77777777" w:rsidR="004A310D" w:rsidRPr="00374215" w:rsidRDefault="004059C4" w:rsidP="004A310D">
      <w:pPr>
        <w:spacing w:after="160" w:line="259" w:lineRule="auto"/>
        <w:rPr>
          <w:rFonts w:ascii="Calibri" w:eastAsia="Calibri" w:hAnsi="Calibri"/>
          <w:b/>
          <w:bCs/>
          <w:sz w:val="22"/>
          <w:szCs w:val="22"/>
          <w:lang w:val="en-ZA"/>
        </w:rPr>
      </w:pPr>
      <w:r w:rsidRPr="00374215">
        <w:rPr>
          <w:rFonts w:ascii="Calibri" w:eastAsia="Calibri" w:hAnsi="Calibri"/>
          <w:b/>
          <w:bCs/>
          <w:sz w:val="22"/>
          <w:szCs w:val="22"/>
          <w:lang w:val="en-ZA"/>
        </w:rPr>
        <w:t>Identified time</w:t>
      </w:r>
      <w:r w:rsidR="00A76B49" w:rsidRPr="00374215">
        <w:rPr>
          <w:rFonts w:ascii="Calibri" w:eastAsia="Calibri" w:hAnsi="Calibri"/>
          <w:b/>
          <w:bCs/>
          <w:sz w:val="22"/>
          <w:szCs w:val="22"/>
          <w:lang w:val="en-ZA"/>
        </w:rPr>
        <w:t>s</w:t>
      </w:r>
      <w:r w:rsidRPr="00374215">
        <w:rPr>
          <w:rFonts w:ascii="Calibri" w:eastAsia="Calibri" w:hAnsi="Calibri"/>
          <w:b/>
          <w:bCs/>
          <w:sz w:val="22"/>
          <w:szCs w:val="22"/>
          <w:lang w:val="en-ZA"/>
        </w:rPr>
        <w:t>: 14h00 – 2</w:t>
      </w:r>
      <w:r w:rsidR="00017710" w:rsidRPr="00374215">
        <w:rPr>
          <w:rFonts w:ascii="Calibri" w:eastAsia="Calibri" w:hAnsi="Calibri"/>
          <w:b/>
          <w:bCs/>
          <w:sz w:val="22"/>
          <w:szCs w:val="22"/>
          <w:lang w:val="en-ZA"/>
        </w:rPr>
        <w:t>0</w:t>
      </w:r>
      <w:r w:rsidRPr="00374215">
        <w:rPr>
          <w:rFonts w:ascii="Calibri" w:eastAsia="Calibri" w:hAnsi="Calibri"/>
          <w:b/>
          <w:bCs/>
          <w:sz w:val="22"/>
          <w:szCs w:val="22"/>
          <w:lang w:val="en-ZA"/>
        </w:rPr>
        <w:t>h00</w:t>
      </w:r>
    </w:p>
    <w:p w14:paraId="575D64FB" w14:textId="77777777" w:rsidR="00C219A5" w:rsidRPr="00374215" w:rsidRDefault="004059C4" w:rsidP="00374215">
      <w:pPr>
        <w:spacing w:after="160" w:line="259" w:lineRule="auto"/>
        <w:rPr>
          <w:rFonts w:ascii="Calibri" w:eastAsia="Calibri" w:hAnsi="Calibri"/>
          <w:b/>
          <w:bCs/>
          <w:sz w:val="22"/>
          <w:szCs w:val="22"/>
          <w:lang w:val="en-ZA"/>
        </w:rPr>
      </w:pPr>
      <w:r w:rsidRPr="00374215">
        <w:rPr>
          <w:rFonts w:ascii="Calibri" w:eastAsia="Calibri" w:hAnsi="Calibri"/>
          <w:b/>
          <w:bCs/>
          <w:sz w:val="22"/>
          <w:szCs w:val="22"/>
          <w:lang w:val="en-ZA"/>
        </w:rPr>
        <w:t xml:space="preserve">Border posts: </w:t>
      </w:r>
      <w:r w:rsidR="00017710" w:rsidRPr="00374215">
        <w:rPr>
          <w:rFonts w:ascii="Calibri" w:eastAsia="Calibri" w:hAnsi="Calibri"/>
          <w:b/>
          <w:bCs/>
          <w:sz w:val="22"/>
          <w:szCs w:val="22"/>
          <w:lang w:val="en-ZA"/>
        </w:rPr>
        <w:t>Maseru</w:t>
      </w:r>
      <w:r w:rsidRPr="00374215">
        <w:rPr>
          <w:rFonts w:ascii="Calibri" w:eastAsia="Calibri" w:hAnsi="Calibri"/>
          <w:b/>
          <w:bCs/>
          <w:sz w:val="22"/>
          <w:szCs w:val="22"/>
          <w:lang w:val="en-ZA"/>
        </w:rPr>
        <w:t xml:space="preserve"> (</w:t>
      </w:r>
      <w:r w:rsidR="00017710" w:rsidRPr="00374215">
        <w:rPr>
          <w:rFonts w:ascii="Calibri" w:eastAsia="Calibri" w:hAnsi="Calibri"/>
          <w:b/>
          <w:bCs/>
          <w:sz w:val="22"/>
          <w:szCs w:val="22"/>
          <w:lang w:val="en-ZA"/>
        </w:rPr>
        <w:t>Namlog Clearing</w:t>
      </w:r>
      <w:r w:rsidRPr="00374215">
        <w:rPr>
          <w:rFonts w:ascii="Calibri" w:eastAsia="Calibri" w:hAnsi="Calibri"/>
          <w:b/>
          <w:bCs/>
          <w:sz w:val="22"/>
          <w:szCs w:val="22"/>
          <w:lang w:val="en-ZA"/>
        </w:rPr>
        <w:t xml:space="preserve"> </w:t>
      </w:r>
      <w:r w:rsidR="00017710" w:rsidRPr="00374215">
        <w:rPr>
          <w:rFonts w:ascii="Calibri" w:eastAsia="Calibri" w:hAnsi="Calibri"/>
          <w:b/>
          <w:bCs/>
          <w:sz w:val="22"/>
          <w:szCs w:val="22"/>
          <w:lang w:val="en-ZA"/>
        </w:rPr>
        <w:t xml:space="preserve">in RSA </w:t>
      </w:r>
      <w:r w:rsidR="00E60447" w:rsidRPr="00374215">
        <w:rPr>
          <w:rFonts w:ascii="Calibri" w:eastAsia="Calibri" w:hAnsi="Calibri"/>
          <w:b/>
          <w:bCs/>
          <w:sz w:val="22"/>
          <w:szCs w:val="22"/>
          <w:lang w:val="en-ZA"/>
        </w:rPr>
        <w:t>/</w:t>
      </w:r>
      <w:r w:rsidRPr="00374215">
        <w:rPr>
          <w:rFonts w:ascii="Calibri" w:eastAsia="Calibri" w:hAnsi="Calibri"/>
          <w:b/>
          <w:bCs/>
          <w:sz w:val="22"/>
          <w:szCs w:val="22"/>
          <w:lang w:val="en-ZA"/>
        </w:rPr>
        <w:t xml:space="preserve"> </w:t>
      </w:r>
      <w:r w:rsidR="00017710" w:rsidRPr="00374215">
        <w:rPr>
          <w:rFonts w:ascii="Calibri" w:eastAsia="Calibri" w:hAnsi="Calibri"/>
          <w:b/>
          <w:bCs/>
          <w:sz w:val="22"/>
          <w:szCs w:val="22"/>
          <w:lang w:val="en-ZA"/>
        </w:rPr>
        <w:t xml:space="preserve">Big Apple </w:t>
      </w:r>
      <w:r w:rsidRPr="00374215">
        <w:rPr>
          <w:rFonts w:ascii="Calibri" w:eastAsia="Calibri" w:hAnsi="Calibri"/>
          <w:b/>
          <w:bCs/>
          <w:sz w:val="22"/>
          <w:szCs w:val="22"/>
          <w:lang w:val="en-ZA"/>
        </w:rPr>
        <w:t xml:space="preserve">Clearing Agents </w:t>
      </w:r>
      <w:r w:rsidR="00017710" w:rsidRPr="00374215">
        <w:rPr>
          <w:rFonts w:ascii="Calibri" w:eastAsia="Calibri" w:hAnsi="Calibri"/>
          <w:b/>
          <w:bCs/>
          <w:sz w:val="22"/>
          <w:szCs w:val="22"/>
          <w:lang w:val="en-ZA"/>
        </w:rPr>
        <w:t>in Lesotho</w:t>
      </w:r>
      <w:r w:rsidRPr="00374215">
        <w:rPr>
          <w:rFonts w:ascii="Calibri" w:eastAsia="Calibri" w:hAnsi="Calibri"/>
          <w:b/>
          <w:bCs/>
          <w:sz w:val="22"/>
          <w:szCs w:val="22"/>
          <w:lang w:val="en-ZA"/>
        </w:rPr>
        <w:t>)</w:t>
      </w:r>
    </w:p>
    <w:p w14:paraId="34F7D4B0" w14:textId="77777777" w:rsidR="00F34830" w:rsidRPr="00374215" w:rsidRDefault="004059C4" w:rsidP="004A310D">
      <w:pPr>
        <w:spacing w:after="160" w:line="259" w:lineRule="auto"/>
        <w:rPr>
          <w:rFonts w:ascii="Calibri" w:eastAsia="Calibri" w:hAnsi="Calibri"/>
          <w:sz w:val="22"/>
          <w:szCs w:val="22"/>
          <w:lang w:val="en-ZA"/>
        </w:rPr>
      </w:pPr>
      <w:r w:rsidRPr="00374215">
        <w:rPr>
          <w:rFonts w:ascii="Calibri" w:eastAsia="Calibri" w:hAnsi="Calibri"/>
          <w:sz w:val="22"/>
          <w:szCs w:val="22"/>
          <w:lang w:val="en-ZA"/>
        </w:rPr>
        <w:t>Daily operation will be scheduled as stipulated</w:t>
      </w:r>
      <w:r w:rsidR="00F34830" w:rsidRPr="00374215">
        <w:rPr>
          <w:rFonts w:ascii="Calibri" w:eastAsia="Calibri" w:hAnsi="Calibri"/>
          <w:sz w:val="22"/>
          <w:szCs w:val="22"/>
          <w:lang w:val="en-ZA"/>
        </w:rPr>
        <w:t>:</w:t>
      </w:r>
    </w:p>
    <w:p w14:paraId="22A7462C" w14:textId="77777777" w:rsidR="00C067CE" w:rsidRPr="00374215" w:rsidRDefault="004059C4" w:rsidP="00975B02">
      <w:pPr>
        <w:pStyle w:val="ListParagraph"/>
        <w:numPr>
          <w:ilvl w:val="0"/>
          <w:numId w:val="18"/>
        </w:numPr>
        <w:spacing w:after="160" w:line="259" w:lineRule="auto"/>
        <w:jc w:val="both"/>
        <w:rPr>
          <w:rFonts w:ascii="Calibri" w:eastAsia="Calibri" w:hAnsi="Calibri"/>
          <w:sz w:val="22"/>
          <w:szCs w:val="22"/>
          <w:lang w:val="en-ZA"/>
        </w:rPr>
      </w:pPr>
      <w:r w:rsidRPr="00374215">
        <w:rPr>
          <w:rFonts w:ascii="Calibri" w:eastAsia="Calibri" w:hAnsi="Calibri"/>
          <w:sz w:val="22"/>
          <w:szCs w:val="22"/>
          <w:lang w:val="en-ZA"/>
        </w:rPr>
        <w:t>From 14h00, all overflow cargo from the previous day should be framed and cleared.</w:t>
      </w:r>
    </w:p>
    <w:p w14:paraId="063BBE7C" w14:textId="77777777" w:rsidR="00C72C11" w:rsidRPr="00374215" w:rsidRDefault="00C72C11" w:rsidP="00975B02">
      <w:pPr>
        <w:pStyle w:val="ListParagraph"/>
        <w:numPr>
          <w:ilvl w:val="0"/>
          <w:numId w:val="18"/>
        </w:numPr>
        <w:spacing w:after="160" w:line="259" w:lineRule="auto"/>
        <w:jc w:val="both"/>
        <w:rPr>
          <w:rFonts w:ascii="Calibri" w:eastAsia="Calibri" w:hAnsi="Calibri"/>
          <w:sz w:val="22"/>
          <w:szCs w:val="22"/>
          <w:lang w:val="en-ZA"/>
        </w:rPr>
      </w:pPr>
      <w:r w:rsidRPr="00374215">
        <w:rPr>
          <w:rFonts w:ascii="Calibri" w:eastAsia="Calibri" w:hAnsi="Calibri"/>
          <w:sz w:val="22"/>
          <w:szCs w:val="22"/>
          <w:lang w:val="en-ZA"/>
        </w:rPr>
        <w:t>All Specials</w:t>
      </w:r>
      <w:r w:rsidR="007F2747" w:rsidRPr="00374215">
        <w:rPr>
          <w:rFonts w:ascii="Calibri" w:eastAsia="Calibri" w:hAnsi="Calibri"/>
          <w:sz w:val="22"/>
          <w:szCs w:val="22"/>
          <w:lang w:val="en-ZA"/>
        </w:rPr>
        <w:t xml:space="preserve"> and dedicated loads</w:t>
      </w:r>
      <w:r w:rsidRPr="00374215">
        <w:rPr>
          <w:rFonts w:ascii="Calibri" w:eastAsia="Calibri" w:hAnsi="Calibri"/>
          <w:sz w:val="22"/>
          <w:szCs w:val="22"/>
          <w:lang w:val="en-ZA"/>
        </w:rPr>
        <w:t xml:space="preserve"> arranged prior to 14h00, must be sent to the clearing supervisors and department head.</w:t>
      </w:r>
    </w:p>
    <w:p w14:paraId="3D074CE0" w14:textId="77777777" w:rsidR="006B696D" w:rsidRPr="00374215" w:rsidRDefault="004059C4" w:rsidP="00975B02">
      <w:pPr>
        <w:pStyle w:val="ListParagraph"/>
        <w:numPr>
          <w:ilvl w:val="0"/>
          <w:numId w:val="18"/>
        </w:numPr>
        <w:spacing w:after="160" w:line="259" w:lineRule="auto"/>
        <w:jc w:val="both"/>
        <w:rPr>
          <w:rFonts w:ascii="Calibri" w:eastAsia="Calibri" w:hAnsi="Calibri"/>
          <w:sz w:val="22"/>
          <w:szCs w:val="22"/>
          <w:lang w:val="en-ZA"/>
        </w:rPr>
      </w:pPr>
      <w:r w:rsidRPr="00374215">
        <w:rPr>
          <w:rFonts w:ascii="Calibri" w:eastAsia="Calibri" w:hAnsi="Calibri"/>
          <w:sz w:val="22"/>
          <w:szCs w:val="22"/>
          <w:lang w:val="en-ZA"/>
        </w:rPr>
        <w:t xml:space="preserve">All Specials </w:t>
      </w:r>
      <w:r w:rsidR="007F2747" w:rsidRPr="00374215">
        <w:rPr>
          <w:rFonts w:ascii="Calibri" w:eastAsia="Calibri" w:hAnsi="Calibri"/>
          <w:sz w:val="22"/>
          <w:szCs w:val="22"/>
          <w:lang w:val="en-ZA"/>
        </w:rPr>
        <w:t xml:space="preserve">and dedicated loads </w:t>
      </w:r>
      <w:r w:rsidRPr="00374215">
        <w:rPr>
          <w:rFonts w:ascii="Calibri" w:eastAsia="Calibri" w:hAnsi="Calibri"/>
          <w:sz w:val="22"/>
          <w:szCs w:val="22"/>
          <w:lang w:val="en-ZA"/>
        </w:rPr>
        <w:t xml:space="preserve">allocated </w:t>
      </w:r>
      <w:r w:rsidR="00C03797" w:rsidRPr="00374215">
        <w:rPr>
          <w:rFonts w:ascii="Calibri" w:eastAsia="Calibri" w:hAnsi="Calibri"/>
          <w:sz w:val="22"/>
          <w:szCs w:val="22"/>
          <w:lang w:val="en-ZA"/>
        </w:rPr>
        <w:t>through these borders from 14h00</w:t>
      </w:r>
      <w:r w:rsidRPr="00374215">
        <w:rPr>
          <w:rFonts w:ascii="Calibri" w:eastAsia="Calibri" w:hAnsi="Calibri"/>
          <w:sz w:val="22"/>
          <w:szCs w:val="22"/>
          <w:lang w:val="en-ZA"/>
        </w:rPr>
        <w:t xml:space="preserve"> must be cleared</w:t>
      </w:r>
      <w:r w:rsidR="00BB6153" w:rsidRPr="00374215">
        <w:rPr>
          <w:rFonts w:ascii="Calibri" w:eastAsia="Calibri" w:hAnsi="Calibri"/>
          <w:sz w:val="22"/>
          <w:szCs w:val="22"/>
          <w:lang w:val="en-ZA"/>
        </w:rPr>
        <w:t xml:space="preserve"> by </w:t>
      </w:r>
      <w:r w:rsidR="00AC185A" w:rsidRPr="00374215">
        <w:rPr>
          <w:rFonts w:ascii="Calibri" w:eastAsia="Calibri" w:hAnsi="Calibri"/>
          <w:sz w:val="22"/>
          <w:szCs w:val="22"/>
          <w:lang w:val="en-ZA"/>
        </w:rPr>
        <w:t>Lesotho</w:t>
      </w:r>
      <w:r w:rsidR="00BB6153" w:rsidRPr="00374215">
        <w:rPr>
          <w:rFonts w:ascii="Calibri" w:eastAsia="Calibri" w:hAnsi="Calibri"/>
          <w:sz w:val="22"/>
          <w:szCs w:val="22"/>
          <w:lang w:val="en-ZA"/>
        </w:rPr>
        <w:t xml:space="preserve"> Framing </w:t>
      </w:r>
      <w:r w:rsidR="00C219A5" w:rsidRPr="00374215">
        <w:rPr>
          <w:rFonts w:ascii="Calibri" w:eastAsia="Calibri" w:hAnsi="Calibri"/>
          <w:sz w:val="22"/>
          <w:szCs w:val="22"/>
          <w:lang w:val="en-ZA"/>
        </w:rPr>
        <w:t>Clerk between the shift of 14h00 to 2</w:t>
      </w:r>
      <w:r w:rsidR="00AC185A" w:rsidRPr="00374215">
        <w:rPr>
          <w:rFonts w:ascii="Calibri" w:eastAsia="Calibri" w:hAnsi="Calibri"/>
          <w:sz w:val="22"/>
          <w:szCs w:val="22"/>
          <w:lang w:val="en-ZA"/>
        </w:rPr>
        <w:t>0</w:t>
      </w:r>
      <w:r w:rsidR="00C219A5" w:rsidRPr="00374215">
        <w:rPr>
          <w:rFonts w:ascii="Calibri" w:eastAsia="Calibri" w:hAnsi="Calibri"/>
          <w:sz w:val="22"/>
          <w:szCs w:val="22"/>
          <w:lang w:val="en-ZA"/>
        </w:rPr>
        <w:t>h00.</w:t>
      </w:r>
    </w:p>
    <w:p w14:paraId="5C1CFF32" w14:textId="77777777" w:rsidR="00E60447" w:rsidRPr="00374215" w:rsidRDefault="000B1113" w:rsidP="00975B02">
      <w:pPr>
        <w:pStyle w:val="ListParagraph"/>
        <w:numPr>
          <w:ilvl w:val="0"/>
          <w:numId w:val="18"/>
        </w:numPr>
        <w:spacing w:after="160" w:line="259" w:lineRule="auto"/>
        <w:jc w:val="both"/>
        <w:rPr>
          <w:rFonts w:ascii="Calibri" w:eastAsia="Calibri" w:hAnsi="Calibri"/>
          <w:sz w:val="22"/>
          <w:szCs w:val="22"/>
          <w:lang w:val="en-ZA"/>
        </w:rPr>
      </w:pPr>
      <w:r w:rsidRPr="00374215">
        <w:rPr>
          <w:rFonts w:ascii="Calibri" w:eastAsia="Calibri" w:hAnsi="Calibri"/>
          <w:sz w:val="22"/>
          <w:szCs w:val="22"/>
          <w:lang w:val="en-ZA"/>
        </w:rPr>
        <w:t>JHB Hub</w:t>
      </w:r>
      <w:r w:rsidR="00E60447" w:rsidRPr="00374215">
        <w:rPr>
          <w:rFonts w:ascii="Calibri" w:eastAsia="Calibri" w:hAnsi="Calibri"/>
          <w:sz w:val="22"/>
          <w:szCs w:val="22"/>
          <w:lang w:val="en-ZA"/>
        </w:rPr>
        <w:t xml:space="preserve"> dispatching</w:t>
      </w:r>
      <w:r w:rsidR="008531F5" w:rsidRPr="00374215">
        <w:rPr>
          <w:rFonts w:ascii="Calibri" w:eastAsia="Calibri" w:hAnsi="Calibri"/>
          <w:sz w:val="22"/>
          <w:szCs w:val="22"/>
          <w:lang w:val="en-ZA"/>
        </w:rPr>
        <w:t xml:space="preserve"> locally collected over border </w:t>
      </w:r>
      <w:r w:rsidR="00E60447" w:rsidRPr="00374215">
        <w:rPr>
          <w:rFonts w:ascii="Calibri" w:eastAsia="Calibri" w:hAnsi="Calibri"/>
          <w:sz w:val="22"/>
          <w:szCs w:val="22"/>
          <w:lang w:val="en-ZA"/>
        </w:rPr>
        <w:t xml:space="preserve">cargo to </w:t>
      </w:r>
      <w:r w:rsidRPr="00374215">
        <w:rPr>
          <w:rFonts w:ascii="Calibri" w:eastAsia="Calibri" w:hAnsi="Calibri"/>
          <w:sz w:val="22"/>
          <w:szCs w:val="22"/>
          <w:lang w:val="en-ZA"/>
        </w:rPr>
        <w:t>this</w:t>
      </w:r>
      <w:r w:rsidR="00E60447" w:rsidRPr="00374215">
        <w:rPr>
          <w:rFonts w:ascii="Calibri" w:eastAsia="Calibri" w:hAnsi="Calibri"/>
          <w:sz w:val="22"/>
          <w:szCs w:val="22"/>
          <w:lang w:val="en-ZA"/>
        </w:rPr>
        <w:t xml:space="preserve"> specified border post cut off time</w:t>
      </w:r>
      <w:r w:rsidR="008531F5" w:rsidRPr="00374215">
        <w:rPr>
          <w:rFonts w:ascii="Calibri" w:eastAsia="Calibri" w:hAnsi="Calibri"/>
          <w:sz w:val="22"/>
          <w:szCs w:val="22"/>
          <w:lang w:val="en-ZA"/>
        </w:rPr>
        <w:t xml:space="preserve"> for submitting border documents to Framing Clerk by</w:t>
      </w:r>
      <w:r w:rsidR="00E60447" w:rsidRPr="00374215">
        <w:rPr>
          <w:rFonts w:ascii="Calibri" w:eastAsia="Calibri" w:hAnsi="Calibri"/>
          <w:sz w:val="22"/>
          <w:szCs w:val="22"/>
          <w:lang w:val="en-ZA"/>
        </w:rPr>
        <w:t xml:space="preserve"> 1</w:t>
      </w:r>
      <w:r w:rsidR="007F2747" w:rsidRPr="00374215">
        <w:rPr>
          <w:rFonts w:ascii="Calibri" w:eastAsia="Calibri" w:hAnsi="Calibri"/>
          <w:sz w:val="22"/>
          <w:szCs w:val="22"/>
          <w:lang w:val="en-ZA"/>
        </w:rPr>
        <w:t>9</w:t>
      </w:r>
      <w:r w:rsidR="00E60447" w:rsidRPr="00374215">
        <w:rPr>
          <w:rFonts w:ascii="Calibri" w:eastAsia="Calibri" w:hAnsi="Calibri"/>
          <w:sz w:val="22"/>
          <w:szCs w:val="22"/>
          <w:lang w:val="en-ZA"/>
        </w:rPr>
        <w:t>h00 daily.</w:t>
      </w:r>
    </w:p>
    <w:p w14:paraId="5F77087D" w14:textId="77777777" w:rsidR="008531F5" w:rsidRPr="00374215" w:rsidRDefault="000B1113" w:rsidP="00975B02">
      <w:pPr>
        <w:pStyle w:val="ListParagraph"/>
        <w:numPr>
          <w:ilvl w:val="0"/>
          <w:numId w:val="18"/>
        </w:numPr>
        <w:spacing w:after="160" w:line="259" w:lineRule="auto"/>
        <w:jc w:val="both"/>
        <w:rPr>
          <w:rFonts w:ascii="Calibri" w:eastAsia="Calibri" w:hAnsi="Calibri"/>
          <w:sz w:val="22"/>
          <w:szCs w:val="22"/>
          <w:lang w:val="en-ZA"/>
        </w:rPr>
      </w:pPr>
      <w:r w:rsidRPr="00374215">
        <w:rPr>
          <w:rFonts w:ascii="Calibri" w:eastAsia="Calibri" w:hAnsi="Calibri"/>
          <w:sz w:val="22"/>
          <w:szCs w:val="22"/>
          <w:lang w:val="en-ZA"/>
        </w:rPr>
        <w:t>Linehaul Operations</w:t>
      </w:r>
      <w:r w:rsidR="00A93F69" w:rsidRPr="00374215">
        <w:rPr>
          <w:rFonts w:ascii="Calibri" w:eastAsia="Calibri" w:hAnsi="Calibri"/>
          <w:sz w:val="22"/>
          <w:szCs w:val="22"/>
          <w:lang w:val="en-ZA"/>
        </w:rPr>
        <w:t xml:space="preserve"> </w:t>
      </w:r>
      <w:r w:rsidR="00A4697A" w:rsidRPr="00374215">
        <w:rPr>
          <w:rFonts w:ascii="Calibri" w:eastAsia="Calibri" w:hAnsi="Calibri"/>
          <w:sz w:val="22"/>
          <w:szCs w:val="22"/>
          <w:lang w:val="en-ZA"/>
        </w:rPr>
        <w:t>must</w:t>
      </w:r>
      <w:r w:rsidR="00A93F69" w:rsidRPr="00374215">
        <w:rPr>
          <w:rFonts w:ascii="Calibri" w:eastAsia="Calibri" w:hAnsi="Calibri"/>
          <w:sz w:val="22"/>
          <w:szCs w:val="22"/>
          <w:lang w:val="en-ZA"/>
        </w:rPr>
        <w:t xml:space="preserve"> inform the </w:t>
      </w:r>
      <w:r w:rsidR="008531F5" w:rsidRPr="00374215">
        <w:rPr>
          <w:rFonts w:ascii="Calibri" w:eastAsia="Calibri" w:hAnsi="Calibri"/>
          <w:sz w:val="22"/>
          <w:szCs w:val="22"/>
          <w:lang w:val="en-ZA"/>
        </w:rPr>
        <w:t>Framing Clerk</w:t>
      </w:r>
      <w:r w:rsidR="00A93F69" w:rsidRPr="00374215">
        <w:rPr>
          <w:rFonts w:ascii="Calibri" w:eastAsia="Calibri" w:hAnsi="Calibri"/>
          <w:sz w:val="22"/>
          <w:szCs w:val="22"/>
          <w:lang w:val="en-ZA"/>
        </w:rPr>
        <w:t xml:space="preserve"> of vehicle and driver details </w:t>
      </w:r>
      <w:r w:rsidR="008531F5" w:rsidRPr="00374215">
        <w:rPr>
          <w:rFonts w:ascii="Calibri" w:eastAsia="Calibri" w:hAnsi="Calibri"/>
          <w:sz w:val="22"/>
          <w:szCs w:val="22"/>
          <w:lang w:val="en-ZA"/>
        </w:rPr>
        <w:t xml:space="preserve">by </w:t>
      </w:r>
      <w:r w:rsidR="00A93F69" w:rsidRPr="00374215">
        <w:rPr>
          <w:rFonts w:ascii="Calibri" w:eastAsia="Calibri" w:hAnsi="Calibri"/>
          <w:sz w:val="22"/>
          <w:szCs w:val="22"/>
          <w:lang w:val="en-ZA"/>
        </w:rPr>
        <w:t>1</w:t>
      </w:r>
      <w:r w:rsidR="007F2747" w:rsidRPr="00374215">
        <w:rPr>
          <w:rFonts w:ascii="Calibri" w:eastAsia="Calibri" w:hAnsi="Calibri"/>
          <w:sz w:val="22"/>
          <w:szCs w:val="22"/>
          <w:lang w:val="en-ZA"/>
        </w:rPr>
        <w:t>7</w:t>
      </w:r>
      <w:r w:rsidR="008531F5" w:rsidRPr="00374215">
        <w:rPr>
          <w:rFonts w:ascii="Calibri" w:eastAsia="Calibri" w:hAnsi="Calibri"/>
          <w:sz w:val="22"/>
          <w:szCs w:val="22"/>
          <w:lang w:val="en-ZA"/>
        </w:rPr>
        <w:t>h</w:t>
      </w:r>
      <w:r w:rsidR="007F2747" w:rsidRPr="00374215">
        <w:rPr>
          <w:rFonts w:ascii="Calibri" w:eastAsia="Calibri" w:hAnsi="Calibri"/>
          <w:sz w:val="22"/>
          <w:szCs w:val="22"/>
          <w:lang w:val="en-ZA"/>
        </w:rPr>
        <w:t>00</w:t>
      </w:r>
      <w:r w:rsidR="008531F5" w:rsidRPr="00374215">
        <w:rPr>
          <w:rFonts w:ascii="Calibri" w:eastAsia="Calibri" w:hAnsi="Calibri"/>
          <w:sz w:val="22"/>
          <w:szCs w:val="22"/>
          <w:lang w:val="en-ZA"/>
        </w:rPr>
        <w:t xml:space="preserve"> daily</w:t>
      </w:r>
      <w:r w:rsidR="00112329" w:rsidRPr="00374215">
        <w:rPr>
          <w:rFonts w:ascii="Calibri" w:eastAsia="Calibri" w:hAnsi="Calibri"/>
          <w:sz w:val="22"/>
          <w:szCs w:val="22"/>
          <w:lang w:val="en-ZA"/>
        </w:rPr>
        <w:t>.</w:t>
      </w:r>
    </w:p>
    <w:p w14:paraId="748D8FC1" w14:textId="77777777" w:rsidR="004059C4" w:rsidRPr="00374215" w:rsidRDefault="004059C4" w:rsidP="00975B02">
      <w:pPr>
        <w:pStyle w:val="ListParagraph"/>
        <w:numPr>
          <w:ilvl w:val="0"/>
          <w:numId w:val="18"/>
        </w:numPr>
        <w:spacing w:after="160" w:line="259" w:lineRule="auto"/>
        <w:jc w:val="both"/>
        <w:rPr>
          <w:rFonts w:ascii="Calibri" w:eastAsia="Calibri" w:hAnsi="Calibri"/>
          <w:sz w:val="22"/>
          <w:szCs w:val="22"/>
          <w:lang w:val="en-ZA"/>
        </w:rPr>
      </w:pPr>
      <w:r w:rsidRPr="00374215">
        <w:rPr>
          <w:rFonts w:ascii="Calibri" w:eastAsia="Calibri" w:hAnsi="Calibri"/>
          <w:sz w:val="22"/>
          <w:szCs w:val="22"/>
          <w:lang w:val="en-ZA"/>
        </w:rPr>
        <w:t xml:space="preserve">All </w:t>
      </w:r>
      <w:r w:rsidR="00AC185A" w:rsidRPr="00374215">
        <w:rPr>
          <w:rFonts w:ascii="Calibri" w:eastAsia="Calibri" w:hAnsi="Calibri"/>
          <w:sz w:val="22"/>
          <w:szCs w:val="22"/>
          <w:lang w:val="en-ZA"/>
        </w:rPr>
        <w:t>Lesotho</w:t>
      </w:r>
      <w:r w:rsidRPr="00374215">
        <w:rPr>
          <w:rFonts w:ascii="Calibri" w:eastAsia="Calibri" w:hAnsi="Calibri"/>
          <w:sz w:val="22"/>
          <w:szCs w:val="22"/>
          <w:lang w:val="en-ZA"/>
        </w:rPr>
        <w:t xml:space="preserve"> cargo routed to </w:t>
      </w:r>
      <w:r w:rsidR="00AC185A" w:rsidRPr="00374215">
        <w:rPr>
          <w:rFonts w:ascii="Calibri" w:eastAsia="Calibri" w:hAnsi="Calibri"/>
          <w:sz w:val="22"/>
          <w:szCs w:val="22"/>
          <w:lang w:val="en-ZA"/>
        </w:rPr>
        <w:t>Lesotho</w:t>
      </w:r>
      <w:r w:rsidRPr="00374215">
        <w:rPr>
          <w:rFonts w:ascii="Calibri" w:eastAsia="Calibri" w:hAnsi="Calibri"/>
          <w:sz w:val="22"/>
          <w:szCs w:val="22"/>
          <w:lang w:val="en-ZA"/>
        </w:rPr>
        <w:t xml:space="preserve"> via </w:t>
      </w:r>
      <w:r w:rsidR="00A93F69" w:rsidRPr="00374215">
        <w:rPr>
          <w:rFonts w:ascii="Calibri" w:eastAsia="Calibri" w:hAnsi="Calibri"/>
          <w:sz w:val="22"/>
          <w:szCs w:val="22"/>
          <w:lang w:val="en-ZA"/>
        </w:rPr>
        <w:t>the specified</w:t>
      </w:r>
      <w:r w:rsidR="00E60447" w:rsidRPr="00374215">
        <w:rPr>
          <w:rFonts w:ascii="Calibri" w:eastAsia="Calibri" w:hAnsi="Calibri"/>
          <w:sz w:val="22"/>
          <w:szCs w:val="22"/>
          <w:lang w:val="en-ZA"/>
        </w:rPr>
        <w:t xml:space="preserve"> border posts must be cleared</w:t>
      </w:r>
      <w:r w:rsidR="008531F5" w:rsidRPr="00374215">
        <w:rPr>
          <w:rFonts w:ascii="Calibri" w:eastAsia="Calibri" w:hAnsi="Calibri"/>
          <w:sz w:val="22"/>
          <w:szCs w:val="22"/>
          <w:lang w:val="en-ZA"/>
        </w:rPr>
        <w:t xml:space="preserve"> by </w:t>
      </w:r>
      <w:r w:rsidR="00AC185A" w:rsidRPr="00374215">
        <w:rPr>
          <w:rFonts w:ascii="Calibri" w:eastAsia="Calibri" w:hAnsi="Calibri"/>
          <w:sz w:val="22"/>
          <w:szCs w:val="22"/>
          <w:lang w:val="en-ZA"/>
        </w:rPr>
        <w:t>20</w:t>
      </w:r>
      <w:r w:rsidR="008531F5" w:rsidRPr="00374215">
        <w:rPr>
          <w:rFonts w:ascii="Calibri" w:eastAsia="Calibri" w:hAnsi="Calibri"/>
          <w:sz w:val="22"/>
          <w:szCs w:val="22"/>
          <w:lang w:val="en-ZA"/>
        </w:rPr>
        <w:t>h00.</w:t>
      </w:r>
    </w:p>
    <w:p w14:paraId="75D0D1FA" w14:textId="77777777" w:rsidR="00E60447" w:rsidRPr="00374215" w:rsidRDefault="00AC185A" w:rsidP="00975B02">
      <w:pPr>
        <w:pStyle w:val="ListParagraph"/>
        <w:numPr>
          <w:ilvl w:val="0"/>
          <w:numId w:val="18"/>
        </w:numPr>
        <w:spacing w:after="160" w:line="259" w:lineRule="auto"/>
        <w:jc w:val="both"/>
        <w:rPr>
          <w:rFonts w:ascii="Calibri" w:eastAsia="Calibri" w:hAnsi="Calibri"/>
          <w:sz w:val="22"/>
          <w:szCs w:val="22"/>
          <w:lang w:val="en-ZA"/>
        </w:rPr>
      </w:pPr>
      <w:r w:rsidRPr="00374215">
        <w:rPr>
          <w:rFonts w:ascii="Calibri" w:eastAsia="Calibri" w:hAnsi="Calibri"/>
          <w:sz w:val="22"/>
          <w:szCs w:val="22"/>
          <w:lang w:val="en-ZA"/>
        </w:rPr>
        <w:t xml:space="preserve">Lesotho Linehaul </w:t>
      </w:r>
      <w:r w:rsidR="00E60447" w:rsidRPr="00374215">
        <w:rPr>
          <w:rFonts w:ascii="Calibri" w:eastAsia="Calibri" w:hAnsi="Calibri"/>
          <w:sz w:val="22"/>
          <w:szCs w:val="22"/>
          <w:lang w:val="en-ZA"/>
        </w:rPr>
        <w:t xml:space="preserve">Operational team </w:t>
      </w:r>
      <w:r w:rsidRPr="00374215">
        <w:rPr>
          <w:rFonts w:ascii="Calibri" w:eastAsia="Calibri" w:hAnsi="Calibri"/>
          <w:sz w:val="22"/>
          <w:szCs w:val="22"/>
          <w:lang w:val="en-ZA"/>
        </w:rPr>
        <w:t xml:space="preserve">in Johannesburg </w:t>
      </w:r>
      <w:r w:rsidR="00E60447" w:rsidRPr="00374215">
        <w:rPr>
          <w:rFonts w:ascii="Calibri" w:eastAsia="Calibri" w:hAnsi="Calibri"/>
          <w:sz w:val="22"/>
          <w:szCs w:val="22"/>
          <w:lang w:val="en-ZA"/>
        </w:rPr>
        <w:t xml:space="preserve">loading </w:t>
      </w:r>
      <w:r w:rsidRPr="00374215">
        <w:rPr>
          <w:rFonts w:ascii="Calibri" w:eastAsia="Calibri" w:hAnsi="Calibri"/>
          <w:sz w:val="22"/>
          <w:szCs w:val="22"/>
          <w:lang w:val="en-ZA"/>
        </w:rPr>
        <w:t>Lesotho</w:t>
      </w:r>
      <w:r w:rsidR="00E60447" w:rsidRPr="00374215">
        <w:rPr>
          <w:rFonts w:ascii="Calibri" w:eastAsia="Calibri" w:hAnsi="Calibri"/>
          <w:sz w:val="22"/>
          <w:szCs w:val="22"/>
          <w:lang w:val="en-ZA"/>
        </w:rPr>
        <w:t xml:space="preserve"> Linehaul must submit LMS manifest to </w:t>
      </w:r>
      <w:r w:rsidRPr="00374215">
        <w:rPr>
          <w:rFonts w:ascii="Calibri" w:eastAsia="Calibri" w:hAnsi="Calibri"/>
          <w:sz w:val="22"/>
          <w:szCs w:val="22"/>
          <w:lang w:val="en-ZA"/>
        </w:rPr>
        <w:t>Lesotho</w:t>
      </w:r>
      <w:r w:rsidR="00E60447" w:rsidRPr="00374215">
        <w:rPr>
          <w:rFonts w:ascii="Calibri" w:eastAsia="Calibri" w:hAnsi="Calibri"/>
          <w:sz w:val="22"/>
          <w:szCs w:val="22"/>
          <w:lang w:val="en-ZA"/>
        </w:rPr>
        <w:t xml:space="preserve"> Framing </w:t>
      </w:r>
      <w:r w:rsidR="008531F5" w:rsidRPr="00374215">
        <w:rPr>
          <w:rFonts w:ascii="Calibri" w:eastAsia="Calibri" w:hAnsi="Calibri"/>
          <w:sz w:val="22"/>
          <w:szCs w:val="22"/>
          <w:lang w:val="en-ZA"/>
        </w:rPr>
        <w:t>Clerk</w:t>
      </w:r>
      <w:r w:rsidR="00E60447" w:rsidRPr="00374215">
        <w:rPr>
          <w:rFonts w:ascii="Calibri" w:eastAsia="Calibri" w:hAnsi="Calibri"/>
          <w:sz w:val="22"/>
          <w:szCs w:val="22"/>
          <w:lang w:val="en-ZA"/>
        </w:rPr>
        <w:t xml:space="preserve"> by 1</w:t>
      </w:r>
      <w:r w:rsidRPr="00374215">
        <w:rPr>
          <w:rFonts w:ascii="Calibri" w:eastAsia="Calibri" w:hAnsi="Calibri"/>
          <w:sz w:val="22"/>
          <w:szCs w:val="22"/>
          <w:lang w:val="en-ZA"/>
        </w:rPr>
        <w:t>9</w:t>
      </w:r>
      <w:r w:rsidR="00E60447" w:rsidRPr="00374215">
        <w:rPr>
          <w:rFonts w:ascii="Calibri" w:eastAsia="Calibri" w:hAnsi="Calibri"/>
          <w:sz w:val="22"/>
          <w:szCs w:val="22"/>
          <w:lang w:val="en-ZA"/>
        </w:rPr>
        <w:t>h</w:t>
      </w:r>
      <w:r w:rsidR="007F2747" w:rsidRPr="00374215">
        <w:rPr>
          <w:rFonts w:ascii="Calibri" w:eastAsia="Calibri" w:hAnsi="Calibri"/>
          <w:sz w:val="22"/>
          <w:szCs w:val="22"/>
          <w:lang w:val="en-ZA"/>
        </w:rPr>
        <w:t>15</w:t>
      </w:r>
      <w:r w:rsidR="00E60447" w:rsidRPr="00374215">
        <w:rPr>
          <w:rFonts w:ascii="Calibri" w:eastAsia="Calibri" w:hAnsi="Calibri"/>
          <w:sz w:val="22"/>
          <w:szCs w:val="22"/>
          <w:lang w:val="en-ZA"/>
        </w:rPr>
        <w:t xml:space="preserve"> daily.</w:t>
      </w:r>
    </w:p>
    <w:p w14:paraId="67144F31" w14:textId="77777777" w:rsidR="00E60447" w:rsidRPr="00374215" w:rsidRDefault="00E60447" w:rsidP="00975B02">
      <w:pPr>
        <w:pStyle w:val="ListParagraph"/>
        <w:numPr>
          <w:ilvl w:val="0"/>
          <w:numId w:val="18"/>
        </w:numPr>
        <w:spacing w:after="160" w:line="259" w:lineRule="auto"/>
        <w:jc w:val="both"/>
        <w:rPr>
          <w:rFonts w:ascii="Calibri" w:eastAsia="Calibri" w:hAnsi="Calibri"/>
          <w:sz w:val="22"/>
          <w:szCs w:val="22"/>
          <w:lang w:val="en-ZA"/>
        </w:rPr>
      </w:pPr>
      <w:r w:rsidRPr="00374215">
        <w:rPr>
          <w:rFonts w:ascii="Calibri" w:eastAsia="Calibri" w:hAnsi="Calibri"/>
          <w:sz w:val="22"/>
          <w:szCs w:val="22"/>
          <w:lang w:val="en-ZA"/>
        </w:rPr>
        <w:t xml:space="preserve">All load documentation including LMS </w:t>
      </w:r>
      <w:r w:rsidR="00FD044C" w:rsidRPr="00374215">
        <w:rPr>
          <w:rFonts w:ascii="Calibri" w:eastAsia="Calibri" w:hAnsi="Calibri"/>
          <w:sz w:val="22"/>
          <w:szCs w:val="22"/>
          <w:lang w:val="en-ZA"/>
        </w:rPr>
        <w:t>manifest,</w:t>
      </w:r>
      <w:r w:rsidRPr="00374215">
        <w:rPr>
          <w:rFonts w:ascii="Calibri" w:eastAsia="Calibri" w:hAnsi="Calibri"/>
          <w:sz w:val="22"/>
          <w:szCs w:val="22"/>
          <w:lang w:val="en-ZA"/>
        </w:rPr>
        <w:t xml:space="preserve"> and EDI manifest must be sent to </w:t>
      </w:r>
      <w:r w:rsidR="00AC185A" w:rsidRPr="00374215">
        <w:rPr>
          <w:rFonts w:ascii="Calibri" w:eastAsia="Calibri" w:hAnsi="Calibri"/>
          <w:sz w:val="22"/>
          <w:szCs w:val="22"/>
          <w:lang w:val="en-ZA"/>
        </w:rPr>
        <w:t xml:space="preserve">Big Apple Clearing Agents </w:t>
      </w:r>
      <w:r w:rsidRPr="00374215">
        <w:rPr>
          <w:rFonts w:ascii="Calibri" w:eastAsia="Calibri" w:hAnsi="Calibri"/>
          <w:sz w:val="22"/>
          <w:szCs w:val="22"/>
          <w:lang w:val="en-ZA"/>
        </w:rPr>
        <w:t xml:space="preserve">by </w:t>
      </w:r>
      <w:r w:rsidR="00AC185A" w:rsidRPr="00374215">
        <w:rPr>
          <w:rFonts w:ascii="Calibri" w:eastAsia="Calibri" w:hAnsi="Calibri"/>
          <w:sz w:val="22"/>
          <w:szCs w:val="22"/>
          <w:lang w:val="en-ZA"/>
        </w:rPr>
        <w:t>20</w:t>
      </w:r>
      <w:r w:rsidRPr="00374215">
        <w:rPr>
          <w:rFonts w:ascii="Calibri" w:eastAsia="Calibri" w:hAnsi="Calibri"/>
          <w:sz w:val="22"/>
          <w:szCs w:val="22"/>
          <w:lang w:val="en-ZA"/>
        </w:rPr>
        <w:t>h00 daily.</w:t>
      </w:r>
    </w:p>
    <w:p w14:paraId="112EEFE2" w14:textId="77777777" w:rsidR="00E60447" w:rsidRPr="00374215" w:rsidRDefault="00E60447" w:rsidP="00975B02">
      <w:pPr>
        <w:pStyle w:val="ListParagraph"/>
        <w:numPr>
          <w:ilvl w:val="0"/>
          <w:numId w:val="18"/>
        </w:numPr>
        <w:spacing w:after="160" w:line="259" w:lineRule="auto"/>
        <w:jc w:val="both"/>
        <w:rPr>
          <w:rFonts w:ascii="Calibri" w:eastAsia="Calibri" w:hAnsi="Calibri"/>
          <w:sz w:val="22"/>
          <w:szCs w:val="22"/>
          <w:lang w:val="en-ZA"/>
        </w:rPr>
      </w:pPr>
      <w:r w:rsidRPr="00374215">
        <w:rPr>
          <w:rFonts w:ascii="Calibri" w:eastAsia="Calibri" w:hAnsi="Calibri"/>
          <w:sz w:val="22"/>
          <w:szCs w:val="22"/>
          <w:lang w:val="en-ZA"/>
        </w:rPr>
        <w:t xml:space="preserve">Communication and confirmation </w:t>
      </w:r>
      <w:r w:rsidR="00FD044C" w:rsidRPr="00374215">
        <w:rPr>
          <w:rFonts w:ascii="Calibri" w:eastAsia="Calibri" w:hAnsi="Calibri"/>
          <w:sz w:val="22"/>
          <w:szCs w:val="22"/>
          <w:lang w:val="en-ZA"/>
        </w:rPr>
        <w:t>thereof</w:t>
      </w:r>
      <w:r w:rsidRPr="00374215">
        <w:rPr>
          <w:rFonts w:ascii="Calibri" w:eastAsia="Calibri" w:hAnsi="Calibri"/>
          <w:sz w:val="22"/>
          <w:szCs w:val="22"/>
          <w:lang w:val="en-ZA"/>
        </w:rPr>
        <w:t xml:space="preserve"> must be posted on the </w:t>
      </w:r>
      <w:r w:rsidR="00A93F69" w:rsidRPr="00374215">
        <w:rPr>
          <w:rFonts w:ascii="Calibri" w:eastAsia="Calibri" w:hAnsi="Calibri"/>
          <w:sz w:val="22"/>
          <w:szCs w:val="22"/>
          <w:lang w:val="en-ZA"/>
        </w:rPr>
        <w:t xml:space="preserve">Namlog </w:t>
      </w:r>
      <w:r w:rsidR="00AC185A" w:rsidRPr="00374215">
        <w:rPr>
          <w:rFonts w:ascii="Calibri" w:eastAsia="Calibri" w:hAnsi="Calibri"/>
          <w:sz w:val="22"/>
          <w:szCs w:val="22"/>
          <w:lang w:val="en-ZA"/>
        </w:rPr>
        <w:t>Lesotho MSB</w:t>
      </w:r>
      <w:r w:rsidRPr="00374215">
        <w:rPr>
          <w:rFonts w:ascii="Calibri" w:eastAsia="Calibri" w:hAnsi="Calibri"/>
          <w:sz w:val="22"/>
          <w:szCs w:val="22"/>
          <w:lang w:val="en-ZA"/>
        </w:rPr>
        <w:t xml:space="preserve"> </w:t>
      </w:r>
      <w:r w:rsidR="00C03797" w:rsidRPr="00374215">
        <w:rPr>
          <w:rFonts w:ascii="Calibri" w:eastAsia="Calibri" w:hAnsi="Calibri"/>
          <w:sz w:val="22"/>
          <w:szCs w:val="22"/>
          <w:lang w:val="en-ZA"/>
        </w:rPr>
        <w:t xml:space="preserve">WhatsApp </w:t>
      </w:r>
      <w:r w:rsidRPr="00374215">
        <w:rPr>
          <w:rFonts w:ascii="Calibri" w:eastAsia="Calibri" w:hAnsi="Calibri"/>
          <w:sz w:val="22"/>
          <w:szCs w:val="22"/>
          <w:lang w:val="en-ZA"/>
        </w:rPr>
        <w:t xml:space="preserve">group by </w:t>
      </w:r>
      <w:r w:rsidR="00AC185A" w:rsidRPr="00374215">
        <w:rPr>
          <w:rFonts w:ascii="Calibri" w:eastAsia="Calibri" w:hAnsi="Calibri"/>
          <w:sz w:val="22"/>
          <w:szCs w:val="22"/>
          <w:lang w:val="en-ZA"/>
        </w:rPr>
        <w:t>20</w:t>
      </w:r>
      <w:r w:rsidRPr="00374215">
        <w:rPr>
          <w:rFonts w:ascii="Calibri" w:eastAsia="Calibri" w:hAnsi="Calibri"/>
          <w:sz w:val="22"/>
          <w:szCs w:val="22"/>
          <w:lang w:val="en-ZA"/>
        </w:rPr>
        <w:t xml:space="preserve">h00 daily with the format displayed in figure </w:t>
      </w:r>
      <w:r w:rsidR="000B1113" w:rsidRPr="00374215">
        <w:rPr>
          <w:rFonts w:ascii="Calibri" w:eastAsia="Calibri" w:hAnsi="Calibri"/>
          <w:sz w:val="22"/>
          <w:szCs w:val="22"/>
          <w:lang w:val="en-ZA"/>
        </w:rPr>
        <w:t>1</w:t>
      </w:r>
      <w:r w:rsidRPr="00374215">
        <w:rPr>
          <w:rFonts w:ascii="Calibri" w:eastAsia="Calibri" w:hAnsi="Calibri"/>
          <w:sz w:val="22"/>
          <w:szCs w:val="22"/>
          <w:lang w:val="en-ZA"/>
        </w:rPr>
        <w:t>.</w:t>
      </w:r>
    </w:p>
    <w:p w14:paraId="50B565DA" w14:textId="77777777" w:rsidR="00F63FD6" w:rsidRPr="00374215" w:rsidRDefault="00F63FD6" w:rsidP="00975B02">
      <w:pPr>
        <w:pStyle w:val="ListParagraph"/>
        <w:numPr>
          <w:ilvl w:val="0"/>
          <w:numId w:val="18"/>
        </w:numPr>
        <w:spacing w:after="160" w:line="259" w:lineRule="auto"/>
        <w:jc w:val="both"/>
        <w:rPr>
          <w:rFonts w:ascii="Calibri" w:eastAsia="Calibri" w:hAnsi="Calibri"/>
          <w:sz w:val="22"/>
          <w:szCs w:val="22"/>
          <w:lang w:val="en-ZA"/>
        </w:rPr>
      </w:pPr>
      <w:r w:rsidRPr="00374215">
        <w:rPr>
          <w:rFonts w:ascii="Calibri" w:eastAsia="Calibri" w:hAnsi="Calibri"/>
          <w:sz w:val="22"/>
          <w:szCs w:val="22"/>
          <w:lang w:val="en-ZA"/>
        </w:rPr>
        <w:lastRenderedPageBreak/>
        <w:t xml:space="preserve">From </w:t>
      </w:r>
      <w:r w:rsidR="00106C49" w:rsidRPr="00374215">
        <w:rPr>
          <w:rFonts w:ascii="Calibri" w:eastAsia="Calibri" w:hAnsi="Calibri"/>
          <w:sz w:val="22"/>
          <w:szCs w:val="22"/>
          <w:lang w:val="en-ZA"/>
        </w:rPr>
        <w:t>20</w:t>
      </w:r>
      <w:r w:rsidRPr="00374215">
        <w:rPr>
          <w:rFonts w:ascii="Calibri" w:eastAsia="Calibri" w:hAnsi="Calibri"/>
          <w:sz w:val="22"/>
          <w:szCs w:val="22"/>
          <w:lang w:val="en-ZA"/>
        </w:rPr>
        <w:t>h00 until 2</w:t>
      </w:r>
      <w:r w:rsidR="007F2747" w:rsidRPr="00374215">
        <w:rPr>
          <w:rFonts w:ascii="Calibri" w:eastAsia="Calibri" w:hAnsi="Calibri"/>
          <w:sz w:val="22"/>
          <w:szCs w:val="22"/>
          <w:lang w:val="en-ZA"/>
        </w:rPr>
        <w:t>4</w:t>
      </w:r>
      <w:r w:rsidRPr="00374215">
        <w:rPr>
          <w:rFonts w:ascii="Calibri" w:eastAsia="Calibri" w:hAnsi="Calibri"/>
          <w:sz w:val="22"/>
          <w:szCs w:val="22"/>
          <w:lang w:val="en-ZA"/>
        </w:rPr>
        <w:t>h00, the Framing agent will continue with framing entries for SLI</w:t>
      </w:r>
      <w:r w:rsidR="00106C49" w:rsidRPr="00374215">
        <w:rPr>
          <w:rFonts w:ascii="Calibri" w:eastAsia="Calibri" w:hAnsi="Calibri"/>
          <w:sz w:val="22"/>
          <w:szCs w:val="22"/>
          <w:lang w:val="en-ZA"/>
        </w:rPr>
        <w:t>/Gentex</w:t>
      </w:r>
      <w:r w:rsidRPr="00374215">
        <w:rPr>
          <w:rFonts w:ascii="Calibri" w:eastAsia="Calibri" w:hAnsi="Calibri"/>
          <w:sz w:val="22"/>
          <w:szCs w:val="22"/>
          <w:lang w:val="en-ZA"/>
        </w:rPr>
        <w:t xml:space="preserve"> Linehaul clearing</w:t>
      </w:r>
      <w:r w:rsidR="007F2747" w:rsidRPr="00374215">
        <w:rPr>
          <w:rFonts w:ascii="Calibri" w:eastAsia="Calibri" w:hAnsi="Calibri"/>
          <w:sz w:val="22"/>
          <w:szCs w:val="22"/>
          <w:lang w:val="en-ZA"/>
        </w:rPr>
        <w:t xml:space="preserve"> or as directed by the Clearing Supervisor.</w:t>
      </w:r>
    </w:p>
    <w:p w14:paraId="5A11313D" w14:textId="77777777" w:rsidR="00271E06" w:rsidRPr="00374215" w:rsidRDefault="00271E06" w:rsidP="00271E06">
      <w:pPr>
        <w:spacing w:after="160" w:line="259" w:lineRule="auto"/>
        <w:jc w:val="center"/>
        <w:rPr>
          <w:rFonts w:ascii="Calibri" w:eastAsia="Calibri" w:hAnsi="Calibri"/>
          <w:b/>
          <w:bCs/>
          <w:sz w:val="22"/>
          <w:szCs w:val="22"/>
          <w:u w:val="single"/>
          <w:lang w:val="en-ZA"/>
        </w:rPr>
      </w:pPr>
      <w:r w:rsidRPr="00374215">
        <w:rPr>
          <w:rFonts w:ascii="Calibri" w:eastAsia="Calibri" w:hAnsi="Calibri"/>
          <w:b/>
          <w:bCs/>
          <w:sz w:val="22"/>
          <w:szCs w:val="22"/>
          <w:u w:val="single"/>
          <w:lang w:val="en-ZA"/>
        </w:rPr>
        <w:t>Figure 1</w:t>
      </w:r>
    </w:p>
    <w:p w14:paraId="609AD137" w14:textId="77777777" w:rsidR="00271E06" w:rsidRPr="00374215" w:rsidRDefault="00271E06" w:rsidP="00112329">
      <w:pPr>
        <w:spacing w:after="160" w:line="259" w:lineRule="auto"/>
        <w:rPr>
          <w:rFonts w:ascii="Calibri" w:eastAsia="Calibri" w:hAnsi="Calibri"/>
          <w:sz w:val="22"/>
          <w:szCs w:val="22"/>
          <w:lang w:val="en-ZA"/>
        </w:rPr>
      </w:pPr>
    </w:p>
    <w:p w14:paraId="2E5925F0" w14:textId="77777777" w:rsidR="0088780E" w:rsidRPr="00374215" w:rsidRDefault="00ED4C1D" w:rsidP="005C5AF2">
      <w:pPr>
        <w:spacing w:after="160" w:line="259" w:lineRule="auto"/>
        <w:jc w:val="center"/>
        <w:rPr>
          <w:rFonts w:ascii="Calibri" w:eastAsia="Calibri" w:hAnsi="Calibri"/>
          <w:b/>
          <w:bCs/>
          <w:sz w:val="22"/>
          <w:szCs w:val="22"/>
          <w:u w:val="single"/>
          <w:lang w:val="en-ZA"/>
        </w:rPr>
      </w:pPr>
      <w:r w:rsidRPr="00374215">
        <w:rPr>
          <w:rFonts w:ascii="Calibri" w:eastAsia="Calibri" w:hAnsi="Calibri"/>
          <w:b/>
          <w:bCs/>
          <w:noProof/>
          <w:sz w:val="22"/>
          <w:szCs w:val="22"/>
          <w:u w:val="single"/>
        </w:rPr>
        <w:drawing>
          <wp:inline distT="0" distB="0" distL="0" distR="0" wp14:anchorId="7AA9E0F5" wp14:editId="62281D33">
            <wp:extent cx="5486875" cy="2804403"/>
            <wp:effectExtent l="0" t="0" r="0" b="0"/>
            <wp:docPr id="1096357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57633" name=""/>
                    <pic:cNvPicPr/>
                  </pic:nvPicPr>
                  <pic:blipFill>
                    <a:blip r:embed="rId11"/>
                    <a:stretch>
                      <a:fillRect/>
                    </a:stretch>
                  </pic:blipFill>
                  <pic:spPr>
                    <a:xfrm>
                      <a:off x="0" y="0"/>
                      <a:ext cx="5486875" cy="2804403"/>
                    </a:xfrm>
                    <a:prstGeom prst="rect">
                      <a:avLst/>
                    </a:prstGeom>
                  </pic:spPr>
                </pic:pic>
              </a:graphicData>
            </a:graphic>
          </wp:inline>
        </w:drawing>
      </w:r>
    </w:p>
    <w:p w14:paraId="2D1144CD" w14:textId="77777777" w:rsidR="00F00AC9" w:rsidRPr="00374215" w:rsidRDefault="00F00AC9" w:rsidP="006B696D">
      <w:pPr>
        <w:spacing w:after="160" w:line="259" w:lineRule="auto"/>
        <w:rPr>
          <w:rFonts w:ascii="Calibri" w:eastAsia="Calibri" w:hAnsi="Calibri"/>
          <w:sz w:val="22"/>
          <w:szCs w:val="22"/>
          <w:lang w:val="en-ZA"/>
        </w:rPr>
      </w:pPr>
    </w:p>
    <w:p w14:paraId="0A89336F" w14:textId="77777777" w:rsidR="008C21FD" w:rsidRPr="00374215" w:rsidRDefault="008C21FD" w:rsidP="00975B02">
      <w:pPr>
        <w:spacing w:line="276" w:lineRule="auto"/>
        <w:jc w:val="both"/>
        <w:rPr>
          <w:rFonts w:ascii="Calibri" w:eastAsia="Calibri" w:hAnsi="Calibri"/>
          <w:sz w:val="22"/>
          <w:szCs w:val="22"/>
          <w:lang w:val="en-ZA"/>
        </w:rPr>
      </w:pPr>
      <w:r w:rsidRPr="00374215">
        <w:rPr>
          <w:rFonts w:ascii="Calibri" w:eastAsia="Calibri" w:hAnsi="Calibri"/>
          <w:sz w:val="22"/>
          <w:szCs w:val="22"/>
          <w:lang w:val="en-ZA"/>
        </w:rPr>
        <w:t xml:space="preserve">This SOP is implemented to ensure maximum efficiency and ensuring dedication to cut off times as stipulated in Linehaul Operations. </w:t>
      </w:r>
    </w:p>
    <w:p w14:paraId="4C86DD53" w14:textId="77777777" w:rsidR="00374215" w:rsidRDefault="00374215" w:rsidP="007916E8">
      <w:pPr>
        <w:spacing w:after="160" w:line="259" w:lineRule="auto"/>
        <w:rPr>
          <w:rFonts w:ascii="Calibri" w:eastAsia="Calibri" w:hAnsi="Calibri"/>
          <w:sz w:val="22"/>
          <w:szCs w:val="22"/>
          <w:lang w:val="en-ZA"/>
        </w:rPr>
      </w:pPr>
    </w:p>
    <w:p w14:paraId="6CE5953D" w14:textId="77777777" w:rsidR="007916E8" w:rsidRPr="00374215" w:rsidRDefault="007916E8" w:rsidP="007916E8">
      <w:pPr>
        <w:spacing w:after="160" w:line="259" w:lineRule="auto"/>
        <w:rPr>
          <w:rFonts w:ascii="Calibri" w:eastAsia="Calibri" w:hAnsi="Calibri"/>
          <w:b/>
          <w:bCs/>
          <w:sz w:val="22"/>
          <w:szCs w:val="22"/>
          <w:u w:val="single"/>
          <w:lang w:val="en-ZA"/>
        </w:rPr>
      </w:pPr>
      <w:r w:rsidRPr="00374215">
        <w:rPr>
          <w:rFonts w:ascii="Calibri" w:eastAsia="Calibri" w:hAnsi="Calibri"/>
          <w:b/>
          <w:bCs/>
          <w:sz w:val="22"/>
          <w:szCs w:val="22"/>
          <w:u w:val="single"/>
          <w:lang w:val="en-ZA"/>
        </w:rPr>
        <w:t>Operational</w:t>
      </w:r>
      <w:r w:rsidR="002E287E" w:rsidRPr="00374215">
        <w:rPr>
          <w:rFonts w:ascii="Calibri" w:eastAsia="Calibri" w:hAnsi="Calibri"/>
          <w:b/>
          <w:bCs/>
          <w:sz w:val="22"/>
          <w:szCs w:val="22"/>
          <w:u w:val="single"/>
          <w:lang w:val="en-ZA"/>
        </w:rPr>
        <w:t xml:space="preserve"> and Clearing</w:t>
      </w:r>
      <w:r w:rsidRPr="00374215">
        <w:rPr>
          <w:rFonts w:ascii="Calibri" w:eastAsia="Calibri" w:hAnsi="Calibri"/>
          <w:b/>
          <w:bCs/>
          <w:sz w:val="22"/>
          <w:szCs w:val="22"/>
          <w:u w:val="single"/>
          <w:lang w:val="en-ZA"/>
        </w:rPr>
        <w:t xml:space="preserve"> Contacts:</w:t>
      </w:r>
    </w:p>
    <w:p w14:paraId="3E9B2811" w14:textId="77777777" w:rsidR="0022660B" w:rsidRDefault="0022660B" w:rsidP="0022660B">
      <w:pPr>
        <w:rPr>
          <w:rFonts w:ascii="Calibri" w:eastAsia="Calibri" w:hAnsi="Calibri"/>
          <w:sz w:val="22"/>
          <w:szCs w:val="22"/>
          <w:lang w:val="en-ZA"/>
        </w:rPr>
      </w:pPr>
    </w:p>
    <w:p w14:paraId="615CE506" w14:textId="77777777" w:rsidR="0022660B" w:rsidRPr="00EA6F6B" w:rsidRDefault="0022660B" w:rsidP="0022660B">
      <w:pPr>
        <w:pStyle w:val="ListParagraph"/>
        <w:numPr>
          <w:ilvl w:val="0"/>
          <w:numId w:val="23"/>
        </w:numPr>
        <w:spacing w:after="160" w:line="256" w:lineRule="auto"/>
        <w:rPr>
          <w:rFonts w:ascii="Calibri" w:eastAsia="Calibri" w:hAnsi="Calibri"/>
          <w:sz w:val="22"/>
          <w:szCs w:val="22"/>
          <w:lang w:val="en-ZA"/>
        </w:rPr>
      </w:pPr>
      <w:r w:rsidRPr="00EA6F6B">
        <w:rPr>
          <w:rFonts w:ascii="Calibri" w:eastAsia="Calibri" w:hAnsi="Calibri"/>
          <w:sz w:val="22"/>
          <w:szCs w:val="22"/>
          <w:lang w:val="en-ZA"/>
        </w:rPr>
        <w:t xml:space="preserve">Clearing and Forwarding Manager: 066 286 9987 </w:t>
      </w:r>
    </w:p>
    <w:p w14:paraId="43CAF0A5" w14:textId="77777777" w:rsidR="0022660B" w:rsidRPr="00EA6F6B" w:rsidRDefault="0022660B" w:rsidP="0022660B">
      <w:pPr>
        <w:pStyle w:val="ListParagraph"/>
        <w:numPr>
          <w:ilvl w:val="0"/>
          <w:numId w:val="23"/>
        </w:numPr>
        <w:spacing w:after="160" w:line="256" w:lineRule="auto"/>
        <w:rPr>
          <w:rFonts w:ascii="Calibri" w:eastAsia="Calibri" w:hAnsi="Calibri"/>
          <w:sz w:val="22"/>
          <w:szCs w:val="22"/>
          <w:lang w:val="en-ZA"/>
        </w:rPr>
      </w:pPr>
      <w:r w:rsidRPr="00A279EC">
        <w:rPr>
          <w:rFonts w:ascii="Calibri" w:eastAsia="Calibri" w:hAnsi="Calibri"/>
          <w:sz w:val="22"/>
          <w:szCs w:val="22"/>
          <w:lang w:val="en-ZA"/>
        </w:rPr>
        <w:t>General Manager</w:t>
      </w:r>
      <w:r>
        <w:rPr>
          <w:rFonts w:ascii="Calibri" w:eastAsia="Calibri" w:hAnsi="Calibri"/>
          <w:sz w:val="22"/>
          <w:szCs w:val="22"/>
          <w:lang w:val="en-ZA"/>
        </w:rPr>
        <w:t xml:space="preserve"> JHB</w:t>
      </w:r>
      <w:r w:rsidRPr="00A279EC">
        <w:rPr>
          <w:rFonts w:ascii="Calibri" w:eastAsia="Calibri" w:hAnsi="Calibri"/>
          <w:sz w:val="22"/>
          <w:szCs w:val="22"/>
          <w:lang w:val="en-ZA"/>
        </w:rPr>
        <w:t xml:space="preserve"> Branch Operations</w:t>
      </w:r>
      <w:r w:rsidRPr="00EA6F6B">
        <w:rPr>
          <w:rFonts w:ascii="Calibri" w:eastAsia="Calibri" w:hAnsi="Calibri"/>
          <w:sz w:val="22"/>
          <w:szCs w:val="22"/>
          <w:lang w:val="en-ZA"/>
        </w:rPr>
        <w:t>: 066 197 7570</w:t>
      </w:r>
    </w:p>
    <w:p w14:paraId="5B7EBF22" w14:textId="77777777" w:rsidR="0022660B" w:rsidRPr="00EA6F6B" w:rsidRDefault="0022660B" w:rsidP="0022660B">
      <w:pPr>
        <w:pStyle w:val="ListParagraph"/>
        <w:numPr>
          <w:ilvl w:val="0"/>
          <w:numId w:val="23"/>
        </w:numPr>
        <w:spacing w:after="160" w:line="256" w:lineRule="auto"/>
        <w:rPr>
          <w:rFonts w:ascii="Calibri" w:eastAsia="Calibri" w:hAnsi="Calibri"/>
          <w:sz w:val="22"/>
          <w:szCs w:val="22"/>
          <w:lang w:val="en-ZA"/>
        </w:rPr>
      </w:pPr>
      <w:r>
        <w:rPr>
          <w:rFonts w:ascii="Calibri" w:eastAsia="Calibri" w:hAnsi="Calibri"/>
          <w:sz w:val="22"/>
          <w:szCs w:val="22"/>
          <w:lang w:val="en-ZA"/>
        </w:rPr>
        <w:t xml:space="preserve">LH </w:t>
      </w:r>
      <w:r w:rsidRPr="00A279EC">
        <w:rPr>
          <w:rFonts w:ascii="Calibri" w:eastAsia="Calibri" w:hAnsi="Calibri"/>
          <w:sz w:val="22"/>
          <w:szCs w:val="22"/>
          <w:lang w:val="en-ZA"/>
        </w:rPr>
        <w:t>Operation Manager</w:t>
      </w:r>
      <w:r w:rsidRPr="00EA6F6B">
        <w:rPr>
          <w:rFonts w:ascii="Calibri" w:eastAsia="Calibri" w:hAnsi="Calibri"/>
          <w:sz w:val="22"/>
          <w:szCs w:val="22"/>
          <w:lang w:val="en-ZA"/>
        </w:rPr>
        <w:t xml:space="preserve">: </w:t>
      </w:r>
      <w:r w:rsidRPr="00A279EC">
        <w:rPr>
          <w:rFonts w:ascii="Calibri" w:eastAsia="Calibri" w:hAnsi="Calibri"/>
          <w:sz w:val="22"/>
          <w:szCs w:val="22"/>
          <w:lang w:val="en-ZA"/>
        </w:rPr>
        <w:t>082 959 1344</w:t>
      </w:r>
    </w:p>
    <w:p w14:paraId="28776959" w14:textId="77777777" w:rsidR="0022660B" w:rsidRDefault="0022660B" w:rsidP="0022660B">
      <w:pPr>
        <w:pStyle w:val="ListParagraph"/>
        <w:numPr>
          <w:ilvl w:val="0"/>
          <w:numId w:val="23"/>
        </w:numPr>
        <w:spacing w:after="160" w:line="256" w:lineRule="auto"/>
        <w:rPr>
          <w:rFonts w:ascii="Calibri" w:eastAsia="Calibri" w:hAnsi="Calibri"/>
          <w:sz w:val="22"/>
          <w:szCs w:val="22"/>
          <w:lang w:val="en-ZA"/>
        </w:rPr>
      </w:pPr>
      <w:r>
        <w:rPr>
          <w:rFonts w:ascii="Calibri" w:eastAsia="Calibri" w:hAnsi="Calibri"/>
          <w:sz w:val="22"/>
          <w:szCs w:val="22"/>
          <w:lang w:val="en-ZA"/>
        </w:rPr>
        <w:t xml:space="preserve">LH </w:t>
      </w:r>
      <w:r w:rsidRPr="00A279EC">
        <w:rPr>
          <w:rFonts w:ascii="Calibri" w:eastAsia="Calibri" w:hAnsi="Calibri"/>
          <w:sz w:val="22"/>
          <w:szCs w:val="22"/>
          <w:lang w:val="en-ZA"/>
        </w:rPr>
        <w:t>Operation Manager</w:t>
      </w:r>
      <w:r w:rsidRPr="00EA6F6B">
        <w:rPr>
          <w:rFonts w:ascii="Calibri" w:eastAsia="Calibri" w:hAnsi="Calibri"/>
          <w:sz w:val="22"/>
          <w:szCs w:val="22"/>
          <w:lang w:val="en-ZA"/>
        </w:rPr>
        <w:t>: 072 746 0199</w:t>
      </w:r>
    </w:p>
    <w:p w14:paraId="081147B0" w14:textId="77777777" w:rsidR="0022660B" w:rsidRPr="0022660B" w:rsidRDefault="00617288" w:rsidP="0022660B">
      <w:pPr>
        <w:pStyle w:val="ListParagraph"/>
        <w:numPr>
          <w:ilvl w:val="0"/>
          <w:numId w:val="23"/>
        </w:numPr>
        <w:spacing w:after="160" w:line="256" w:lineRule="auto"/>
        <w:rPr>
          <w:rFonts w:ascii="Calibri" w:eastAsia="Calibri" w:hAnsi="Calibri"/>
          <w:sz w:val="22"/>
          <w:szCs w:val="22"/>
          <w:lang w:val="en-ZA"/>
        </w:rPr>
      </w:pPr>
      <w:r>
        <w:rPr>
          <w:rFonts w:ascii="Calibri" w:eastAsia="Calibri" w:hAnsi="Calibri"/>
          <w:sz w:val="22"/>
          <w:szCs w:val="22"/>
          <w:lang w:val="en-ZA"/>
        </w:rPr>
        <w:t>Lesotho Branch Manager</w:t>
      </w:r>
      <w:r w:rsidR="0022660B" w:rsidRPr="00374215">
        <w:rPr>
          <w:rFonts w:ascii="Calibri" w:eastAsia="Calibri" w:hAnsi="Calibri"/>
          <w:sz w:val="22"/>
          <w:szCs w:val="22"/>
          <w:lang w:val="en-ZA"/>
        </w:rPr>
        <w:t>: +266 5877 8739</w:t>
      </w:r>
    </w:p>
    <w:p w14:paraId="19F7E1F0" w14:textId="77777777" w:rsidR="0022660B" w:rsidRDefault="0022660B" w:rsidP="0022660B">
      <w:pPr>
        <w:pStyle w:val="ListParagraph"/>
        <w:numPr>
          <w:ilvl w:val="0"/>
          <w:numId w:val="23"/>
        </w:numPr>
        <w:spacing w:after="160" w:line="256" w:lineRule="auto"/>
        <w:rPr>
          <w:rFonts w:ascii="Calibri" w:eastAsia="Calibri" w:hAnsi="Calibri"/>
          <w:sz w:val="22"/>
          <w:szCs w:val="22"/>
          <w:lang w:val="en-ZA"/>
        </w:rPr>
      </w:pPr>
      <w:r w:rsidRPr="003458A6">
        <w:rPr>
          <w:rFonts w:ascii="Calibri" w:eastAsia="Calibri" w:hAnsi="Calibri"/>
          <w:sz w:val="22"/>
          <w:szCs w:val="22"/>
          <w:lang w:val="en-ZA"/>
        </w:rPr>
        <w:t>Customs Controller</w:t>
      </w:r>
      <w:r>
        <w:rPr>
          <w:rFonts w:ascii="Calibri" w:eastAsia="Calibri" w:hAnsi="Calibri"/>
          <w:sz w:val="22"/>
          <w:szCs w:val="22"/>
          <w:lang w:val="en-ZA"/>
        </w:rPr>
        <w:t>:</w:t>
      </w:r>
      <w:r w:rsidRPr="00EA6F6B">
        <w:rPr>
          <w:rFonts w:ascii="Calibri" w:eastAsia="Calibri" w:hAnsi="Calibri"/>
          <w:sz w:val="22"/>
          <w:szCs w:val="22"/>
          <w:lang w:val="en-ZA"/>
        </w:rPr>
        <w:t xml:space="preserve"> 060 961 9038</w:t>
      </w:r>
    </w:p>
    <w:p w14:paraId="55A3741A" w14:textId="77777777" w:rsidR="0022660B" w:rsidRPr="0022660B" w:rsidRDefault="0022660B" w:rsidP="0022660B">
      <w:pPr>
        <w:rPr>
          <w:rFonts w:eastAsia="Calibri"/>
          <w:lang w:val="en-ZA"/>
        </w:rPr>
      </w:pPr>
    </w:p>
    <w:sectPr w:rsidR="0022660B" w:rsidRPr="0022660B" w:rsidSect="00975B02">
      <w:headerReference w:type="default" r:id="rId12"/>
      <w:footerReference w:type="default" r:id="rId13"/>
      <w:pgSz w:w="12240" w:h="15840"/>
      <w:pgMar w:top="1440" w:right="1183" w:bottom="709" w:left="1350"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B1F8" w14:textId="77777777" w:rsidR="009F0D16" w:rsidRDefault="009F0D16" w:rsidP="00561FAE">
      <w:r>
        <w:separator/>
      </w:r>
    </w:p>
  </w:endnote>
  <w:endnote w:type="continuationSeparator" w:id="0">
    <w:p w14:paraId="065148BE" w14:textId="77777777" w:rsidR="009F0D16" w:rsidRDefault="009F0D16" w:rsidP="0056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9126" w14:textId="6F3BAEF2" w:rsidR="00975B02" w:rsidRPr="005E2E35" w:rsidRDefault="00000000" w:rsidP="00220E9D">
    <w:pPr>
      <w:pStyle w:val="Footer"/>
      <w:rPr>
        <w:rFonts w:asciiTheme="minorHAnsi" w:hAnsiTheme="minorHAnsi" w:cstheme="minorHAnsi"/>
      </w:rPr>
    </w:pPr>
    <w:sdt>
      <w:sdtPr>
        <w:rPr>
          <w:rFonts w:asciiTheme="minorHAnsi" w:hAnsiTheme="minorHAnsi" w:cstheme="minorHAnsi"/>
        </w:rPr>
        <w:id w:val="98381352"/>
        <w:docPartObj>
          <w:docPartGallery w:val="Page Numbers (Top of Page)"/>
          <w:docPartUnique/>
        </w:docPartObj>
      </w:sdtPr>
      <w:sdtContent>
        <w:r w:rsidR="00975B02" w:rsidRPr="005E2E35">
          <w:rPr>
            <w:rFonts w:asciiTheme="minorHAnsi" w:hAnsiTheme="minorHAnsi" w:cstheme="minorHAnsi"/>
          </w:rPr>
          <w:t xml:space="preserve">Page </w:t>
        </w:r>
        <w:r w:rsidR="00975B02" w:rsidRPr="005E2E35">
          <w:rPr>
            <w:rFonts w:asciiTheme="minorHAnsi" w:hAnsiTheme="minorHAnsi" w:cstheme="minorHAnsi"/>
            <w:b/>
            <w:bCs/>
          </w:rPr>
          <w:fldChar w:fldCharType="begin"/>
        </w:r>
        <w:r w:rsidR="00975B02" w:rsidRPr="005E2E35">
          <w:rPr>
            <w:rFonts w:asciiTheme="minorHAnsi" w:hAnsiTheme="minorHAnsi" w:cstheme="minorHAnsi"/>
            <w:b/>
            <w:bCs/>
          </w:rPr>
          <w:instrText xml:space="preserve"> PAGE </w:instrText>
        </w:r>
        <w:r w:rsidR="00975B02" w:rsidRPr="005E2E35">
          <w:rPr>
            <w:rFonts w:asciiTheme="minorHAnsi" w:hAnsiTheme="minorHAnsi" w:cstheme="minorHAnsi"/>
            <w:b/>
            <w:bCs/>
          </w:rPr>
          <w:fldChar w:fldCharType="separate"/>
        </w:r>
        <w:r w:rsidR="00975B02">
          <w:rPr>
            <w:rFonts w:asciiTheme="minorHAnsi" w:hAnsiTheme="minorHAnsi" w:cstheme="minorHAnsi"/>
            <w:b/>
            <w:bCs/>
            <w:noProof/>
          </w:rPr>
          <w:t>2</w:t>
        </w:r>
        <w:r w:rsidR="00975B02" w:rsidRPr="005E2E35">
          <w:rPr>
            <w:rFonts w:asciiTheme="minorHAnsi" w:hAnsiTheme="minorHAnsi" w:cstheme="minorHAnsi"/>
            <w:b/>
            <w:bCs/>
          </w:rPr>
          <w:fldChar w:fldCharType="end"/>
        </w:r>
        <w:r w:rsidR="00975B02" w:rsidRPr="005E2E35">
          <w:rPr>
            <w:rFonts w:asciiTheme="minorHAnsi" w:hAnsiTheme="minorHAnsi" w:cstheme="minorHAnsi"/>
          </w:rPr>
          <w:t xml:space="preserve"> of </w:t>
        </w:r>
        <w:r w:rsidR="00975B02" w:rsidRPr="005E2E35">
          <w:rPr>
            <w:rFonts w:asciiTheme="minorHAnsi" w:hAnsiTheme="minorHAnsi" w:cstheme="minorHAnsi"/>
            <w:b/>
            <w:bCs/>
          </w:rPr>
          <w:fldChar w:fldCharType="begin"/>
        </w:r>
        <w:r w:rsidR="00975B02" w:rsidRPr="005E2E35">
          <w:rPr>
            <w:rFonts w:asciiTheme="minorHAnsi" w:hAnsiTheme="minorHAnsi" w:cstheme="minorHAnsi"/>
            <w:b/>
            <w:bCs/>
          </w:rPr>
          <w:instrText xml:space="preserve"> NUMPAGES  </w:instrText>
        </w:r>
        <w:r w:rsidR="00975B02" w:rsidRPr="005E2E35">
          <w:rPr>
            <w:rFonts w:asciiTheme="minorHAnsi" w:hAnsiTheme="minorHAnsi" w:cstheme="minorHAnsi"/>
            <w:b/>
            <w:bCs/>
          </w:rPr>
          <w:fldChar w:fldCharType="separate"/>
        </w:r>
        <w:r w:rsidR="00975B02">
          <w:rPr>
            <w:rFonts w:asciiTheme="minorHAnsi" w:hAnsiTheme="minorHAnsi" w:cstheme="minorHAnsi"/>
            <w:b/>
            <w:bCs/>
            <w:noProof/>
          </w:rPr>
          <w:t>2</w:t>
        </w:r>
        <w:r w:rsidR="00975B02" w:rsidRPr="005E2E35">
          <w:rPr>
            <w:rFonts w:asciiTheme="minorHAnsi" w:hAnsiTheme="minorHAnsi" w:cstheme="minorHAnsi"/>
            <w:b/>
            <w:bCs/>
          </w:rPr>
          <w:fldChar w:fldCharType="end"/>
        </w:r>
      </w:sdtContent>
    </w:sdt>
    <w:r w:rsidR="00975B02">
      <w:t xml:space="preserve"> </w:t>
    </w:r>
    <w:r w:rsidR="00975B02">
      <w:ptab w:relativeTo="margin" w:alignment="center" w:leader="none"/>
    </w:r>
    <w:r w:rsidR="00975B02">
      <w:t>Uncontrolled copy if printed</w:t>
    </w:r>
    <w:r w:rsidR="00975B02" w:rsidRPr="005E2E35">
      <w:rPr>
        <w:rFonts w:asciiTheme="minorHAnsi" w:hAnsiTheme="minorHAnsi" w:cstheme="minorHAnsi"/>
      </w:rPr>
      <w:ptab w:relativeTo="margin" w:alignment="right" w:leader="none"/>
    </w:r>
  </w:p>
  <w:p w14:paraId="2D4043A9" w14:textId="77777777" w:rsidR="002E30DC" w:rsidRPr="00975B02" w:rsidRDefault="002E30DC" w:rsidP="00975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A757" w14:textId="77777777" w:rsidR="009F0D16" w:rsidRDefault="009F0D16" w:rsidP="00561FAE">
      <w:r>
        <w:separator/>
      </w:r>
    </w:p>
  </w:footnote>
  <w:footnote w:type="continuationSeparator" w:id="0">
    <w:p w14:paraId="7245D429" w14:textId="77777777" w:rsidR="009F0D16" w:rsidRDefault="009F0D16" w:rsidP="0056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92E9" w14:textId="77777777" w:rsidR="0022660B" w:rsidRDefault="0022660B" w:rsidP="0022660B">
    <w:pPr>
      <w:pStyle w:val="Header"/>
      <w:jc w:val="right"/>
      <w:rPr>
        <w:rFonts w:ascii="Calibri" w:hAnsi="Calibri" w:cs="Calibri"/>
        <w:b/>
        <w:bCs/>
        <w:sz w:val="32"/>
        <w:szCs w:val="32"/>
      </w:rPr>
    </w:pPr>
    <w:r>
      <w:rPr>
        <w:noProof/>
      </w:rPr>
      <w:drawing>
        <wp:anchor distT="0" distB="0" distL="114300" distR="114300" simplePos="0" relativeHeight="251659264" behindDoc="1" locked="0" layoutInCell="1" allowOverlap="1" wp14:anchorId="35804CA1" wp14:editId="16089BA6">
          <wp:simplePos x="0" y="0"/>
          <wp:positionH relativeFrom="margin">
            <wp:posOffset>-184150</wp:posOffset>
          </wp:positionH>
          <wp:positionV relativeFrom="paragraph">
            <wp:posOffset>6350</wp:posOffset>
          </wp:positionV>
          <wp:extent cx="1179195" cy="283210"/>
          <wp:effectExtent l="0" t="0" r="1905" b="2540"/>
          <wp:wrapTight wrapText="bothSides">
            <wp:wrapPolygon edited="0">
              <wp:start x="0" y="0"/>
              <wp:lineTo x="0" y="20341"/>
              <wp:lineTo x="21286" y="20341"/>
              <wp:lineTo x="21286" y="0"/>
              <wp:lineTo x="0" y="0"/>
            </wp:wrapPolygon>
          </wp:wrapTight>
          <wp:docPr id="1934662924" name="Picture 1" descr="A purple and orange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62924" name="Picture 1" descr="A purple and orange letter 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617288">
      <w:rPr>
        <w:rFonts w:ascii="Calibri" w:hAnsi="Calibri" w:cs="Calibri"/>
        <w:b/>
        <w:bCs/>
        <w:sz w:val="32"/>
        <w:szCs w:val="32"/>
      </w:rPr>
      <w:t>Lesotho</w:t>
    </w:r>
    <w:r>
      <w:rPr>
        <w:rFonts w:ascii="Calibri" w:hAnsi="Calibri" w:cs="Calibri"/>
        <w:b/>
        <w:bCs/>
        <w:sz w:val="32"/>
        <w:szCs w:val="32"/>
      </w:rPr>
      <w:t xml:space="preserve"> </w:t>
    </w:r>
    <w:r w:rsidRPr="007A1583">
      <w:rPr>
        <w:rFonts w:ascii="Calibri" w:hAnsi="Calibri" w:cs="Calibri"/>
        <w:b/>
        <w:bCs/>
        <w:sz w:val="32"/>
        <w:szCs w:val="32"/>
      </w:rPr>
      <w:t>Clearing</w:t>
    </w:r>
  </w:p>
  <w:p w14:paraId="5D3CD261" w14:textId="77777777" w:rsidR="0022660B" w:rsidRDefault="0022660B" w:rsidP="0022660B">
    <w:pPr>
      <w:pStyle w:val="Header"/>
      <w:jc w:val="right"/>
      <w:rPr>
        <w:rFonts w:ascii="Calibri" w:hAnsi="Calibri" w:cs="Calibri"/>
      </w:rPr>
    </w:pPr>
    <w:r>
      <w:rPr>
        <w:rFonts w:ascii="Calibri" w:hAnsi="Calibri" w:cs="Calibri"/>
      </w:rPr>
      <w:t>Standard Operating Procedure</w:t>
    </w:r>
  </w:p>
  <w:p w14:paraId="015FB5FF" w14:textId="77777777" w:rsidR="0022660B" w:rsidRPr="003D3226" w:rsidRDefault="0022660B" w:rsidP="0022660B">
    <w:pPr>
      <w:pStyle w:val="Header"/>
      <w:jc w:val="right"/>
      <w:rPr>
        <w:rFonts w:ascii="Calibri" w:hAnsi="Calibri" w:cs="Calibri"/>
      </w:rPr>
    </w:pPr>
    <w:r>
      <w:rPr>
        <w:rFonts w:ascii="Calibri" w:hAnsi="Calibri" w:cs="Calibri"/>
      </w:rPr>
      <w:t>Owner/ Department: ZAF – OPS - Clearing</w:t>
    </w:r>
    <w:r w:rsidRPr="000617B0">
      <w:rPr>
        <w:sz w:val="44"/>
        <w:szCs w:val="44"/>
      </w:rPr>
      <w:t xml:space="preserve">                                     </w:t>
    </w:r>
  </w:p>
  <w:p w14:paraId="4FD5BA8C" w14:textId="77777777" w:rsidR="00E95979" w:rsidRPr="009860B6" w:rsidRDefault="00E95979" w:rsidP="005A00F4">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5pt;height:9.5pt" o:bullet="t">
        <v:imagedata r:id="rId1" o:title="BD14868_"/>
      </v:shape>
    </w:pict>
  </w:numPicBullet>
  <w:numPicBullet w:numPicBulletId="1">
    <w:pict>
      <v:shape id="_x0000_i1039" type="#_x0000_t75" style="width:10.5pt;height:10.5pt" o:bullet="t">
        <v:imagedata r:id="rId2" o:title="BD21294_"/>
      </v:shape>
    </w:pict>
  </w:numPicBullet>
  <w:numPicBullet w:numPicBulletId="2">
    <w:pict>
      <v:shape id="_x0000_i1040" type="#_x0000_t75" style="width:9.5pt;height:9.5pt" o:bullet="t">
        <v:imagedata r:id="rId3" o:title="BD21519_"/>
      </v:shape>
    </w:pict>
  </w:numPicBullet>
  <w:numPicBullet w:numPicBulletId="3">
    <w:pict>
      <v:shape id="_x0000_i1041" type="#_x0000_t75" style="width:10.5pt;height:10.5pt" o:bullet="t">
        <v:imagedata r:id="rId4" o:title="BD21298_"/>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7402B30"/>
    <w:multiLevelType w:val="hybridMultilevel"/>
    <w:tmpl w:val="44E42A02"/>
    <w:lvl w:ilvl="0" w:tplc="C434978A">
      <w:start w:val="1"/>
      <w:numFmt w:val="bullet"/>
      <w:pStyle w:val="Bullet1"/>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54E49A4"/>
    <w:multiLevelType w:val="hybridMultilevel"/>
    <w:tmpl w:val="CAE8AE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9" w15:restartNumberingAfterBreak="0">
    <w:nsid w:val="2A6B033C"/>
    <w:multiLevelType w:val="hybridMultilevel"/>
    <w:tmpl w:val="8DECF94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34A844DD"/>
    <w:multiLevelType w:val="hybridMultilevel"/>
    <w:tmpl w:val="620CC1FC"/>
    <w:lvl w:ilvl="0" w:tplc="5770BC4C">
      <w:start w:val="1"/>
      <w:numFmt w:val="decimal"/>
      <w:lvlText w:val="%1."/>
      <w:lvlJc w:val="left"/>
      <w:pPr>
        <w:ind w:left="643"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5786F2E"/>
    <w:multiLevelType w:val="hybridMultilevel"/>
    <w:tmpl w:val="005AB862"/>
    <w:lvl w:ilvl="0" w:tplc="1C09000F">
      <w:start w:val="1"/>
      <w:numFmt w:val="decimal"/>
      <w:lvlText w:val="%1."/>
      <w:lvlJc w:val="left"/>
      <w:pPr>
        <w:ind w:left="768" w:hanging="360"/>
      </w:pPr>
    </w:lvl>
    <w:lvl w:ilvl="1" w:tplc="1C090019" w:tentative="1">
      <w:start w:val="1"/>
      <w:numFmt w:val="lowerLetter"/>
      <w:lvlText w:val="%2."/>
      <w:lvlJc w:val="left"/>
      <w:pPr>
        <w:ind w:left="1488" w:hanging="360"/>
      </w:pPr>
    </w:lvl>
    <w:lvl w:ilvl="2" w:tplc="1C09001B" w:tentative="1">
      <w:start w:val="1"/>
      <w:numFmt w:val="lowerRoman"/>
      <w:lvlText w:val="%3."/>
      <w:lvlJc w:val="right"/>
      <w:pPr>
        <w:ind w:left="2208" w:hanging="180"/>
      </w:pPr>
    </w:lvl>
    <w:lvl w:ilvl="3" w:tplc="1C09000F" w:tentative="1">
      <w:start w:val="1"/>
      <w:numFmt w:val="decimal"/>
      <w:lvlText w:val="%4."/>
      <w:lvlJc w:val="left"/>
      <w:pPr>
        <w:ind w:left="2928" w:hanging="360"/>
      </w:pPr>
    </w:lvl>
    <w:lvl w:ilvl="4" w:tplc="1C090019" w:tentative="1">
      <w:start w:val="1"/>
      <w:numFmt w:val="lowerLetter"/>
      <w:lvlText w:val="%5."/>
      <w:lvlJc w:val="left"/>
      <w:pPr>
        <w:ind w:left="3648" w:hanging="360"/>
      </w:pPr>
    </w:lvl>
    <w:lvl w:ilvl="5" w:tplc="1C09001B" w:tentative="1">
      <w:start w:val="1"/>
      <w:numFmt w:val="lowerRoman"/>
      <w:lvlText w:val="%6."/>
      <w:lvlJc w:val="right"/>
      <w:pPr>
        <w:ind w:left="4368" w:hanging="180"/>
      </w:pPr>
    </w:lvl>
    <w:lvl w:ilvl="6" w:tplc="1C09000F" w:tentative="1">
      <w:start w:val="1"/>
      <w:numFmt w:val="decimal"/>
      <w:lvlText w:val="%7."/>
      <w:lvlJc w:val="left"/>
      <w:pPr>
        <w:ind w:left="5088" w:hanging="360"/>
      </w:pPr>
    </w:lvl>
    <w:lvl w:ilvl="7" w:tplc="1C090019" w:tentative="1">
      <w:start w:val="1"/>
      <w:numFmt w:val="lowerLetter"/>
      <w:lvlText w:val="%8."/>
      <w:lvlJc w:val="left"/>
      <w:pPr>
        <w:ind w:left="5808" w:hanging="360"/>
      </w:pPr>
    </w:lvl>
    <w:lvl w:ilvl="8" w:tplc="1C09001B" w:tentative="1">
      <w:start w:val="1"/>
      <w:numFmt w:val="lowerRoman"/>
      <w:lvlText w:val="%9."/>
      <w:lvlJc w:val="right"/>
      <w:pPr>
        <w:ind w:left="6528" w:hanging="180"/>
      </w:pPr>
    </w:lvl>
  </w:abstractNum>
  <w:abstractNum w:abstractNumId="12"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911"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16" w15:restartNumberingAfterBreak="0">
    <w:nsid w:val="60295AA9"/>
    <w:multiLevelType w:val="hybridMultilevel"/>
    <w:tmpl w:val="B20AA9AA"/>
    <w:lvl w:ilvl="0" w:tplc="1C09000F">
      <w:start w:val="1"/>
      <w:numFmt w:val="decimal"/>
      <w:lvlText w:val="%1."/>
      <w:lvlJc w:val="left"/>
      <w:pPr>
        <w:tabs>
          <w:tab w:val="num" w:pos="720"/>
        </w:tabs>
        <w:ind w:left="720" w:hanging="360"/>
      </w:pPr>
      <w:rPr>
        <w:rFonts w:hint="default"/>
      </w:rPr>
    </w:lvl>
    <w:lvl w:ilvl="1" w:tplc="908E4044" w:tentative="1">
      <w:start w:val="1"/>
      <w:numFmt w:val="bullet"/>
      <w:lvlText w:val="◦"/>
      <w:lvlJc w:val="left"/>
      <w:pPr>
        <w:tabs>
          <w:tab w:val="num" w:pos="1440"/>
        </w:tabs>
        <w:ind w:left="1440" w:hanging="360"/>
      </w:pPr>
      <w:rPr>
        <w:rFonts w:ascii="Garamond" w:hAnsi="Garamond" w:hint="default"/>
      </w:rPr>
    </w:lvl>
    <w:lvl w:ilvl="2" w:tplc="F4F85360" w:tentative="1">
      <w:start w:val="1"/>
      <w:numFmt w:val="bullet"/>
      <w:lvlText w:val="◦"/>
      <w:lvlJc w:val="left"/>
      <w:pPr>
        <w:tabs>
          <w:tab w:val="num" w:pos="2160"/>
        </w:tabs>
        <w:ind w:left="2160" w:hanging="360"/>
      </w:pPr>
      <w:rPr>
        <w:rFonts w:ascii="Garamond" w:hAnsi="Garamond" w:hint="default"/>
      </w:rPr>
    </w:lvl>
    <w:lvl w:ilvl="3" w:tplc="0C94D70A" w:tentative="1">
      <w:start w:val="1"/>
      <w:numFmt w:val="bullet"/>
      <w:lvlText w:val="◦"/>
      <w:lvlJc w:val="left"/>
      <w:pPr>
        <w:tabs>
          <w:tab w:val="num" w:pos="2880"/>
        </w:tabs>
        <w:ind w:left="2880" w:hanging="360"/>
      </w:pPr>
      <w:rPr>
        <w:rFonts w:ascii="Garamond" w:hAnsi="Garamond" w:hint="default"/>
      </w:rPr>
    </w:lvl>
    <w:lvl w:ilvl="4" w:tplc="2D5EC03E" w:tentative="1">
      <w:start w:val="1"/>
      <w:numFmt w:val="bullet"/>
      <w:lvlText w:val="◦"/>
      <w:lvlJc w:val="left"/>
      <w:pPr>
        <w:tabs>
          <w:tab w:val="num" w:pos="3600"/>
        </w:tabs>
        <w:ind w:left="3600" w:hanging="360"/>
      </w:pPr>
      <w:rPr>
        <w:rFonts w:ascii="Garamond" w:hAnsi="Garamond" w:hint="default"/>
      </w:rPr>
    </w:lvl>
    <w:lvl w:ilvl="5" w:tplc="97449630" w:tentative="1">
      <w:start w:val="1"/>
      <w:numFmt w:val="bullet"/>
      <w:lvlText w:val="◦"/>
      <w:lvlJc w:val="left"/>
      <w:pPr>
        <w:tabs>
          <w:tab w:val="num" w:pos="4320"/>
        </w:tabs>
        <w:ind w:left="4320" w:hanging="360"/>
      </w:pPr>
      <w:rPr>
        <w:rFonts w:ascii="Garamond" w:hAnsi="Garamond" w:hint="default"/>
      </w:rPr>
    </w:lvl>
    <w:lvl w:ilvl="6" w:tplc="23083380" w:tentative="1">
      <w:start w:val="1"/>
      <w:numFmt w:val="bullet"/>
      <w:lvlText w:val="◦"/>
      <w:lvlJc w:val="left"/>
      <w:pPr>
        <w:tabs>
          <w:tab w:val="num" w:pos="5040"/>
        </w:tabs>
        <w:ind w:left="5040" w:hanging="360"/>
      </w:pPr>
      <w:rPr>
        <w:rFonts w:ascii="Garamond" w:hAnsi="Garamond" w:hint="default"/>
      </w:rPr>
    </w:lvl>
    <w:lvl w:ilvl="7" w:tplc="37900276" w:tentative="1">
      <w:start w:val="1"/>
      <w:numFmt w:val="bullet"/>
      <w:lvlText w:val="◦"/>
      <w:lvlJc w:val="left"/>
      <w:pPr>
        <w:tabs>
          <w:tab w:val="num" w:pos="5760"/>
        </w:tabs>
        <w:ind w:left="5760" w:hanging="360"/>
      </w:pPr>
      <w:rPr>
        <w:rFonts w:ascii="Garamond" w:hAnsi="Garamond" w:hint="default"/>
      </w:rPr>
    </w:lvl>
    <w:lvl w:ilvl="8" w:tplc="B3124E3E" w:tentative="1">
      <w:start w:val="1"/>
      <w:numFmt w:val="bullet"/>
      <w:lvlText w:val="◦"/>
      <w:lvlJc w:val="left"/>
      <w:pPr>
        <w:tabs>
          <w:tab w:val="num" w:pos="6480"/>
        </w:tabs>
        <w:ind w:left="6480" w:hanging="360"/>
      </w:pPr>
      <w:rPr>
        <w:rFonts w:ascii="Garamond" w:hAnsi="Garamond" w:hint="default"/>
      </w:rPr>
    </w:lvl>
  </w:abstractNum>
  <w:abstractNum w:abstractNumId="17"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EE2091"/>
    <w:multiLevelType w:val="hybridMultilevel"/>
    <w:tmpl w:val="FDBA84EE"/>
    <w:lvl w:ilvl="0" w:tplc="92AAEB5E">
      <w:numFmt w:val="bullet"/>
      <w:lvlText w:val="-"/>
      <w:lvlJc w:val="left"/>
      <w:pPr>
        <w:ind w:left="1069" w:hanging="360"/>
      </w:pPr>
      <w:rPr>
        <w:rFonts w:ascii="Calibri" w:eastAsia="Calibri" w:hAnsi="Calibri" w:cs="Calibri"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9" w15:restartNumberingAfterBreak="0">
    <w:nsid w:val="72614B5B"/>
    <w:multiLevelType w:val="hybridMultilevel"/>
    <w:tmpl w:val="68A4E97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7528563D"/>
    <w:multiLevelType w:val="hybridMultilevel"/>
    <w:tmpl w:val="7976FE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78676A96"/>
    <w:multiLevelType w:val="multilevel"/>
    <w:tmpl w:val="F59E43D4"/>
    <w:lvl w:ilvl="0">
      <w:start w:val="1"/>
      <w:numFmt w:val="decimal"/>
      <w:pStyle w:val="Heading1"/>
      <w:lvlText w:val="%1."/>
      <w:lvlJc w:val="left"/>
      <w:pPr>
        <w:ind w:left="7589"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2206"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357" w:hanging="648"/>
      </w:pPr>
      <w:rPr>
        <w:rFonts w:hint="default"/>
        <w:sz w:val="20"/>
        <w:szCs w:val="20"/>
      </w:rPr>
    </w:lvl>
    <w:lvl w:ilvl="4">
      <w:start w:val="1"/>
      <w:numFmt w:val="decimal"/>
      <w:pStyle w:val="Heading5"/>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D3955BE"/>
    <w:multiLevelType w:val="hybridMultilevel"/>
    <w:tmpl w:val="E8D86848"/>
    <w:lvl w:ilvl="0" w:tplc="64DA611E">
      <w:start w:val="1"/>
      <w:numFmt w:val="bullet"/>
      <w:pStyle w:val="Bullet2"/>
      <w:lvlText w:val=""/>
      <w:lvlPicBulletId w:val="0"/>
      <w:lvlJc w:val="left"/>
      <w:pPr>
        <w:ind w:left="1494"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num w:numId="1" w16cid:durableId="180945435">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207961831">
    <w:abstractNumId w:val="17"/>
  </w:num>
  <w:num w:numId="3" w16cid:durableId="458258841">
    <w:abstractNumId w:val="5"/>
  </w:num>
  <w:num w:numId="4" w16cid:durableId="226887011">
    <w:abstractNumId w:val="1"/>
  </w:num>
  <w:num w:numId="5" w16cid:durableId="1332828066">
    <w:abstractNumId w:val="15"/>
  </w:num>
  <w:num w:numId="6" w16cid:durableId="883180226">
    <w:abstractNumId w:val="4"/>
  </w:num>
  <w:num w:numId="7" w16cid:durableId="494228916">
    <w:abstractNumId w:val="12"/>
  </w:num>
  <w:num w:numId="8" w16cid:durableId="1305621477">
    <w:abstractNumId w:val="21"/>
  </w:num>
  <w:num w:numId="9" w16cid:durableId="774986759">
    <w:abstractNumId w:val="13"/>
  </w:num>
  <w:num w:numId="10" w16cid:durableId="1868175558">
    <w:abstractNumId w:val="2"/>
  </w:num>
  <w:num w:numId="11" w16cid:durableId="385106048">
    <w:abstractNumId w:val="8"/>
  </w:num>
  <w:num w:numId="12" w16cid:durableId="1698844942">
    <w:abstractNumId w:val="22"/>
  </w:num>
  <w:num w:numId="13" w16cid:durableId="1985885762">
    <w:abstractNumId w:val="3"/>
  </w:num>
  <w:num w:numId="14" w16cid:durableId="156575629">
    <w:abstractNumId w:val="14"/>
  </w:num>
  <w:num w:numId="15" w16cid:durableId="1991396471">
    <w:abstractNumId w:val="6"/>
  </w:num>
  <w:num w:numId="16" w16cid:durableId="319038391">
    <w:abstractNumId w:val="16"/>
  </w:num>
  <w:num w:numId="17" w16cid:durableId="1366758259">
    <w:abstractNumId w:val="18"/>
  </w:num>
  <w:num w:numId="18" w16cid:durableId="795174635">
    <w:abstractNumId w:val="10"/>
  </w:num>
  <w:num w:numId="19" w16cid:durableId="743575979">
    <w:abstractNumId w:val="11"/>
  </w:num>
  <w:num w:numId="20" w16cid:durableId="1206067976">
    <w:abstractNumId w:val="19"/>
  </w:num>
  <w:num w:numId="21" w16cid:durableId="152452007">
    <w:abstractNumId w:val="7"/>
  </w:num>
  <w:num w:numId="22" w16cid:durableId="967979470">
    <w:abstractNumId w:val="9"/>
  </w:num>
  <w:num w:numId="23" w16cid:durableId="174729467">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4D7"/>
    <w:rsid w:val="00000FE5"/>
    <w:rsid w:val="00001271"/>
    <w:rsid w:val="00001959"/>
    <w:rsid w:val="00001B54"/>
    <w:rsid w:val="000021BF"/>
    <w:rsid w:val="0000350C"/>
    <w:rsid w:val="000037CC"/>
    <w:rsid w:val="000037FA"/>
    <w:rsid w:val="0000437B"/>
    <w:rsid w:val="00004660"/>
    <w:rsid w:val="00004E55"/>
    <w:rsid w:val="000050DB"/>
    <w:rsid w:val="000059DA"/>
    <w:rsid w:val="0000600A"/>
    <w:rsid w:val="000060AE"/>
    <w:rsid w:val="00006AFC"/>
    <w:rsid w:val="00007494"/>
    <w:rsid w:val="000100AF"/>
    <w:rsid w:val="0001012E"/>
    <w:rsid w:val="00010337"/>
    <w:rsid w:val="00010C26"/>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710"/>
    <w:rsid w:val="00017D37"/>
    <w:rsid w:val="00020B84"/>
    <w:rsid w:val="00020CD9"/>
    <w:rsid w:val="0002190A"/>
    <w:rsid w:val="00021A24"/>
    <w:rsid w:val="0002259C"/>
    <w:rsid w:val="00023596"/>
    <w:rsid w:val="000236B3"/>
    <w:rsid w:val="0002389B"/>
    <w:rsid w:val="00024414"/>
    <w:rsid w:val="0002461D"/>
    <w:rsid w:val="00025A85"/>
    <w:rsid w:val="00025EB7"/>
    <w:rsid w:val="00026791"/>
    <w:rsid w:val="00026A5B"/>
    <w:rsid w:val="00027792"/>
    <w:rsid w:val="00027ABE"/>
    <w:rsid w:val="00027EDE"/>
    <w:rsid w:val="0003051E"/>
    <w:rsid w:val="00030E40"/>
    <w:rsid w:val="00031109"/>
    <w:rsid w:val="000316F0"/>
    <w:rsid w:val="000318E1"/>
    <w:rsid w:val="00032C8B"/>
    <w:rsid w:val="00032DF6"/>
    <w:rsid w:val="000331AC"/>
    <w:rsid w:val="00033CEC"/>
    <w:rsid w:val="000346C4"/>
    <w:rsid w:val="00034D31"/>
    <w:rsid w:val="00034FE7"/>
    <w:rsid w:val="00035796"/>
    <w:rsid w:val="000358AD"/>
    <w:rsid w:val="00036311"/>
    <w:rsid w:val="0003661C"/>
    <w:rsid w:val="00036B56"/>
    <w:rsid w:val="000379AF"/>
    <w:rsid w:val="00040032"/>
    <w:rsid w:val="00040256"/>
    <w:rsid w:val="0004044B"/>
    <w:rsid w:val="00041718"/>
    <w:rsid w:val="00041A31"/>
    <w:rsid w:val="0004281D"/>
    <w:rsid w:val="00042B6F"/>
    <w:rsid w:val="000432A2"/>
    <w:rsid w:val="00043D3D"/>
    <w:rsid w:val="0004460F"/>
    <w:rsid w:val="00044860"/>
    <w:rsid w:val="00044871"/>
    <w:rsid w:val="00044E7E"/>
    <w:rsid w:val="00047598"/>
    <w:rsid w:val="00047E88"/>
    <w:rsid w:val="000509E6"/>
    <w:rsid w:val="00050B97"/>
    <w:rsid w:val="000520B3"/>
    <w:rsid w:val="000521C5"/>
    <w:rsid w:val="000547E9"/>
    <w:rsid w:val="00054C70"/>
    <w:rsid w:val="00055239"/>
    <w:rsid w:val="00055959"/>
    <w:rsid w:val="00055DEF"/>
    <w:rsid w:val="0005634E"/>
    <w:rsid w:val="000568CE"/>
    <w:rsid w:val="00057D2D"/>
    <w:rsid w:val="00060173"/>
    <w:rsid w:val="0006054A"/>
    <w:rsid w:val="00060CAC"/>
    <w:rsid w:val="00060F96"/>
    <w:rsid w:val="00060FA9"/>
    <w:rsid w:val="00061449"/>
    <w:rsid w:val="000618D7"/>
    <w:rsid w:val="0006199C"/>
    <w:rsid w:val="00062CFD"/>
    <w:rsid w:val="00063197"/>
    <w:rsid w:val="000640A9"/>
    <w:rsid w:val="000649FB"/>
    <w:rsid w:val="00064DB5"/>
    <w:rsid w:val="0006587A"/>
    <w:rsid w:val="00065E7A"/>
    <w:rsid w:val="00066249"/>
    <w:rsid w:val="0006660C"/>
    <w:rsid w:val="00066D85"/>
    <w:rsid w:val="00067BDC"/>
    <w:rsid w:val="00067CE7"/>
    <w:rsid w:val="000706A0"/>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22A"/>
    <w:rsid w:val="000876FA"/>
    <w:rsid w:val="00090398"/>
    <w:rsid w:val="0009087A"/>
    <w:rsid w:val="000912DA"/>
    <w:rsid w:val="000916A0"/>
    <w:rsid w:val="00091C44"/>
    <w:rsid w:val="00092581"/>
    <w:rsid w:val="00092961"/>
    <w:rsid w:val="00092991"/>
    <w:rsid w:val="00092C35"/>
    <w:rsid w:val="0009306E"/>
    <w:rsid w:val="000935DC"/>
    <w:rsid w:val="000937B9"/>
    <w:rsid w:val="0009381D"/>
    <w:rsid w:val="00093B0A"/>
    <w:rsid w:val="00094723"/>
    <w:rsid w:val="00094A59"/>
    <w:rsid w:val="00094C27"/>
    <w:rsid w:val="00095007"/>
    <w:rsid w:val="000957D4"/>
    <w:rsid w:val="00096915"/>
    <w:rsid w:val="00096C3F"/>
    <w:rsid w:val="000A00E7"/>
    <w:rsid w:val="000A0753"/>
    <w:rsid w:val="000A07D0"/>
    <w:rsid w:val="000A0B29"/>
    <w:rsid w:val="000A0C16"/>
    <w:rsid w:val="000A0DD0"/>
    <w:rsid w:val="000A1020"/>
    <w:rsid w:val="000A178E"/>
    <w:rsid w:val="000A1B57"/>
    <w:rsid w:val="000A1C27"/>
    <w:rsid w:val="000A1D9B"/>
    <w:rsid w:val="000A1FC3"/>
    <w:rsid w:val="000A2137"/>
    <w:rsid w:val="000A2A61"/>
    <w:rsid w:val="000A2B9A"/>
    <w:rsid w:val="000A3263"/>
    <w:rsid w:val="000A334C"/>
    <w:rsid w:val="000A3729"/>
    <w:rsid w:val="000A3CAB"/>
    <w:rsid w:val="000A4FF1"/>
    <w:rsid w:val="000A57CF"/>
    <w:rsid w:val="000A610D"/>
    <w:rsid w:val="000A64AA"/>
    <w:rsid w:val="000A6DAA"/>
    <w:rsid w:val="000A6F08"/>
    <w:rsid w:val="000A760A"/>
    <w:rsid w:val="000A7712"/>
    <w:rsid w:val="000A7AA3"/>
    <w:rsid w:val="000A7F09"/>
    <w:rsid w:val="000B0C52"/>
    <w:rsid w:val="000B0DA3"/>
    <w:rsid w:val="000B0DA6"/>
    <w:rsid w:val="000B1113"/>
    <w:rsid w:val="000B15BD"/>
    <w:rsid w:val="000B1939"/>
    <w:rsid w:val="000B1F8A"/>
    <w:rsid w:val="000B27D3"/>
    <w:rsid w:val="000B34E3"/>
    <w:rsid w:val="000B3CE0"/>
    <w:rsid w:val="000B4AA8"/>
    <w:rsid w:val="000B594F"/>
    <w:rsid w:val="000B6469"/>
    <w:rsid w:val="000B66CD"/>
    <w:rsid w:val="000B6750"/>
    <w:rsid w:val="000B6BFA"/>
    <w:rsid w:val="000B74FB"/>
    <w:rsid w:val="000B7A31"/>
    <w:rsid w:val="000B7DBF"/>
    <w:rsid w:val="000C0527"/>
    <w:rsid w:val="000C089E"/>
    <w:rsid w:val="000C096D"/>
    <w:rsid w:val="000C14D6"/>
    <w:rsid w:val="000C1C54"/>
    <w:rsid w:val="000C3230"/>
    <w:rsid w:val="000C3237"/>
    <w:rsid w:val="000C3511"/>
    <w:rsid w:val="000C3647"/>
    <w:rsid w:val="000C40BF"/>
    <w:rsid w:val="000C48CB"/>
    <w:rsid w:val="000C4FCA"/>
    <w:rsid w:val="000C5A33"/>
    <w:rsid w:val="000C7122"/>
    <w:rsid w:val="000C7363"/>
    <w:rsid w:val="000C7FF8"/>
    <w:rsid w:val="000D0512"/>
    <w:rsid w:val="000D0680"/>
    <w:rsid w:val="000D088A"/>
    <w:rsid w:val="000D1255"/>
    <w:rsid w:val="000D1730"/>
    <w:rsid w:val="000D1CA9"/>
    <w:rsid w:val="000D1E47"/>
    <w:rsid w:val="000D2BA3"/>
    <w:rsid w:val="000D3247"/>
    <w:rsid w:val="000D343A"/>
    <w:rsid w:val="000D363D"/>
    <w:rsid w:val="000D3B0F"/>
    <w:rsid w:val="000D3BDC"/>
    <w:rsid w:val="000D3FD2"/>
    <w:rsid w:val="000D4F9A"/>
    <w:rsid w:val="000D5AED"/>
    <w:rsid w:val="000D5F44"/>
    <w:rsid w:val="000D6C17"/>
    <w:rsid w:val="000D6C54"/>
    <w:rsid w:val="000D6FAB"/>
    <w:rsid w:val="000D7551"/>
    <w:rsid w:val="000D75A1"/>
    <w:rsid w:val="000D766E"/>
    <w:rsid w:val="000D7D53"/>
    <w:rsid w:val="000E1457"/>
    <w:rsid w:val="000E1751"/>
    <w:rsid w:val="000E1821"/>
    <w:rsid w:val="000E1B3E"/>
    <w:rsid w:val="000E2B1F"/>
    <w:rsid w:val="000E2EFC"/>
    <w:rsid w:val="000E30A7"/>
    <w:rsid w:val="000E3346"/>
    <w:rsid w:val="000E3BA9"/>
    <w:rsid w:val="000E3BE3"/>
    <w:rsid w:val="000E4538"/>
    <w:rsid w:val="000E4BC7"/>
    <w:rsid w:val="000E5856"/>
    <w:rsid w:val="000E63B0"/>
    <w:rsid w:val="000E64F9"/>
    <w:rsid w:val="000E7112"/>
    <w:rsid w:val="000E78D6"/>
    <w:rsid w:val="000F0920"/>
    <w:rsid w:val="000F0BEF"/>
    <w:rsid w:val="000F13C2"/>
    <w:rsid w:val="000F1485"/>
    <w:rsid w:val="000F1C7E"/>
    <w:rsid w:val="000F1CEF"/>
    <w:rsid w:val="000F2628"/>
    <w:rsid w:val="000F26AF"/>
    <w:rsid w:val="000F2C26"/>
    <w:rsid w:val="000F2CEB"/>
    <w:rsid w:val="000F3019"/>
    <w:rsid w:val="000F354E"/>
    <w:rsid w:val="000F3D48"/>
    <w:rsid w:val="000F4D81"/>
    <w:rsid w:val="000F5F20"/>
    <w:rsid w:val="000F6B15"/>
    <w:rsid w:val="000F7598"/>
    <w:rsid w:val="000F763A"/>
    <w:rsid w:val="001002AA"/>
    <w:rsid w:val="001004F6"/>
    <w:rsid w:val="00100D17"/>
    <w:rsid w:val="00100EF6"/>
    <w:rsid w:val="0010122B"/>
    <w:rsid w:val="00101259"/>
    <w:rsid w:val="00102173"/>
    <w:rsid w:val="00103029"/>
    <w:rsid w:val="001048A2"/>
    <w:rsid w:val="00104ABA"/>
    <w:rsid w:val="00104D4D"/>
    <w:rsid w:val="00104F50"/>
    <w:rsid w:val="0010573A"/>
    <w:rsid w:val="0010580D"/>
    <w:rsid w:val="0010589F"/>
    <w:rsid w:val="0010619F"/>
    <w:rsid w:val="00106629"/>
    <w:rsid w:val="00106955"/>
    <w:rsid w:val="00106C49"/>
    <w:rsid w:val="00106F3C"/>
    <w:rsid w:val="00107557"/>
    <w:rsid w:val="00107B76"/>
    <w:rsid w:val="00110AE8"/>
    <w:rsid w:val="00110E60"/>
    <w:rsid w:val="0011117C"/>
    <w:rsid w:val="0011193D"/>
    <w:rsid w:val="00111A61"/>
    <w:rsid w:val="00112329"/>
    <w:rsid w:val="00112EFD"/>
    <w:rsid w:val="001133E6"/>
    <w:rsid w:val="001134AC"/>
    <w:rsid w:val="00113D6C"/>
    <w:rsid w:val="00113F18"/>
    <w:rsid w:val="00115299"/>
    <w:rsid w:val="001157DA"/>
    <w:rsid w:val="00115C62"/>
    <w:rsid w:val="00116C42"/>
    <w:rsid w:val="001170A4"/>
    <w:rsid w:val="001171F0"/>
    <w:rsid w:val="00117A8E"/>
    <w:rsid w:val="001201FC"/>
    <w:rsid w:val="00121C42"/>
    <w:rsid w:val="001228F9"/>
    <w:rsid w:val="00123082"/>
    <w:rsid w:val="0012341B"/>
    <w:rsid w:val="00123510"/>
    <w:rsid w:val="00124BED"/>
    <w:rsid w:val="00125858"/>
    <w:rsid w:val="00125C0F"/>
    <w:rsid w:val="00125C25"/>
    <w:rsid w:val="00125E1D"/>
    <w:rsid w:val="00126487"/>
    <w:rsid w:val="00127640"/>
    <w:rsid w:val="00130542"/>
    <w:rsid w:val="00130822"/>
    <w:rsid w:val="00130E56"/>
    <w:rsid w:val="001312E2"/>
    <w:rsid w:val="001324C6"/>
    <w:rsid w:val="001324EC"/>
    <w:rsid w:val="00133261"/>
    <w:rsid w:val="00133406"/>
    <w:rsid w:val="00133DC7"/>
    <w:rsid w:val="00134929"/>
    <w:rsid w:val="00134BE7"/>
    <w:rsid w:val="00134DA0"/>
    <w:rsid w:val="00135FE0"/>
    <w:rsid w:val="00135FF5"/>
    <w:rsid w:val="0013655A"/>
    <w:rsid w:val="00136B7C"/>
    <w:rsid w:val="001375E5"/>
    <w:rsid w:val="0014001B"/>
    <w:rsid w:val="00140812"/>
    <w:rsid w:val="00141673"/>
    <w:rsid w:val="001417DD"/>
    <w:rsid w:val="0014268A"/>
    <w:rsid w:val="001430E7"/>
    <w:rsid w:val="00143F93"/>
    <w:rsid w:val="001440D9"/>
    <w:rsid w:val="0014440F"/>
    <w:rsid w:val="00144CC7"/>
    <w:rsid w:val="00145444"/>
    <w:rsid w:val="0014559B"/>
    <w:rsid w:val="00145888"/>
    <w:rsid w:val="0014597C"/>
    <w:rsid w:val="00145D45"/>
    <w:rsid w:val="0014732C"/>
    <w:rsid w:val="00147C43"/>
    <w:rsid w:val="00147E10"/>
    <w:rsid w:val="0015094D"/>
    <w:rsid w:val="00150E85"/>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566"/>
    <w:rsid w:val="00157848"/>
    <w:rsid w:val="0016037D"/>
    <w:rsid w:val="001605A5"/>
    <w:rsid w:val="001607C5"/>
    <w:rsid w:val="00160CD6"/>
    <w:rsid w:val="001613C5"/>
    <w:rsid w:val="00161451"/>
    <w:rsid w:val="00161595"/>
    <w:rsid w:val="0016273D"/>
    <w:rsid w:val="0016320E"/>
    <w:rsid w:val="0016461C"/>
    <w:rsid w:val="0016462D"/>
    <w:rsid w:val="001646BF"/>
    <w:rsid w:val="001652C0"/>
    <w:rsid w:val="00166AFE"/>
    <w:rsid w:val="0016739C"/>
    <w:rsid w:val="00167B7E"/>
    <w:rsid w:val="00167DBA"/>
    <w:rsid w:val="00170D7E"/>
    <w:rsid w:val="00171C3F"/>
    <w:rsid w:val="00172571"/>
    <w:rsid w:val="001730CD"/>
    <w:rsid w:val="001735F9"/>
    <w:rsid w:val="001737C8"/>
    <w:rsid w:val="00173A83"/>
    <w:rsid w:val="00173CD5"/>
    <w:rsid w:val="0017423B"/>
    <w:rsid w:val="0017433F"/>
    <w:rsid w:val="00174B9E"/>
    <w:rsid w:val="00174CEE"/>
    <w:rsid w:val="001750EE"/>
    <w:rsid w:val="001755DE"/>
    <w:rsid w:val="0017575C"/>
    <w:rsid w:val="00175F03"/>
    <w:rsid w:val="00176E24"/>
    <w:rsid w:val="0017754B"/>
    <w:rsid w:val="001803E3"/>
    <w:rsid w:val="0018113D"/>
    <w:rsid w:val="001820D7"/>
    <w:rsid w:val="0018227D"/>
    <w:rsid w:val="0018231F"/>
    <w:rsid w:val="00182747"/>
    <w:rsid w:val="001832C5"/>
    <w:rsid w:val="00184DA0"/>
    <w:rsid w:val="00185612"/>
    <w:rsid w:val="00185A9A"/>
    <w:rsid w:val="00185D68"/>
    <w:rsid w:val="00186D9E"/>
    <w:rsid w:val="00186EFA"/>
    <w:rsid w:val="00187015"/>
    <w:rsid w:val="00187046"/>
    <w:rsid w:val="00187109"/>
    <w:rsid w:val="00187451"/>
    <w:rsid w:val="00187A71"/>
    <w:rsid w:val="00190997"/>
    <w:rsid w:val="001916DB"/>
    <w:rsid w:val="00191A56"/>
    <w:rsid w:val="00192742"/>
    <w:rsid w:val="001930BE"/>
    <w:rsid w:val="001936D6"/>
    <w:rsid w:val="00194C84"/>
    <w:rsid w:val="00194FD8"/>
    <w:rsid w:val="00195090"/>
    <w:rsid w:val="0019637D"/>
    <w:rsid w:val="00196F70"/>
    <w:rsid w:val="0019792F"/>
    <w:rsid w:val="00197CFA"/>
    <w:rsid w:val="001A05C4"/>
    <w:rsid w:val="001A0655"/>
    <w:rsid w:val="001A0C18"/>
    <w:rsid w:val="001A0CD9"/>
    <w:rsid w:val="001A17F8"/>
    <w:rsid w:val="001A1DC9"/>
    <w:rsid w:val="001A238F"/>
    <w:rsid w:val="001A240D"/>
    <w:rsid w:val="001A2F04"/>
    <w:rsid w:val="001A3251"/>
    <w:rsid w:val="001A384A"/>
    <w:rsid w:val="001A4338"/>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1EF3"/>
    <w:rsid w:val="001B241A"/>
    <w:rsid w:val="001B32DC"/>
    <w:rsid w:val="001B3B0C"/>
    <w:rsid w:val="001B3B3E"/>
    <w:rsid w:val="001B406D"/>
    <w:rsid w:val="001B44DD"/>
    <w:rsid w:val="001B609F"/>
    <w:rsid w:val="001B651A"/>
    <w:rsid w:val="001B65A6"/>
    <w:rsid w:val="001B6C95"/>
    <w:rsid w:val="001B7F9F"/>
    <w:rsid w:val="001C07FE"/>
    <w:rsid w:val="001C0C42"/>
    <w:rsid w:val="001C1360"/>
    <w:rsid w:val="001C13FA"/>
    <w:rsid w:val="001C268E"/>
    <w:rsid w:val="001C4664"/>
    <w:rsid w:val="001C4EA9"/>
    <w:rsid w:val="001C5F65"/>
    <w:rsid w:val="001C5F68"/>
    <w:rsid w:val="001C6645"/>
    <w:rsid w:val="001C6876"/>
    <w:rsid w:val="001C754A"/>
    <w:rsid w:val="001C78C1"/>
    <w:rsid w:val="001C7CB6"/>
    <w:rsid w:val="001C7CDD"/>
    <w:rsid w:val="001C7DB1"/>
    <w:rsid w:val="001D0721"/>
    <w:rsid w:val="001D0A66"/>
    <w:rsid w:val="001D0C85"/>
    <w:rsid w:val="001D101D"/>
    <w:rsid w:val="001D16F3"/>
    <w:rsid w:val="001D172C"/>
    <w:rsid w:val="001D1825"/>
    <w:rsid w:val="001D1D77"/>
    <w:rsid w:val="001D3105"/>
    <w:rsid w:val="001D3585"/>
    <w:rsid w:val="001D380E"/>
    <w:rsid w:val="001D3D3F"/>
    <w:rsid w:val="001D3F75"/>
    <w:rsid w:val="001D4D63"/>
    <w:rsid w:val="001D4E9C"/>
    <w:rsid w:val="001D5668"/>
    <w:rsid w:val="001D5794"/>
    <w:rsid w:val="001D68DC"/>
    <w:rsid w:val="001D7869"/>
    <w:rsid w:val="001D7EC7"/>
    <w:rsid w:val="001E01AB"/>
    <w:rsid w:val="001E05FC"/>
    <w:rsid w:val="001E09EB"/>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1193"/>
    <w:rsid w:val="001F15CD"/>
    <w:rsid w:val="001F1CA3"/>
    <w:rsid w:val="001F244C"/>
    <w:rsid w:val="001F2F68"/>
    <w:rsid w:val="001F3160"/>
    <w:rsid w:val="001F3215"/>
    <w:rsid w:val="001F3355"/>
    <w:rsid w:val="001F3C93"/>
    <w:rsid w:val="001F4275"/>
    <w:rsid w:val="001F44B3"/>
    <w:rsid w:val="001F510B"/>
    <w:rsid w:val="001F559E"/>
    <w:rsid w:val="001F5BA2"/>
    <w:rsid w:val="001F5C65"/>
    <w:rsid w:val="001F5EFC"/>
    <w:rsid w:val="001F5F80"/>
    <w:rsid w:val="001F63BE"/>
    <w:rsid w:val="001F641D"/>
    <w:rsid w:val="001F6ABD"/>
    <w:rsid w:val="001F6FED"/>
    <w:rsid w:val="001F722D"/>
    <w:rsid w:val="001F7951"/>
    <w:rsid w:val="0020030B"/>
    <w:rsid w:val="00201321"/>
    <w:rsid w:val="00201C0B"/>
    <w:rsid w:val="00202D66"/>
    <w:rsid w:val="00203029"/>
    <w:rsid w:val="00203D09"/>
    <w:rsid w:val="00203E0A"/>
    <w:rsid w:val="0020466A"/>
    <w:rsid w:val="002047F5"/>
    <w:rsid w:val="00204A79"/>
    <w:rsid w:val="00204BDE"/>
    <w:rsid w:val="0020562C"/>
    <w:rsid w:val="002056C9"/>
    <w:rsid w:val="00205EB9"/>
    <w:rsid w:val="002072B2"/>
    <w:rsid w:val="00207D6D"/>
    <w:rsid w:val="00207ED0"/>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62"/>
    <w:rsid w:val="00220E9D"/>
    <w:rsid w:val="002215EC"/>
    <w:rsid w:val="00221D47"/>
    <w:rsid w:val="00221EC3"/>
    <w:rsid w:val="002227FD"/>
    <w:rsid w:val="00222F3A"/>
    <w:rsid w:val="00223CBF"/>
    <w:rsid w:val="00223E37"/>
    <w:rsid w:val="0022585A"/>
    <w:rsid w:val="0022660B"/>
    <w:rsid w:val="0022666C"/>
    <w:rsid w:val="00227AF5"/>
    <w:rsid w:val="00227E56"/>
    <w:rsid w:val="00227F5C"/>
    <w:rsid w:val="00230A64"/>
    <w:rsid w:val="00230AB8"/>
    <w:rsid w:val="00230CCB"/>
    <w:rsid w:val="00230EF8"/>
    <w:rsid w:val="00232D09"/>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75DF"/>
    <w:rsid w:val="0023785C"/>
    <w:rsid w:val="0024004F"/>
    <w:rsid w:val="00241161"/>
    <w:rsid w:val="00241C54"/>
    <w:rsid w:val="0024236E"/>
    <w:rsid w:val="00242459"/>
    <w:rsid w:val="0024288E"/>
    <w:rsid w:val="00242F1E"/>
    <w:rsid w:val="00243678"/>
    <w:rsid w:val="002437F6"/>
    <w:rsid w:val="00243CF4"/>
    <w:rsid w:val="00244925"/>
    <w:rsid w:val="00245BD5"/>
    <w:rsid w:val="00245CD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5442"/>
    <w:rsid w:val="00255670"/>
    <w:rsid w:val="00255AB7"/>
    <w:rsid w:val="00256D34"/>
    <w:rsid w:val="00257093"/>
    <w:rsid w:val="002613DC"/>
    <w:rsid w:val="002615DC"/>
    <w:rsid w:val="00261A8C"/>
    <w:rsid w:val="00261FA9"/>
    <w:rsid w:val="00262051"/>
    <w:rsid w:val="00262ADB"/>
    <w:rsid w:val="00263618"/>
    <w:rsid w:val="00263FE6"/>
    <w:rsid w:val="00264067"/>
    <w:rsid w:val="002647C5"/>
    <w:rsid w:val="00264EE2"/>
    <w:rsid w:val="00264FDB"/>
    <w:rsid w:val="002652D4"/>
    <w:rsid w:val="00265398"/>
    <w:rsid w:val="0026549C"/>
    <w:rsid w:val="0026567C"/>
    <w:rsid w:val="00265B8B"/>
    <w:rsid w:val="002662C7"/>
    <w:rsid w:val="002664E8"/>
    <w:rsid w:val="00266941"/>
    <w:rsid w:val="002671F8"/>
    <w:rsid w:val="00267411"/>
    <w:rsid w:val="00267A8F"/>
    <w:rsid w:val="00270727"/>
    <w:rsid w:val="00270DE8"/>
    <w:rsid w:val="00271551"/>
    <w:rsid w:val="00271E06"/>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968"/>
    <w:rsid w:val="002809AE"/>
    <w:rsid w:val="0028188D"/>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2998"/>
    <w:rsid w:val="00292E4C"/>
    <w:rsid w:val="002931B1"/>
    <w:rsid w:val="0029328D"/>
    <w:rsid w:val="002937C0"/>
    <w:rsid w:val="00293985"/>
    <w:rsid w:val="0029443F"/>
    <w:rsid w:val="002947F5"/>
    <w:rsid w:val="00294D35"/>
    <w:rsid w:val="00294D8A"/>
    <w:rsid w:val="002964B5"/>
    <w:rsid w:val="002969E2"/>
    <w:rsid w:val="002977BD"/>
    <w:rsid w:val="002A1A0C"/>
    <w:rsid w:val="002A2858"/>
    <w:rsid w:val="002A2B40"/>
    <w:rsid w:val="002A2B6C"/>
    <w:rsid w:val="002A2C08"/>
    <w:rsid w:val="002A2E36"/>
    <w:rsid w:val="002A350C"/>
    <w:rsid w:val="002A38A4"/>
    <w:rsid w:val="002A3C56"/>
    <w:rsid w:val="002A48A8"/>
    <w:rsid w:val="002A4D53"/>
    <w:rsid w:val="002A4E52"/>
    <w:rsid w:val="002A4ED8"/>
    <w:rsid w:val="002A558C"/>
    <w:rsid w:val="002A7343"/>
    <w:rsid w:val="002B00E7"/>
    <w:rsid w:val="002B0297"/>
    <w:rsid w:val="002B1456"/>
    <w:rsid w:val="002B16D3"/>
    <w:rsid w:val="002B18F5"/>
    <w:rsid w:val="002B1D76"/>
    <w:rsid w:val="002B2A10"/>
    <w:rsid w:val="002B2C11"/>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1011"/>
    <w:rsid w:val="002C1D66"/>
    <w:rsid w:val="002C2402"/>
    <w:rsid w:val="002C242F"/>
    <w:rsid w:val="002C27B2"/>
    <w:rsid w:val="002C2A89"/>
    <w:rsid w:val="002C2C76"/>
    <w:rsid w:val="002C37EF"/>
    <w:rsid w:val="002C3AFD"/>
    <w:rsid w:val="002C4996"/>
    <w:rsid w:val="002C5FC2"/>
    <w:rsid w:val="002C62FB"/>
    <w:rsid w:val="002C63C7"/>
    <w:rsid w:val="002C7637"/>
    <w:rsid w:val="002D0BF4"/>
    <w:rsid w:val="002D0C12"/>
    <w:rsid w:val="002D1AD8"/>
    <w:rsid w:val="002D1B71"/>
    <w:rsid w:val="002D1BE4"/>
    <w:rsid w:val="002D2761"/>
    <w:rsid w:val="002D2F24"/>
    <w:rsid w:val="002D34DB"/>
    <w:rsid w:val="002D5214"/>
    <w:rsid w:val="002D5AF7"/>
    <w:rsid w:val="002D6557"/>
    <w:rsid w:val="002D6905"/>
    <w:rsid w:val="002D6CFB"/>
    <w:rsid w:val="002D73B7"/>
    <w:rsid w:val="002E0768"/>
    <w:rsid w:val="002E1606"/>
    <w:rsid w:val="002E162C"/>
    <w:rsid w:val="002E1EC8"/>
    <w:rsid w:val="002E1F5B"/>
    <w:rsid w:val="002E287E"/>
    <w:rsid w:val="002E30DC"/>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E56"/>
    <w:rsid w:val="002F03AC"/>
    <w:rsid w:val="002F1449"/>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F2F"/>
    <w:rsid w:val="003001D3"/>
    <w:rsid w:val="00300303"/>
    <w:rsid w:val="00300482"/>
    <w:rsid w:val="003014A8"/>
    <w:rsid w:val="00301CBE"/>
    <w:rsid w:val="00301DA5"/>
    <w:rsid w:val="003021B1"/>
    <w:rsid w:val="003024ED"/>
    <w:rsid w:val="00302CF7"/>
    <w:rsid w:val="00305210"/>
    <w:rsid w:val="00305C60"/>
    <w:rsid w:val="00307501"/>
    <w:rsid w:val="00310E00"/>
    <w:rsid w:val="00311270"/>
    <w:rsid w:val="00311554"/>
    <w:rsid w:val="00311666"/>
    <w:rsid w:val="00312214"/>
    <w:rsid w:val="003123E4"/>
    <w:rsid w:val="00312ACF"/>
    <w:rsid w:val="00312BC8"/>
    <w:rsid w:val="00313C74"/>
    <w:rsid w:val="0031460A"/>
    <w:rsid w:val="00314869"/>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50A6"/>
    <w:rsid w:val="0032524E"/>
    <w:rsid w:val="003269EB"/>
    <w:rsid w:val="00326EE6"/>
    <w:rsid w:val="0032747F"/>
    <w:rsid w:val="00330961"/>
    <w:rsid w:val="00330BDB"/>
    <w:rsid w:val="00330C6D"/>
    <w:rsid w:val="00330E5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300A"/>
    <w:rsid w:val="00353899"/>
    <w:rsid w:val="00354271"/>
    <w:rsid w:val="00356212"/>
    <w:rsid w:val="0035672E"/>
    <w:rsid w:val="0035673E"/>
    <w:rsid w:val="00356B09"/>
    <w:rsid w:val="00356B29"/>
    <w:rsid w:val="00357493"/>
    <w:rsid w:val="003575A2"/>
    <w:rsid w:val="00357DC9"/>
    <w:rsid w:val="0036069A"/>
    <w:rsid w:val="00360771"/>
    <w:rsid w:val="00360E4E"/>
    <w:rsid w:val="003610E6"/>
    <w:rsid w:val="00361386"/>
    <w:rsid w:val="00361BFF"/>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215"/>
    <w:rsid w:val="003743AF"/>
    <w:rsid w:val="00374681"/>
    <w:rsid w:val="00374891"/>
    <w:rsid w:val="00374D5A"/>
    <w:rsid w:val="00374F45"/>
    <w:rsid w:val="00374FD8"/>
    <w:rsid w:val="0037513B"/>
    <w:rsid w:val="003754C1"/>
    <w:rsid w:val="003762ED"/>
    <w:rsid w:val="003768CC"/>
    <w:rsid w:val="00376F7D"/>
    <w:rsid w:val="00377B9A"/>
    <w:rsid w:val="003801D5"/>
    <w:rsid w:val="0038078D"/>
    <w:rsid w:val="0038171E"/>
    <w:rsid w:val="003820B1"/>
    <w:rsid w:val="003826ED"/>
    <w:rsid w:val="00382C72"/>
    <w:rsid w:val="00383620"/>
    <w:rsid w:val="0038391E"/>
    <w:rsid w:val="00383FDE"/>
    <w:rsid w:val="00384142"/>
    <w:rsid w:val="00384206"/>
    <w:rsid w:val="00384819"/>
    <w:rsid w:val="00384A37"/>
    <w:rsid w:val="0038541E"/>
    <w:rsid w:val="00385566"/>
    <w:rsid w:val="00385785"/>
    <w:rsid w:val="00385D54"/>
    <w:rsid w:val="0038605D"/>
    <w:rsid w:val="00386462"/>
    <w:rsid w:val="0039027F"/>
    <w:rsid w:val="00390CA4"/>
    <w:rsid w:val="00390E17"/>
    <w:rsid w:val="00391A5E"/>
    <w:rsid w:val="0039232B"/>
    <w:rsid w:val="00392C52"/>
    <w:rsid w:val="00393118"/>
    <w:rsid w:val="00393278"/>
    <w:rsid w:val="003932EA"/>
    <w:rsid w:val="003933C1"/>
    <w:rsid w:val="00393990"/>
    <w:rsid w:val="00393E2E"/>
    <w:rsid w:val="00394DEA"/>
    <w:rsid w:val="00394F1A"/>
    <w:rsid w:val="00395806"/>
    <w:rsid w:val="00397A39"/>
    <w:rsid w:val="00397DAE"/>
    <w:rsid w:val="00397DE4"/>
    <w:rsid w:val="003A1395"/>
    <w:rsid w:val="003A1F0D"/>
    <w:rsid w:val="003A2773"/>
    <w:rsid w:val="003A2FD0"/>
    <w:rsid w:val="003A30A8"/>
    <w:rsid w:val="003A321D"/>
    <w:rsid w:val="003A3E0C"/>
    <w:rsid w:val="003A4098"/>
    <w:rsid w:val="003A437F"/>
    <w:rsid w:val="003A4EBD"/>
    <w:rsid w:val="003A51A5"/>
    <w:rsid w:val="003A54F7"/>
    <w:rsid w:val="003A55C2"/>
    <w:rsid w:val="003A5F15"/>
    <w:rsid w:val="003A71EA"/>
    <w:rsid w:val="003B00CF"/>
    <w:rsid w:val="003B06FB"/>
    <w:rsid w:val="003B107D"/>
    <w:rsid w:val="003B1C45"/>
    <w:rsid w:val="003B1E43"/>
    <w:rsid w:val="003B2210"/>
    <w:rsid w:val="003B2CE9"/>
    <w:rsid w:val="003B365C"/>
    <w:rsid w:val="003B3907"/>
    <w:rsid w:val="003B3A0F"/>
    <w:rsid w:val="003B3DC2"/>
    <w:rsid w:val="003B40EE"/>
    <w:rsid w:val="003B411B"/>
    <w:rsid w:val="003B4ED4"/>
    <w:rsid w:val="003B4FF6"/>
    <w:rsid w:val="003B5BBE"/>
    <w:rsid w:val="003B6026"/>
    <w:rsid w:val="003B6134"/>
    <w:rsid w:val="003B6192"/>
    <w:rsid w:val="003B69C5"/>
    <w:rsid w:val="003B69DE"/>
    <w:rsid w:val="003C0344"/>
    <w:rsid w:val="003C0AD0"/>
    <w:rsid w:val="003C0D56"/>
    <w:rsid w:val="003C0ED3"/>
    <w:rsid w:val="003C1046"/>
    <w:rsid w:val="003C17E7"/>
    <w:rsid w:val="003C1B0A"/>
    <w:rsid w:val="003C1C59"/>
    <w:rsid w:val="003C26EF"/>
    <w:rsid w:val="003C3448"/>
    <w:rsid w:val="003C370D"/>
    <w:rsid w:val="003C3972"/>
    <w:rsid w:val="003C4423"/>
    <w:rsid w:val="003C4904"/>
    <w:rsid w:val="003C521A"/>
    <w:rsid w:val="003C57C1"/>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3B80"/>
    <w:rsid w:val="003D430F"/>
    <w:rsid w:val="003D4407"/>
    <w:rsid w:val="003D4FF2"/>
    <w:rsid w:val="003D5A7B"/>
    <w:rsid w:val="003D5E8F"/>
    <w:rsid w:val="003D655E"/>
    <w:rsid w:val="003D666C"/>
    <w:rsid w:val="003D7796"/>
    <w:rsid w:val="003D79BE"/>
    <w:rsid w:val="003D7AF0"/>
    <w:rsid w:val="003D7F31"/>
    <w:rsid w:val="003E07D2"/>
    <w:rsid w:val="003E0AF2"/>
    <w:rsid w:val="003E125D"/>
    <w:rsid w:val="003E13F7"/>
    <w:rsid w:val="003E2CF0"/>
    <w:rsid w:val="003E3234"/>
    <w:rsid w:val="003E3268"/>
    <w:rsid w:val="003E4684"/>
    <w:rsid w:val="003E47C1"/>
    <w:rsid w:val="003E5BC7"/>
    <w:rsid w:val="003E5D7D"/>
    <w:rsid w:val="003E706A"/>
    <w:rsid w:val="003E75E7"/>
    <w:rsid w:val="003E7641"/>
    <w:rsid w:val="003E7BD8"/>
    <w:rsid w:val="003F0206"/>
    <w:rsid w:val="003F0B3C"/>
    <w:rsid w:val="003F14E9"/>
    <w:rsid w:val="003F15BB"/>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7284"/>
    <w:rsid w:val="003F7303"/>
    <w:rsid w:val="003F7732"/>
    <w:rsid w:val="0040011B"/>
    <w:rsid w:val="00400EED"/>
    <w:rsid w:val="00401E19"/>
    <w:rsid w:val="0040201F"/>
    <w:rsid w:val="004021A1"/>
    <w:rsid w:val="0040290E"/>
    <w:rsid w:val="00402961"/>
    <w:rsid w:val="00402F87"/>
    <w:rsid w:val="00402FB2"/>
    <w:rsid w:val="004030D7"/>
    <w:rsid w:val="00403775"/>
    <w:rsid w:val="0040389D"/>
    <w:rsid w:val="004039A5"/>
    <w:rsid w:val="00403CE7"/>
    <w:rsid w:val="0040536E"/>
    <w:rsid w:val="004054C1"/>
    <w:rsid w:val="004059C4"/>
    <w:rsid w:val="00405DA9"/>
    <w:rsid w:val="004064E5"/>
    <w:rsid w:val="00406E90"/>
    <w:rsid w:val="00406E91"/>
    <w:rsid w:val="0040705A"/>
    <w:rsid w:val="004074D7"/>
    <w:rsid w:val="00407BCA"/>
    <w:rsid w:val="00407D16"/>
    <w:rsid w:val="00407E82"/>
    <w:rsid w:val="0041017C"/>
    <w:rsid w:val="004107C9"/>
    <w:rsid w:val="00410992"/>
    <w:rsid w:val="00410A6C"/>
    <w:rsid w:val="00410B92"/>
    <w:rsid w:val="00410CF7"/>
    <w:rsid w:val="00411804"/>
    <w:rsid w:val="00411B6B"/>
    <w:rsid w:val="0041222E"/>
    <w:rsid w:val="00412312"/>
    <w:rsid w:val="0041270F"/>
    <w:rsid w:val="00412941"/>
    <w:rsid w:val="0041294A"/>
    <w:rsid w:val="00412DD9"/>
    <w:rsid w:val="0041335E"/>
    <w:rsid w:val="00413A88"/>
    <w:rsid w:val="00413D27"/>
    <w:rsid w:val="00414252"/>
    <w:rsid w:val="00414764"/>
    <w:rsid w:val="004150D4"/>
    <w:rsid w:val="0041576B"/>
    <w:rsid w:val="00415B87"/>
    <w:rsid w:val="004168E0"/>
    <w:rsid w:val="004169B7"/>
    <w:rsid w:val="00416EEE"/>
    <w:rsid w:val="00416F75"/>
    <w:rsid w:val="00417490"/>
    <w:rsid w:val="00417515"/>
    <w:rsid w:val="00417AB1"/>
    <w:rsid w:val="00420364"/>
    <w:rsid w:val="00420648"/>
    <w:rsid w:val="00420EAA"/>
    <w:rsid w:val="00420FE8"/>
    <w:rsid w:val="00421826"/>
    <w:rsid w:val="00421894"/>
    <w:rsid w:val="00421BC3"/>
    <w:rsid w:val="0042207F"/>
    <w:rsid w:val="0042276E"/>
    <w:rsid w:val="00422F84"/>
    <w:rsid w:val="0042318B"/>
    <w:rsid w:val="0042322A"/>
    <w:rsid w:val="0042386E"/>
    <w:rsid w:val="00423C3B"/>
    <w:rsid w:val="00423E8C"/>
    <w:rsid w:val="004240BA"/>
    <w:rsid w:val="004244F8"/>
    <w:rsid w:val="00424DFE"/>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835"/>
    <w:rsid w:val="0043326F"/>
    <w:rsid w:val="00433729"/>
    <w:rsid w:val="00433941"/>
    <w:rsid w:val="004345ED"/>
    <w:rsid w:val="004349BE"/>
    <w:rsid w:val="00434F4F"/>
    <w:rsid w:val="00434FBB"/>
    <w:rsid w:val="004352E4"/>
    <w:rsid w:val="00435AEE"/>
    <w:rsid w:val="00435C9A"/>
    <w:rsid w:val="00436441"/>
    <w:rsid w:val="0043699D"/>
    <w:rsid w:val="00436B50"/>
    <w:rsid w:val="00436C44"/>
    <w:rsid w:val="00437078"/>
    <w:rsid w:val="00437619"/>
    <w:rsid w:val="0043762C"/>
    <w:rsid w:val="004379AA"/>
    <w:rsid w:val="004379D8"/>
    <w:rsid w:val="00437CA3"/>
    <w:rsid w:val="004400A5"/>
    <w:rsid w:val="004408A5"/>
    <w:rsid w:val="00441695"/>
    <w:rsid w:val="004417FE"/>
    <w:rsid w:val="00441B06"/>
    <w:rsid w:val="004440B0"/>
    <w:rsid w:val="00444E93"/>
    <w:rsid w:val="004455FD"/>
    <w:rsid w:val="004459C2"/>
    <w:rsid w:val="004471B9"/>
    <w:rsid w:val="0044762D"/>
    <w:rsid w:val="00450744"/>
    <w:rsid w:val="00450FFB"/>
    <w:rsid w:val="00451058"/>
    <w:rsid w:val="00451615"/>
    <w:rsid w:val="004535F4"/>
    <w:rsid w:val="004538AC"/>
    <w:rsid w:val="00453F8A"/>
    <w:rsid w:val="0045438B"/>
    <w:rsid w:val="00454441"/>
    <w:rsid w:val="0045466F"/>
    <w:rsid w:val="00455EB8"/>
    <w:rsid w:val="00456652"/>
    <w:rsid w:val="00456815"/>
    <w:rsid w:val="00456985"/>
    <w:rsid w:val="00456F1B"/>
    <w:rsid w:val="004571C6"/>
    <w:rsid w:val="00457687"/>
    <w:rsid w:val="00457688"/>
    <w:rsid w:val="00457A5C"/>
    <w:rsid w:val="0046158D"/>
    <w:rsid w:val="00461B0F"/>
    <w:rsid w:val="00461FCA"/>
    <w:rsid w:val="004622E8"/>
    <w:rsid w:val="004624CE"/>
    <w:rsid w:val="00462E02"/>
    <w:rsid w:val="0046353B"/>
    <w:rsid w:val="00464126"/>
    <w:rsid w:val="0046489E"/>
    <w:rsid w:val="00464EDD"/>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61E4"/>
    <w:rsid w:val="004764DC"/>
    <w:rsid w:val="004764E4"/>
    <w:rsid w:val="004764ED"/>
    <w:rsid w:val="004764FE"/>
    <w:rsid w:val="00476BD6"/>
    <w:rsid w:val="00476FE4"/>
    <w:rsid w:val="00477C79"/>
    <w:rsid w:val="00480815"/>
    <w:rsid w:val="00480DB8"/>
    <w:rsid w:val="0048297D"/>
    <w:rsid w:val="00482AFC"/>
    <w:rsid w:val="00482DD5"/>
    <w:rsid w:val="00483114"/>
    <w:rsid w:val="004833F9"/>
    <w:rsid w:val="004837EB"/>
    <w:rsid w:val="00483B46"/>
    <w:rsid w:val="00485346"/>
    <w:rsid w:val="00485609"/>
    <w:rsid w:val="00485E08"/>
    <w:rsid w:val="00485F6E"/>
    <w:rsid w:val="00486C41"/>
    <w:rsid w:val="004871B2"/>
    <w:rsid w:val="00487204"/>
    <w:rsid w:val="00487859"/>
    <w:rsid w:val="00487B2B"/>
    <w:rsid w:val="0049014C"/>
    <w:rsid w:val="004909F6"/>
    <w:rsid w:val="00490E30"/>
    <w:rsid w:val="00491050"/>
    <w:rsid w:val="00491674"/>
    <w:rsid w:val="0049179F"/>
    <w:rsid w:val="0049280A"/>
    <w:rsid w:val="004928DB"/>
    <w:rsid w:val="004934E5"/>
    <w:rsid w:val="00493563"/>
    <w:rsid w:val="00493710"/>
    <w:rsid w:val="00493ADD"/>
    <w:rsid w:val="00493E30"/>
    <w:rsid w:val="00493EF3"/>
    <w:rsid w:val="004944E1"/>
    <w:rsid w:val="00494C81"/>
    <w:rsid w:val="00494D0E"/>
    <w:rsid w:val="00495275"/>
    <w:rsid w:val="00495F09"/>
    <w:rsid w:val="0049678B"/>
    <w:rsid w:val="004974BD"/>
    <w:rsid w:val="00497784"/>
    <w:rsid w:val="004979B5"/>
    <w:rsid w:val="00497B0E"/>
    <w:rsid w:val="00497C4F"/>
    <w:rsid w:val="004A04A1"/>
    <w:rsid w:val="004A07AB"/>
    <w:rsid w:val="004A0B71"/>
    <w:rsid w:val="004A15D7"/>
    <w:rsid w:val="004A1655"/>
    <w:rsid w:val="004A1AF3"/>
    <w:rsid w:val="004A1E71"/>
    <w:rsid w:val="004A2354"/>
    <w:rsid w:val="004A2DFD"/>
    <w:rsid w:val="004A310D"/>
    <w:rsid w:val="004A33F0"/>
    <w:rsid w:val="004A34B4"/>
    <w:rsid w:val="004A5B66"/>
    <w:rsid w:val="004A6697"/>
    <w:rsid w:val="004B031A"/>
    <w:rsid w:val="004B096E"/>
    <w:rsid w:val="004B0B85"/>
    <w:rsid w:val="004B146E"/>
    <w:rsid w:val="004B16AA"/>
    <w:rsid w:val="004B1733"/>
    <w:rsid w:val="004B1EF4"/>
    <w:rsid w:val="004B354D"/>
    <w:rsid w:val="004B3D65"/>
    <w:rsid w:val="004B4A0E"/>
    <w:rsid w:val="004B53A0"/>
    <w:rsid w:val="004B5562"/>
    <w:rsid w:val="004B60F9"/>
    <w:rsid w:val="004B6EFD"/>
    <w:rsid w:val="004B7171"/>
    <w:rsid w:val="004B74D6"/>
    <w:rsid w:val="004B7B7D"/>
    <w:rsid w:val="004B7DB7"/>
    <w:rsid w:val="004C014A"/>
    <w:rsid w:val="004C0751"/>
    <w:rsid w:val="004C0B29"/>
    <w:rsid w:val="004C134D"/>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F99"/>
    <w:rsid w:val="004C73CF"/>
    <w:rsid w:val="004D00DA"/>
    <w:rsid w:val="004D0303"/>
    <w:rsid w:val="004D1508"/>
    <w:rsid w:val="004D2914"/>
    <w:rsid w:val="004D35D2"/>
    <w:rsid w:val="004D478C"/>
    <w:rsid w:val="004D487B"/>
    <w:rsid w:val="004D4E0D"/>
    <w:rsid w:val="004D5AA4"/>
    <w:rsid w:val="004D5F3F"/>
    <w:rsid w:val="004D66E1"/>
    <w:rsid w:val="004D6D84"/>
    <w:rsid w:val="004D6FF6"/>
    <w:rsid w:val="004D785A"/>
    <w:rsid w:val="004D7E77"/>
    <w:rsid w:val="004D7E83"/>
    <w:rsid w:val="004E1147"/>
    <w:rsid w:val="004E2063"/>
    <w:rsid w:val="004E2FA0"/>
    <w:rsid w:val="004E340E"/>
    <w:rsid w:val="004E3466"/>
    <w:rsid w:val="004E4621"/>
    <w:rsid w:val="004E476E"/>
    <w:rsid w:val="004E4FA9"/>
    <w:rsid w:val="004E5157"/>
    <w:rsid w:val="004E5305"/>
    <w:rsid w:val="004E5867"/>
    <w:rsid w:val="004E6A19"/>
    <w:rsid w:val="004E7429"/>
    <w:rsid w:val="004E7515"/>
    <w:rsid w:val="004F2A24"/>
    <w:rsid w:val="004F2BDD"/>
    <w:rsid w:val="004F37AC"/>
    <w:rsid w:val="004F3A9F"/>
    <w:rsid w:val="004F4518"/>
    <w:rsid w:val="004F487F"/>
    <w:rsid w:val="004F4992"/>
    <w:rsid w:val="004F4BD0"/>
    <w:rsid w:val="004F54CE"/>
    <w:rsid w:val="004F5C20"/>
    <w:rsid w:val="004F5ECE"/>
    <w:rsid w:val="004F706B"/>
    <w:rsid w:val="004F774F"/>
    <w:rsid w:val="004F77CB"/>
    <w:rsid w:val="004F7CC3"/>
    <w:rsid w:val="005002A3"/>
    <w:rsid w:val="00500389"/>
    <w:rsid w:val="00500863"/>
    <w:rsid w:val="00500DE5"/>
    <w:rsid w:val="00501076"/>
    <w:rsid w:val="00501A36"/>
    <w:rsid w:val="00501E55"/>
    <w:rsid w:val="005027CE"/>
    <w:rsid w:val="00502907"/>
    <w:rsid w:val="00502D56"/>
    <w:rsid w:val="00503298"/>
    <w:rsid w:val="00504588"/>
    <w:rsid w:val="00504AF4"/>
    <w:rsid w:val="00505018"/>
    <w:rsid w:val="00505582"/>
    <w:rsid w:val="00505E69"/>
    <w:rsid w:val="0050694E"/>
    <w:rsid w:val="00506A97"/>
    <w:rsid w:val="005070A3"/>
    <w:rsid w:val="005072C9"/>
    <w:rsid w:val="005072D0"/>
    <w:rsid w:val="0050764F"/>
    <w:rsid w:val="0051063F"/>
    <w:rsid w:val="00510D7B"/>
    <w:rsid w:val="00511AB1"/>
    <w:rsid w:val="005130C3"/>
    <w:rsid w:val="005134CD"/>
    <w:rsid w:val="00513566"/>
    <w:rsid w:val="00513E4A"/>
    <w:rsid w:val="005141A4"/>
    <w:rsid w:val="00514855"/>
    <w:rsid w:val="00515A17"/>
    <w:rsid w:val="00515C42"/>
    <w:rsid w:val="0051600E"/>
    <w:rsid w:val="00516B0E"/>
    <w:rsid w:val="00516E2A"/>
    <w:rsid w:val="00516EDE"/>
    <w:rsid w:val="00516F15"/>
    <w:rsid w:val="0051761E"/>
    <w:rsid w:val="00517C93"/>
    <w:rsid w:val="00520036"/>
    <w:rsid w:val="005212EE"/>
    <w:rsid w:val="00521602"/>
    <w:rsid w:val="00521E94"/>
    <w:rsid w:val="00521FAD"/>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B23"/>
    <w:rsid w:val="00530C81"/>
    <w:rsid w:val="00530D7D"/>
    <w:rsid w:val="00531B0A"/>
    <w:rsid w:val="00531B9E"/>
    <w:rsid w:val="00531EA5"/>
    <w:rsid w:val="00532193"/>
    <w:rsid w:val="005325A6"/>
    <w:rsid w:val="0053352E"/>
    <w:rsid w:val="00533F84"/>
    <w:rsid w:val="00534A4D"/>
    <w:rsid w:val="0053505C"/>
    <w:rsid w:val="0053544D"/>
    <w:rsid w:val="00535E48"/>
    <w:rsid w:val="00536143"/>
    <w:rsid w:val="00536723"/>
    <w:rsid w:val="00536A8D"/>
    <w:rsid w:val="00536BF8"/>
    <w:rsid w:val="00536CF5"/>
    <w:rsid w:val="00537010"/>
    <w:rsid w:val="00537414"/>
    <w:rsid w:val="005375B4"/>
    <w:rsid w:val="00537981"/>
    <w:rsid w:val="0054060B"/>
    <w:rsid w:val="00540A2E"/>
    <w:rsid w:val="00540DAB"/>
    <w:rsid w:val="00541091"/>
    <w:rsid w:val="005415D9"/>
    <w:rsid w:val="00541AD1"/>
    <w:rsid w:val="0054243E"/>
    <w:rsid w:val="0054268B"/>
    <w:rsid w:val="005435F7"/>
    <w:rsid w:val="0054414B"/>
    <w:rsid w:val="005447B7"/>
    <w:rsid w:val="00546B7F"/>
    <w:rsid w:val="005476A3"/>
    <w:rsid w:val="005515FB"/>
    <w:rsid w:val="00552726"/>
    <w:rsid w:val="00552AA6"/>
    <w:rsid w:val="005530D5"/>
    <w:rsid w:val="0055389B"/>
    <w:rsid w:val="00553C54"/>
    <w:rsid w:val="00554232"/>
    <w:rsid w:val="005546ED"/>
    <w:rsid w:val="00554789"/>
    <w:rsid w:val="005557E3"/>
    <w:rsid w:val="00555EFD"/>
    <w:rsid w:val="00555F06"/>
    <w:rsid w:val="00556851"/>
    <w:rsid w:val="00556B81"/>
    <w:rsid w:val="005574D4"/>
    <w:rsid w:val="00557FF5"/>
    <w:rsid w:val="005602B7"/>
    <w:rsid w:val="0056045F"/>
    <w:rsid w:val="00560C31"/>
    <w:rsid w:val="00560C6A"/>
    <w:rsid w:val="00561FAE"/>
    <w:rsid w:val="005621F0"/>
    <w:rsid w:val="00563110"/>
    <w:rsid w:val="00563275"/>
    <w:rsid w:val="005632AE"/>
    <w:rsid w:val="005637AE"/>
    <w:rsid w:val="005641FF"/>
    <w:rsid w:val="005644DA"/>
    <w:rsid w:val="005645C6"/>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236"/>
    <w:rsid w:val="00577616"/>
    <w:rsid w:val="00580333"/>
    <w:rsid w:val="00581603"/>
    <w:rsid w:val="00581E00"/>
    <w:rsid w:val="0058219A"/>
    <w:rsid w:val="00582230"/>
    <w:rsid w:val="0058223C"/>
    <w:rsid w:val="00582A88"/>
    <w:rsid w:val="00582D0D"/>
    <w:rsid w:val="00583355"/>
    <w:rsid w:val="005834A6"/>
    <w:rsid w:val="00583A27"/>
    <w:rsid w:val="00583F94"/>
    <w:rsid w:val="005842EF"/>
    <w:rsid w:val="005842FF"/>
    <w:rsid w:val="005843B0"/>
    <w:rsid w:val="00584440"/>
    <w:rsid w:val="00585C97"/>
    <w:rsid w:val="00585D9B"/>
    <w:rsid w:val="00585F18"/>
    <w:rsid w:val="0058607B"/>
    <w:rsid w:val="00586745"/>
    <w:rsid w:val="00586CE7"/>
    <w:rsid w:val="00586F52"/>
    <w:rsid w:val="005876BC"/>
    <w:rsid w:val="00587D5C"/>
    <w:rsid w:val="00590A6D"/>
    <w:rsid w:val="00591141"/>
    <w:rsid w:val="00591AEA"/>
    <w:rsid w:val="00591D2B"/>
    <w:rsid w:val="00592788"/>
    <w:rsid w:val="005931C4"/>
    <w:rsid w:val="00593472"/>
    <w:rsid w:val="00593501"/>
    <w:rsid w:val="00593916"/>
    <w:rsid w:val="00594460"/>
    <w:rsid w:val="0059478C"/>
    <w:rsid w:val="00594D5D"/>
    <w:rsid w:val="00595DCA"/>
    <w:rsid w:val="0059640B"/>
    <w:rsid w:val="005A00F4"/>
    <w:rsid w:val="005A0AC2"/>
    <w:rsid w:val="005A20FD"/>
    <w:rsid w:val="005A230A"/>
    <w:rsid w:val="005A2D87"/>
    <w:rsid w:val="005A2E14"/>
    <w:rsid w:val="005A3D63"/>
    <w:rsid w:val="005A4BE0"/>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FAD"/>
    <w:rsid w:val="005B32A7"/>
    <w:rsid w:val="005B3726"/>
    <w:rsid w:val="005B6359"/>
    <w:rsid w:val="005B641D"/>
    <w:rsid w:val="005B6DF6"/>
    <w:rsid w:val="005B7274"/>
    <w:rsid w:val="005B7453"/>
    <w:rsid w:val="005B7462"/>
    <w:rsid w:val="005B7A11"/>
    <w:rsid w:val="005C04CC"/>
    <w:rsid w:val="005C05A6"/>
    <w:rsid w:val="005C0878"/>
    <w:rsid w:val="005C161B"/>
    <w:rsid w:val="005C16FE"/>
    <w:rsid w:val="005C26FD"/>
    <w:rsid w:val="005C27DC"/>
    <w:rsid w:val="005C2D95"/>
    <w:rsid w:val="005C32DE"/>
    <w:rsid w:val="005C35C6"/>
    <w:rsid w:val="005C361E"/>
    <w:rsid w:val="005C38D4"/>
    <w:rsid w:val="005C3A03"/>
    <w:rsid w:val="005C3E8A"/>
    <w:rsid w:val="005C46FA"/>
    <w:rsid w:val="005C486D"/>
    <w:rsid w:val="005C4A10"/>
    <w:rsid w:val="005C4A31"/>
    <w:rsid w:val="005C57B3"/>
    <w:rsid w:val="005C5AF2"/>
    <w:rsid w:val="005C6BE6"/>
    <w:rsid w:val="005C71F5"/>
    <w:rsid w:val="005C7D2E"/>
    <w:rsid w:val="005D099B"/>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7F52"/>
    <w:rsid w:val="005D7F6F"/>
    <w:rsid w:val="005E0534"/>
    <w:rsid w:val="005E0660"/>
    <w:rsid w:val="005E0868"/>
    <w:rsid w:val="005E0E0E"/>
    <w:rsid w:val="005E0E87"/>
    <w:rsid w:val="005E10DC"/>
    <w:rsid w:val="005E1F01"/>
    <w:rsid w:val="005E22FC"/>
    <w:rsid w:val="005E265B"/>
    <w:rsid w:val="005E266F"/>
    <w:rsid w:val="005E28AA"/>
    <w:rsid w:val="005E2B8A"/>
    <w:rsid w:val="005E3096"/>
    <w:rsid w:val="005E3145"/>
    <w:rsid w:val="005E3B88"/>
    <w:rsid w:val="005E3C36"/>
    <w:rsid w:val="005E4AA1"/>
    <w:rsid w:val="005E4D6C"/>
    <w:rsid w:val="005E743A"/>
    <w:rsid w:val="005E77BD"/>
    <w:rsid w:val="005F025F"/>
    <w:rsid w:val="005F0389"/>
    <w:rsid w:val="005F0A47"/>
    <w:rsid w:val="005F0A61"/>
    <w:rsid w:val="005F10C6"/>
    <w:rsid w:val="005F11BD"/>
    <w:rsid w:val="005F1A8A"/>
    <w:rsid w:val="005F2030"/>
    <w:rsid w:val="005F26D4"/>
    <w:rsid w:val="005F2AD4"/>
    <w:rsid w:val="005F2CE3"/>
    <w:rsid w:val="005F3027"/>
    <w:rsid w:val="005F30AF"/>
    <w:rsid w:val="005F3438"/>
    <w:rsid w:val="005F68F2"/>
    <w:rsid w:val="005F6F7C"/>
    <w:rsid w:val="005F7333"/>
    <w:rsid w:val="005F7B68"/>
    <w:rsid w:val="005F7F14"/>
    <w:rsid w:val="00600DA2"/>
    <w:rsid w:val="00600E46"/>
    <w:rsid w:val="00601166"/>
    <w:rsid w:val="0060181C"/>
    <w:rsid w:val="00601CF6"/>
    <w:rsid w:val="00601D8A"/>
    <w:rsid w:val="006021F3"/>
    <w:rsid w:val="00602AC6"/>
    <w:rsid w:val="0060336B"/>
    <w:rsid w:val="00603457"/>
    <w:rsid w:val="00604058"/>
    <w:rsid w:val="0060429E"/>
    <w:rsid w:val="00604446"/>
    <w:rsid w:val="0060489D"/>
    <w:rsid w:val="00604F9F"/>
    <w:rsid w:val="006052F3"/>
    <w:rsid w:val="00605640"/>
    <w:rsid w:val="00605E54"/>
    <w:rsid w:val="0060633A"/>
    <w:rsid w:val="00606D7D"/>
    <w:rsid w:val="00607097"/>
    <w:rsid w:val="0060743A"/>
    <w:rsid w:val="00607A26"/>
    <w:rsid w:val="0061054E"/>
    <w:rsid w:val="00610748"/>
    <w:rsid w:val="00610BE0"/>
    <w:rsid w:val="00610C99"/>
    <w:rsid w:val="00610CEA"/>
    <w:rsid w:val="006111D8"/>
    <w:rsid w:val="006116CA"/>
    <w:rsid w:val="00611B7F"/>
    <w:rsid w:val="00611F0F"/>
    <w:rsid w:val="006136AD"/>
    <w:rsid w:val="00614144"/>
    <w:rsid w:val="006155FD"/>
    <w:rsid w:val="00617288"/>
    <w:rsid w:val="0061764C"/>
    <w:rsid w:val="00617C07"/>
    <w:rsid w:val="00617C91"/>
    <w:rsid w:val="006233E3"/>
    <w:rsid w:val="006236B4"/>
    <w:rsid w:val="00623A01"/>
    <w:rsid w:val="00623EBA"/>
    <w:rsid w:val="00624229"/>
    <w:rsid w:val="00625A7F"/>
    <w:rsid w:val="00625E65"/>
    <w:rsid w:val="00625F79"/>
    <w:rsid w:val="00625F8B"/>
    <w:rsid w:val="00626C4B"/>
    <w:rsid w:val="00626E4D"/>
    <w:rsid w:val="00627011"/>
    <w:rsid w:val="006302D3"/>
    <w:rsid w:val="0063117E"/>
    <w:rsid w:val="00631BED"/>
    <w:rsid w:val="00631CBF"/>
    <w:rsid w:val="006330A0"/>
    <w:rsid w:val="0063496F"/>
    <w:rsid w:val="00635095"/>
    <w:rsid w:val="006357C6"/>
    <w:rsid w:val="00635949"/>
    <w:rsid w:val="00635A4D"/>
    <w:rsid w:val="006367BE"/>
    <w:rsid w:val="00637078"/>
    <w:rsid w:val="006377F1"/>
    <w:rsid w:val="00637D46"/>
    <w:rsid w:val="00640380"/>
    <w:rsid w:val="00640797"/>
    <w:rsid w:val="00640AC8"/>
    <w:rsid w:val="00640FBA"/>
    <w:rsid w:val="0064103E"/>
    <w:rsid w:val="006412B3"/>
    <w:rsid w:val="006415D0"/>
    <w:rsid w:val="00641DA8"/>
    <w:rsid w:val="00642093"/>
    <w:rsid w:val="00642DB4"/>
    <w:rsid w:val="0064303D"/>
    <w:rsid w:val="00643152"/>
    <w:rsid w:val="0064334C"/>
    <w:rsid w:val="0064356C"/>
    <w:rsid w:val="00643D47"/>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3797"/>
    <w:rsid w:val="006537ED"/>
    <w:rsid w:val="00653975"/>
    <w:rsid w:val="00653A4A"/>
    <w:rsid w:val="00653EBA"/>
    <w:rsid w:val="00654B23"/>
    <w:rsid w:val="006552F2"/>
    <w:rsid w:val="0065545F"/>
    <w:rsid w:val="00656665"/>
    <w:rsid w:val="00656B00"/>
    <w:rsid w:val="00656CF6"/>
    <w:rsid w:val="00656ED4"/>
    <w:rsid w:val="0065746F"/>
    <w:rsid w:val="006574BF"/>
    <w:rsid w:val="0065781B"/>
    <w:rsid w:val="0066014D"/>
    <w:rsid w:val="00660A1F"/>
    <w:rsid w:val="0066144B"/>
    <w:rsid w:val="006614BA"/>
    <w:rsid w:val="0066151E"/>
    <w:rsid w:val="006636A5"/>
    <w:rsid w:val="00665017"/>
    <w:rsid w:val="00665289"/>
    <w:rsid w:val="00665711"/>
    <w:rsid w:val="00666402"/>
    <w:rsid w:val="006666DB"/>
    <w:rsid w:val="00666726"/>
    <w:rsid w:val="00666CB2"/>
    <w:rsid w:val="00667910"/>
    <w:rsid w:val="00671778"/>
    <w:rsid w:val="006718A8"/>
    <w:rsid w:val="006719F1"/>
    <w:rsid w:val="00671F4C"/>
    <w:rsid w:val="00672982"/>
    <w:rsid w:val="006737D4"/>
    <w:rsid w:val="006740D2"/>
    <w:rsid w:val="006745A3"/>
    <w:rsid w:val="00675260"/>
    <w:rsid w:val="00675903"/>
    <w:rsid w:val="006763E2"/>
    <w:rsid w:val="00677959"/>
    <w:rsid w:val="00677A9C"/>
    <w:rsid w:val="006804A8"/>
    <w:rsid w:val="00680961"/>
    <w:rsid w:val="0068117C"/>
    <w:rsid w:val="0068170C"/>
    <w:rsid w:val="00681828"/>
    <w:rsid w:val="00681B52"/>
    <w:rsid w:val="006823C5"/>
    <w:rsid w:val="00682667"/>
    <w:rsid w:val="00682682"/>
    <w:rsid w:val="006841FC"/>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41C0"/>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4014"/>
    <w:rsid w:val="006A4AB1"/>
    <w:rsid w:val="006A60C4"/>
    <w:rsid w:val="006A697A"/>
    <w:rsid w:val="006A6DE5"/>
    <w:rsid w:val="006A6E1C"/>
    <w:rsid w:val="006A7BDC"/>
    <w:rsid w:val="006A7FB7"/>
    <w:rsid w:val="006B000A"/>
    <w:rsid w:val="006B08AC"/>
    <w:rsid w:val="006B09FE"/>
    <w:rsid w:val="006B0E4C"/>
    <w:rsid w:val="006B1475"/>
    <w:rsid w:val="006B15F7"/>
    <w:rsid w:val="006B15FF"/>
    <w:rsid w:val="006B3245"/>
    <w:rsid w:val="006B3EDC"/>
    <w:rsid w:val="006B4177"/>
    <w:rsid w:val="006B5049"/>
    <w:rsid w:val="006B5AE3"/>
    <w:rsid w:val="006B5B97"/>
    <w:rsid w:val="006B5CD3"/>
    <w:rsid w:val="006B5E91"/>
    <w:rsid w:val="006B656D"/>
    <w:rsid w:val="006B696D"/>
    <w:rsid w:val="006B6F40"/>
    <w:rsid w:val="006B7ACD"/>
    <w:rsid w:val="006C00F3"/>
    <w:rsid w:val="006C0C8A"/>
    <w:rsid w:val="006C0D1B"/>
    <w:rsid w:val="006C0DA7"/>
    <w:rsid w:val="006C0F4F"/>
    <w:rsid w:val="006C12F9"/>
    <w:rsid w:val="006C212A"/>
    <w:rsid w:val="006C2EBB"/>
    <w:rsid w:val="006C2F9B"/>
    <w:rsid w:val="006C365C"/>
    <w:rsid w:val="006C3E72"/>
    <w:rsid w:val="006C47FA"/>
    <w:rsid w:val="006C5242"/>
    <w:rsid w:val="006C52E3"/>
    <w:rsid w:val="006C549B"/>
    <w:rsid w:val="006C55FB"/>
    <w:rsid w:val="006C5860"/>
    <w:rsid w:val="006C5CCA"/>
    <w:rsid w:val="006C5E64"/>
    <w:rsid w:val="006C690E"/>
    <w:rsid w:val="006C69B0"/>
    <w:rsid w:val="006C7EBD"/>
    <w:rsid w:val="006D030E"/>
    <w:rsid w:val="006D0E7C"/>
    <w:rsid w:val="006D0E94"/>
    <w:rsid w:val="006D1682"/>
    <w:rsid w:val="006D1A91"/>
    <w:rsid w:val="006D1FF4"/>
    <w:rsid w:val="006D2207"/>
    <w:rsid w:val="006D254A"/>
    <w:rsid w:val="006D292E"/>
    <w:rsid w:val="006D3AF0"/>
    <w:rsid w:val="006D4238"/>
    <w:rsid w:val="006D4B27"/>
    <w:rsid w:val="006D5247"/>
    <w:rsid w:val="006D5488"/>
    <w:rsid w:val="006D577C"/>
    <w:rsid w:val="006D587A"/>
    <w:rsid w:val="006D5A5C"/>
    <w:rsid w:val="006D73EE"/>
    <w:rsid w:val="006E057E"/>
    <w:rsid w:val="006E0644"/>
    <w:rsid w:val="006E09CF"/>
    <w:rsid w:val="006E0B40"/>
    <w:rsid w:val="006E0CED"/>
    <w:rsid w:val="006E14A2"/>
    <w:rsid w:val="006E1866"/>
    <w:rsid w:val="006E1B5E"/>
    <w:rsid w:val="006E29C0"/>
    <w:rsid w:val="006E29D3"/>
    <w:rsid w:val="006E3543"/>
    <w:rsid w:val="006E3C43"/>
    <w:rsid w:val="006E3EFB"/>
    <w:rsid w:val="006E4E63"/>
    <w:rsid w:val="006E570B"/>
    <w:rsid w:val="006E5A26"/>
    <w:rsid w:val="006E691D"/>
    <w:rsid w:val="006E6EE4"/>
    <w:rsid w:val="006E7059"/>
    <w:rsid w:val="006E7102"/>
    <w:rsid w:val="006E7609"/>
    <w:rsid w:val="006F003E"/>
    <w:rsid w:val="006F03C5"/>
    <w:rsid w:val="006F0AAC"/>
    <w:rsid w:val="006F0E22"/>
    <w:rsid w:val="006F0F50"/>
    <w:rsid w:val="006F1F69"/>
    <w:rsid w:val="006F21B0"/>
    <w:rsid w:val="006F21BA"/>
    <w:rsid w:val="006F234A"/>
    <w:rsid w:val="006F2972"/>
    <w:rsid w:val="006F29F6"/>
    <w:rsid w:val="006F3542"/>
    <w:rsid w:val="006F3C6C"/>
    <w:rsid w:val="006F46B6"/>
    <w:rsid w:val="006F542C"/>
    <w:rsid w:val="006F57A9"/>
    <w:rsid w:val="006F5B2F"/>
    <w:rsid w:val="006F5FA9"/>
    <w:rsid w:val="006F665A"/>
    <w:rsid w:val="006F6F8A"/>
    <w:rsid w:val="006F75C8"/>
    <w:rsid w:val="00700678"/>
    <w:rsid w:val="0070113F"/>
    <w:rsid w:val="00701142"/>
    <w:rsid w:val="007011E7"/>
    <w:rsid w:val="00701274"/>
    <w:rsid w:val="0070135B"/>
    <w:rsid w:val="00701907"/>
    <w:rsid w:val="00701B06"/>
    <w:rsid w:val="007024DE"/>
    <w:rsid w:val="00702959"/>
    <w:rsid w:val="00702C4D"/>
    <w:rsid w:val="00703408"/>
    <w:rsid w:val="00703A69"/>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13ED"/>
    <w:rsid w:val="0071180C"/>
    <w:rsid w:val="00711868"/>
    <w:rsid w:val="00711E1D"/>
    <w:rsid w:val="0071236C"/>
    <w:rsid w:val="0071281D"/>
    <w:rsid w:val="00712A6D"/>
    <w:rsid w:val="007130E4"/>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8CC"/>
    <w:rsid w:val="007217A9"/>
    <w:rsid w:val="00721FFE"/>
    <w:rsid w:val="00722064"/>
    <w:rsid w:val="00722301"/>
    <w:rsid w:val="007228ED"/>
    <w:rsid w:val="00722948"/>
    <w:rsid w:val="00722B7B"/>
    <w:rsid w:val="00722D7A"/>
    <w:rsid w:val="00724894"/>
    <w:rsid w:val="0072510B"/>
    <w:rsid w:val="0072556A"/>
    <w:rsid w:val="00725618"/>
    <w:rsid w:val="0072590A"/>
    <w:rsid w:val="007259F6"/>
    <w:rsid w:val="00725F7A"/>
    <w:rsid w:val="00726BC3"/>
    <w:rsid w:val="00727254"/>
    <w:rsid w:val="0072728E"/>
    <w:rsid w:val="00727945"/>
    <w:rsid w:val="00727B7C"/>
    <w:rsid w:val="00727F1F"/>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40910"/>
    <w:rsid w:val="0074157B"/>
    <w:rsid w:val="00741808"/>
    <w:rsid w:val="00741EBE"/>
    <w:rsid w:val="007428B2"/>
    <w:rsid w:val="00742E47"/>
    <w:rsid w:val="00745A39"/>
    <w:rsid w:val="007468D4"/>
    <w:rsid w:val="00747325"/>
    <w:rsid w:val="0074785E"/>
    <w:rsid w:val="00750F91"/>
    <w:rsid w:val="00751060"/>
    <w:rsid w:val="007515C9"/>
    <w:rsid w:val="00751F25"/>
    <w:rsid w:val="007526BE"/>
    <w:rsid w:val="0075270F"/>
    <w:rsid w:val="00752FBD"/>
    <w:rsid w:val="00753D39"/>
    <w:rsid w:val="00753F40"/>
    <w:rsid w:val="00754AA5"/>
    <w:rsid w:val="00754C76"/>
    <w:rsid w:val="007556B6"/>
    <w:rsid w:val="00756629"/>
    <w:rsid w:val="0075683D"/>
    <w:rsid w:val="00756EBB"/>
    <w:rsid w:val="00756F84"/>
    <w:rsid w:val="00757E4A"/>
    <w:rsid w:val="0076016F"/>
    <w:rsid w:val="007601AA"/>
    <w:rsid w:val="00761990"/>
    <w:rsid w:val="007619C3"/>
    <w:rsid w:val="00762E54"/>
    <w:rsid w:val="00763064"/>
    <w:rsid w:val="007635D9"/>
    <w:rsid w:val="00763A41"/>
    <w:rsid w:val="00764A62"/>
    <w:rsid w:val="00764ADD"/>
    <w:rsid w:val="007659C0"/>
    <w:rsid w:val="007666F3"/>
    <w:rsid w:val="00766BE0"/>
    <w:rsid w:val="007675F4"/>
    <w:rsid w:val="00767705"/>
    <w:rsid w:val="00770D36"/>
    <w:rsid w:val="00771626"/>
    <w:rsid w:val="00771A8F"/>
    <w:rsid w:val="007724E2"/>
    <w:rsid w:val="00772542"/>
    <w:rsid w:val="00772938"/>
    <w:rsid w:val="00773AB0"/>
    <w:rsid w:val="007749D4"/>
    <w:rsid w:val="00774B1A"/>
    <w:rsid w:val="00775256"/>
    <w:rsid w:val="0077552C"/>
    <w:rsid w:val="00775DAF"/>
    <w:rsid w:val="00776969"/>
    <w:rsid w:val="007775FD"/>
    <w:rsid w:val="00777D2A"/>
    <w:rsid w:val="00777FB5"/>
    <w:rsid w:val="00780101"/>
    <w:rsid w:val="00780440"/>
    <w:rsid w:val="00780562"/>
    <w:rsid w:val="00780A9A"/>
    <w:rsid w:val="00780B92"/>
    <w:rsid w:val="007813E4"/>
    <w:rsid w:val="00781D30"/>
    <w:rsid w:val="007820F9"/>
    <w:rsid w:val="007825E9"/>
    <w:rsid w:val="00783240"/>
    <w:rsid w:val="00783795"/>
    <w:rsid w:val="00783CC5"/>
    <w:rsid w:val="0078427D"/>
    <w:rsid w:val="0078632D"/>
    <w:rsid w:val="00790925"/>
    <w:rsid w:val="00790E58"/>
    <w:rsid w:val="00790EF1"/>
    <w:rsid w:val="00791078"/>
    <w:rsid w:val="0079128E"/>
    <w:rsid w:val="00791342"/>
    <w:rsid w:val="007916E8"/>
    <w:rsid w:val="007918C5"/>
    <w:rsid w:val="007922E0"/>
    <w:rsid w:val="007924A9"/>
    <w:rsid w:val="00793E48"/>
    <w:rsid w:val="0079400D"/>
    <w:rsid w:val="007940B5"/>
    <w:rsid w:val="00796266"/>
    <w:rsid w:val="00796C93"/>
    <w:rsid w:val="00796F85"/>
    <w:rsid w:val="00797783"/>
    <w:rsid w:val="007A002E"/>
    <w:rsid w:val="007A0B93"/>
    <w:rsid w:val="007A1068"/>
    <w:rsid w:val="007A1399"/>
    <w:rsid w:val="007A145F"/>
    <w:rsid w:val="007A154B"/>
    <w:rsid w:val="007A1587"/>
    <w:rsid w:val="007A1FC5"/>
    <w:rsid w:val="007A24E0"/>
    <w:rsid w:val="007A3916"/>
    <w:rsid w:val="007A4BF1"/>
    <w:rsid w:val="007A4F4B"/>
    <w:rsid w:val="007A55F2"/>
    <w:rsid w:val="007A5AFB"/>
    <w:rsid w:val="007A5BC3"/>
    <w:rsid w:val="007A62D8"/>
    <w:rsid w:val="007A6385"/>
    <w:rsid w:val="007A746E"/>
    <w:rsid w:val="007A7DD6"/>
    <w:rsid w:val="007A7EB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718"/>
    <w:rsid w:val="007C2582"/>
    <w:rsid w:val="007C2A96"/>
    <w:rsid w:val="007C3225"/>
    <w:rsid w:val="007C3EE9"/>
    <w:rsid w:val="007C426A"/>
    <w:rsid w:val="007C474B"/>
    <w:rsid w:val="007C53BF"/>
    <w:rsid w:val="007C5C8E"/>
    <w:rsid w:val="007C6BB2"/>
    <w:rsid w:val="007C6C02"/>
    <w:rsid w:val="007C7CD1"/>
    <w:rsid w:val="007D053F"/>
    <w:rsid w:val="007D0BE2"/>
    <w:rsid w:val="007D12BB"/>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3848"/>
    <w:rsid w:val="007E3CFE"/>
    <w:rsid w:val="007E3E8C"/>
    <w:rsid w:val="007E3EEC"/>
    <w:rsid w:val="007E45D7"/>
    <w:rsid w:val="007E51C8"/>
    <w:rsid w:val="007E5263"/>
    <w:rsid w:val="007E5358"/>
    <w:rsid w:val="007E60C1"/>
    <w:rsid w:val="007E6EB7"/>
    <w:rsid w:val="007E6FCB"/>
    <w:rsid w:val="007E76F1"/>
    <w:rsid w:val="007E7DB3"/>
    <w:rsid w:val="007F0B91"/>
    <w:rsid w:val="007F12F3"/>
    <w:rsid w:val="007F1479"/>
    <w:rsid w:val="007F1612"/>
    <w:rsid w:val="007F1C90"/>
    <w:rsid w:val="007F2747"/>
    <w:rsid w:val="007F2BC6"/>
    <w:rsid w:val="007F3727"/>
    <w:rsid w:val="007F4816"/>
    <w:rsid w:val="007F4FB7"/>
    <w:rsid w:val="007F5B05"/>
    <w:rsid w:val="007F630F"/>
    <w:rsid w:val="007F63E1"/>
    <w:rsid w:val="007F73F9"/>
    <w:rsid w:val="007F79C8"/>
    <w:rsid w:val="007F7F7C"/>
    <w:rsid w:val="00800476"/>
    <w:rsid w:val="00800603"/>
    <w:rsid w:val="00800AB2"/>
    <w:rsid w:val="00800D70"/>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AE6"/>
    <w:rsid w:val="00815243"/>
    <w:rsid w:val="008161AF"/>
    <w:rsid w:val="00816C09"/>
    <w:rsid w:val="0081729A"/>
    <w:rsid w:val="0081758A"/>
    <w:rsid w:val="00817B4A"/>
    <w:rsid w:val="00817EA0"/>
    <w:rsid w:val="00820F5C"/>
    <w:rsid w:val="00821CC5"/>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7DD"/>
    <w:rsid w:val="008368A1"/>
    <w:rsid w:val="00837650"/>
    <w:rsid w:val="008377EC"/>
    <w:rsid w:val="00837E9C"/>
    <w:rsid w:val="00840245"/>
    <w:rsid w:val="00840854"/>
    <w:rsid w:val="00840987"/>
    <w:rsid w:val="008427DD"/>
    <w:rsid w:val="00843ACD"/>
    <w:rsid w:val="00843B2C"/>
    <w:rsid w:val="008443C9"/>
    <w:rsid w:val="00844A8F"/>
    <w:rsid w:val="00845650"/>
    <w:rsid w:val="008457BE"/>
    <w:rsid w:val="008458CB"/>
    <w:rsid w:val="00845930"/>
    <w:rsid w:val="00846B72"/>
    <w:rsid w:val="008473A9"/>
    <w:rsid w:val="008474F3"/>
    <w:rsid w:val="0084773A"/>
    <w:rsid w:val="00847F2D"/>
    <w:rsid w:val="008501C7"/>
    <w:rsid w:val="008505BD"/>
    <w:rsid w:val="00850662"/>
    <w:rsid w:val="00850C76"/>
    <w:rsid w:val="00850FB3"/>
    <w:rsid w:val="00851EA2"/>
    <w:rsid w:val="00852648"/>
    <w:rsid w:val="00852962"/>
    <w:rsid w:val="008529DF"/>
    <w:rsid w:val="008531F5"/>
    <w:rsid w:val="0085359F"/>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9D8"/>
    <w:rsid w:val="00862AF2"/>
    <w:rsid w:val="00864805"/>
    <w:rsid w:val="00864991"/>
    <w:rsid w:val="00864A34"/>
    <w:rsid w:val="00865A38"/>
    <w:rsid w:val="00866858"/>
    <w:rsid w:val="00866911"/>
    <w:rsid w:val="00867647"/>
    <w:rsid w:val="00867859"/>
    <w:rsid w:val="00867CF7"/>
    <w:rsid w:val="00867DDF"/>
    <w:rsid w:val="008716FD"/>
    <w:rsid w:val="00871CA3"/>
    <w:rsid w:val="008720F1"/>
    <w:rsid w:val="00872B23"/>
    <w:rsid w:val="00873F52"/>
    <w:rsid w:val="008741FA"/>
    <w:rsid w:val="008748F4"/>
    <w:rsid w:val="00874F26"/>
    <w:rsid w:val="008750EF"/>
    <w:rsid w:val="0087614B"/>
    <w:rsid w:val="00876560"/>
    <w:rsid w:val="008773DD"/>
    <w:rsid w:val="0088026E"/>
    <w:rsid w:val="00880410"/>
    <w:rsid w:val="00880599"/>
    <w:rsid w:val="008809EA"/>
    <w:rsid w:val="00880DA5"/>
    <w:rsid w:val="00881237"/>
    <w:rsid w:val="0088166E"/>
    <w:rsid w:val="008823EC"/>
    <w:rsid w:val="00882A18"/>
    <w:rsid w:val="00882C51"/>
    <w:rsid w:val="00883E0F"/>
    <w:rsid w:val="00884610"/>
    <w:rsid w:val="00884870"/>
    <w:rsid w:val="0088521F"/>
    <w:rsid w:val="008852B8"/>
    <w:rsid w:val="00885C28"/>
    <w:rsid w:val="00885D52"/>
    <w:rsid w:val="008869F7"/>
    <w:rsid w:val="00886FEB"/>
    <w:rsid w:val="00887395"/>
    <w:rsid w:val="0088780E"/>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546"/>
    <w:rsid w:val="00894BE0"/>
    <w:rsid w:val="00894CA9"/>
    <w:rsid w:val="008954B2"/>
    <w:rsid w:val="008955F4"/>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47E"/>
    <w:rsid w:val="008A4A9E"/>
    <w:rsid w:val="008A4AA2"/>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2F33"/>
    <w:rsid w:val="008B353D"/>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1FD"/>
    <w:rsid w:val="008C2F51"/>
    <w:rsid w:val="008C4419"/>
    <w:rsid w:val="008C4589"/>
    <w:rsid w:val="008C47AD"/>
    <w:rsid w:val="008C49C1"/>
    <w:rsid w:val="008C4CCB"/>
    <w:rsid w:val="008C4CD6"/>
    <w:rsid w:val="008C532A"/>
    <w:rsid w:val="008C54FE"/>
    <w:rsid w:val="008C5546"/>
    <w:rsid w:val="008C5738"/>
    <w:rsid w:val="008C5AFC"/>
    <w:rsid w:val="008C5F6E"/>
    <w:rsid w:val="008C654C"/>
    <w:rsid w:val="008C6C3D"/>
    <w:rsid w:val="008C763F"/>
    <w:rsid w:val="008D06C5"/>
    <w:rsid w:val="008D08B6"/>
    <w:rsid w:val="008D09A5"/>
    <w:rsid w:val="008D2047"/>
    <w:rsid w:val="008D26DE"/>
    <w:rsid w:val="008D27A1"/>
    <w:rsid w:val="008D3AC1"/>
    <w:rsid w:val="008D3B89"/>
    <w:rsid w:val="008D4300"/>
    <w:rsid w:val="008D4C41"/>
    <w:rsid w:val="008D4F7A"/>
    <w:rsid w:val="008D556E"/>
    <w:rsid w:val="008D56FA"/>
    <w:rsid w:val="008D59B7"/>
    <w:rsid w:val="008D5A64"/>
    <w:rsid w:val="008D5ACA"/>
    <w:rsid w:val="008D6541"/>
    <w:rsid w:val="008D72A8"/>
    <w:rsid w:val="008D759E"/>
    <w:rsid w:val="008E1951"/>
    <w:rsid w:val="008E1B2B"/>
    <w:rsid w:val="008E1DAB"/>
    <w:rsid w:val="008E232B"/>
    <w:rsid w:val="008E23A1"/>
    <w:rsid w:val="008E244C"/>
    <w:rsid w:val="008E250E"/>
    <w:rsid w:val="008E25D8"/>
    <w:rsid w:val="008E39A4"/>
    <w:rsid w:val="008E4F49"/>
    <w:rsid w:val="008E538F"/>
    <w:rsid w:val="008E5947"/>
    <w:rsid w:val="008E5CED"/>
    <w:rsid w:val="008E5D35"/>
    <w:rsid w:val="008E5E11"/>
    <w:rsid w:val="008E5F0A"/>
    <w:rsid w:val="008E63A3"/>
    <w:rsid w:val="008E6663"/>
    <w:rsid w:val="008E6D78"/>
    <w:rsid w:val="008E6E5D"/>
    <w:rsid w:val="008E70DA"/>
    <w:rsid w:val="008E79E2"/>
    <w:rsid w:val="008F0017"/>
    <w:rsid w:val="008F00C9"/>
    <w:rsid w:val="008F012A"/>
    <w:rsid w:val="008F094C"/>
    <w:rsid w:val="008F0B81"/>
    <w:rsid w:val="008F0C07"/>
    <w:rsid w:val="008F0FB6"/>
    <w:rsid w:val="008F1A02"/>
    <w:rsid w:val="008F227F"/>
    <w:rsid w:val="008F28AD"/>
    <w:rsid w:val="008F2E54"/>
    <w:rsid w:val="008F320B"/>
    <w:rsid w:val="008F3B3B"/>
    <w:rsid w:val="008F3C85"/>
    <w:rsid w:val="008F3D44"/>
    <w:rsid w:val="008F4120"/>
    <w:rsid w:val="008F5029"/>
    <w:rsid w:val="008F5DF1"/>
    <w:rsid w:val="008F6D6C"/>
    <w:rsid w:val="008F6F76"/>
    <w:rsid w:val="008F7668"/>
    <w:rsid w:val="008F7892"/>
    <w:rsid w:val="00900A9F"/>
    <w:rsid w:val="009012E2"/>
    <w:rsid w:val="00901368"/>
    <w:rsid w:val="00901584"/>
    <w:rsid w:val="00901744"/>
    <w:rsid w:val="00902171"/>
    <w:rsid w:val="009022FA"/>
    <w:rsid w:val="009024AF"/>
    <w:rsid w:val="00903681"/>
    <w:rsid w:val="009039C2"/>
    <w:rsid w:val="00903E92"/>
    <w:rsid w:val="00904437"/>
    <w:rsid w:val="00904F5B"/>
    <w:rsid w:val="00905041"/>
    <w:rsid w:val="0090515E"/>
    <w:rsid w:val="0090579C"/>
    <w:rsid w:val="00905B91"/>
    <w:rsid w:val="0090602C"/>
    <w:rsid w:val="009065F4"/>
    <w:rsid w:val="00907075"/>
    <w:rsid w:val="00907627"/>
    <w:rsid w:val="00907AEA"/>
    <w:rsid w:val="00907DEA"/>
    <w:rsid w:val="009101F3"/>
    <w:rsid w:val="00910670"/>
    <w:rsid w:val="00910807"/>
    <w:rsid w:val="009109D0"/>
    <w:rsid w:val="00910F2C"/>
    <w:rsid w:val="009110E5"/>
    <w:rsid w:val="00911C06"/>
    <w:rsid w:val="00911E45"/>
    <w:rsid w:val="00912DCD"/>
    <w:rsid w:val="00913BB4"/>
    <w:rsid w:val="00914B6A"/>
    <w:rsid w:val="00914E56"/>
    <w:rsid w:val="009159CD"/>
    <w:rsid w:val="00915F76"/>
    <w:rsid w:val="00916CBB"/>
    <w:rsid w:val="00916FCC"/>
    <w:rsid w:val="0091703D"/>
    <w:rsid w:val="009170FC"/>
    <w:rsid w:val="00920ACE"/>
    <w:rsid w:val="009217A0"/>
    <w:rsid w:val="00922449"/>
    <w:rsid w:val="0092267E"/>
    <w:rsid w:val="00922811"/>
    <w:rsid w:val="00923FB4"/>
    <w:rsid w:val="0092497B"/>
    <w:rsid w:val="00924AB1"/>
    <w:rsid w:val="00925618"/>
    <w:rsid w:val="00925A69"/>
    <w:rsid w:val="00925C3B"/>
    <w:rsid w:val="009267CC"/>
    <w:rsid w:val="00926EAB"/>
    <w:rsid w:val="00927771"/>
    <w:rsid w:val="009279B8"/>
    <w:rsid w:val="00927B9D"/>
    <w:rsid w:val="00927C2B"/>
    <w:rsid w:val="00927EA1"/>
    <w:rsid w:val="00927F8D"/>
    <w:rsid w:val="00930F23"/>
    <w:rsid w:val="0093136D"/>
    <w:rsid w:val="0093137B"/>
    <w:rsid w:val="0093198F"/>
    <w:rsid w:val="00933341"/>
    <w:rsid w:val="00935A71"/>
    <w:rsid w:val="00935EBA"/>
    <w:rsid w:val="00936A5D"/>
    <w:rsid w:val="0093714E"/>
    <w:rsid w:val="009371B2"/>
    <w:rsid w:val="00937249"/>
    <w:rsid w:val="00937250"/>
    <w:rsid w:val="009376BE"/>
    <w:rsid w:val="009378CF"/>
    <w:rsid w:val="00940639"/>
    <w:rsid w:val="00940B84"/>
    <w:rsid w:val="00941697"/>
    <w:rsid w:val="009426CC"/>
    <w:rsid w:val="00942DE6"/>
    <w:rsid w:val="0094341C"/>
    <w:rsid w:val="0094477B"/>
    <w:rsid w:val="00945A29"/>
    <w:rsid w:val="00946357"/>
    <w:rsid w:val="00946A8B"/>
    <w:rsid w:val="00946D0B"/>
    <w:rsid w:val="00946F75"/>
    <w:rsid w:val="00947755"/>
    <w:rsid w:val="009477CE"/>
    <w:rsid w:val="00947967"/>
    <w:rsid w:val="00947B1D"/>
    <w:rsid w:val="00947C62"/>
    <w:rsid w:val="00947D18"/>
    <w:rsid w:val="00950709"/>
    <w:rsid w:val="00950F73"/>
    <w:rsid w:val="00951426"/>
    <w:rsid w:val="00951F81"/>
    <w:rsid w:val="00952D3C"/>
    <w:rsid w:val="00953CFE"/>
    <w:rsid w:val="00953D0A"/>
    <w:rsid w:val="00953DFA"/>
    <w:rsid w:val="009552FB"/>
    <w:rsid w:val="009556A7"/>
    <w:rsid w:val="009568D2"/>
    <w:rsid w:val="00956BB6"/>
    <w:rsid w:val="00956D94"/>
    <w:rsid w:val="00957210"/>
    <w:rsid w:val="00957954"/>
    <w:rsid w:val="00957C81"/>
    <w:rsid w:val="00957D59"/>
    <w:rsid w:val="00957D89"/>
    <w:rsid w:val="009600E5"/>
    <w:rsid w:val="009601BA"/>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D92"/>
    <w:rsid w:val="00965FB8"/>
    <w:rsid w:val="00966816"/>
    <w:rsid w:val="00967043"/>
    <w:rsid w:val="009678D4"/>
    <w:rsid w:val="00967A05"/>
    <w:rsid w:val="00971854"/>
    <w:rsid w:val="00971998"/>
    <w:rsid w:val="00971A83"/>
    <w:rsid w:val="00972358"/>
    <w:rsid w:val="009724C1"/>
    <w:rsid w:val="009727F9"/>
    <w:rsid w:val="0097345B"/>
    <w:rsid w:val="00973B8C"/>
    <w:rsid w:val="00974373"/>
    <w:rsid w:val="00974554"/>
    <w:rsid w:val="009750AB"/>
    <w:rsid w:val="0097531D"/>
    <w:rsid w:val="00975B02"/>
    <w:rsid w:val="0097720B"/>
    <w:rsid w:val="009776A1"/>
    <w:rsid w:val="0098010E"/>
    <w:rsid w:val="00980250"/>
    <w:rsid w:val="00980B25"/>
    <w:rsid w:val="00981681"/>
    <w:rsid w:val="00981760"/>
    <w:rsid w:val="00981EE1"/>
    <w:rsid w:val="00982EFE"/>
    <w:rsid w:val="0098370E"/>
    <w:rsid w:val="00984010"/>
    <w:rsid w:val="009847E3"/>
    <w:rsid w:val="00984E86"/>
    <w:rsid w:val="0098581A"/>
    <w:rsid w:val="009859DC"/>
    <w:rsid w:val="00985FBC"/>
    <w:rsid w:val="009860B6"/>
    <w:rsid w:val="00986138"/>
    <w:rsid w:val="00987027"/>
    <w:rsid w:val="009879BD"/>
    <w:rsid w:val="00987CDB"/>
    <w:rsid w:val="00990F80"/>
    <w:rsid w:val="0099191A"/>
    <w:rsid w:val="00992965"/>
    <w:rsid w:val="009932D0"/>
    <w:rsid w:val="0099337A"/>
    <w:rsid w:val="009937BE"/>
    <w:rsid w:val="00993BCD"/>
    <w:rsid w:val="0099468D"/>
    <w:rsid w:val="00994D84"/>
    <w:rsid w:val="0099536A"/>
    <w:rsid w:val="00995409"/>
    <w:rsid w:val="00995482"/>
    <w:rsid w:val="00995CEE"/>
    <w:rsid w:val="009961B4"/>
    <w:rsid w:val="00997ED4"/>
    <w:rsid w:val="009A04E2"/>
    <w:rsid w:val="009A0614"/>
    <w:rsid w:val="009A1953"/>
    <w:rsid w:val="009A1F97"/>
    <w:rsid w:val="009A232F"/>
    <w:rsid w:val="009A2738"/>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2143"/>
    <w:rsid w:val="009B221F"/>
    <w:rsid w:val="009B2600"/>
    <w:rsid w:val="009B3D8D"/>
    <w:rsid w:val="009B437D"/>
    <w:rsid w:val="009B4687"/>
    <w:rsid w:val="009B4862"/>
    <w:rsid w:val="009B4B16"/>
    <w:rsid w:val="009B5C08"/>
    <w:rsid w:val="009B6CA0"/>
    <w:rsid w:val="009B748B"/>
    <w:rsid w:val="009B763A"/>
    <w:rsid w:val="009B7B43"/>
    <w:rsid w:val="009C0042"/>
    <w:rsid w:val="009C04A6"/>
    <w:rsid w:val="009C0806"/>
    <w:rsid w:val="009C0A42"/>
    <w:rsid w:val="009C1197"/>
    <w:rsid w:val="009C1562"/>
    <w:rsid w:val="009C26B0"/>
    <w:rsid w:val="009C2C29"/>
    <w:rsid w:val="009C342A"/>
    <w:rsid w:val="009C3E78"/>
    <w:rsid w:val="009C455C"/>
    <w:rsid w:val="009C4BA4"/>
    <w:rsid w:val="009C5D51"/>
    <w:rsid w:val="009C5DE0"/>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300A"/>
    <w:rsid w:val="009D371B"/>
    <w:rsid w:val="009D37DD"/>
    <w:rsid w:val="009D4369"/>
    <w:rsid w:val="009D4732"/>
    <w:rsid w:val="009D4A15"/>
    <w:rsid w:val="009D4AE9"/>
    <w:rsid w:val="009D514B"/>
    <w:rsid w:val="009D5292"/>
    <w:rsid w:val="009D61CB"/>
    <w:rsid w:val="009D63C0"/>
    <w:rsid w:val="009D65F6"/>
    <w:rsid w:val="009D6746"/>
    <w:rsid w:val="009D6F50"/>
    <w:rsid w:val="009D7188"/>
    <w:rsid w:val="009E059B"/>
    <w:rsid w:val="009E0E3C"/>
    <w:rsid w:val="009E2387"/>
    <w:rsid w:val="009E2A38"/>
    <w:rsid w:val="009E35FA"/>
    <w:rsid w:val="009E436F"/>
    <w:rsid w:val="009E4708"/>
    <w:rsid w:val="009E486F"/>
    <w:rsid w:val="009E4DBB"/>
    <w:rsid w:val="009E5059"/>
    <w:rsid w:val="009E5775"/>
    <w:rsid w:val="009E67BC"/>
    <w:rsid w:val="009E6883"/>
    <w:rsid w:val="009E6BE7"/>
    <w:rsid w:val="009E72A6"/>
    <w:rsid w:val="009E7395"/>
    <w:rsid w:val="009E73EE"/>
    <w:rsid w:val="009F020D"/>
    <w:rsid w:val="009F0B3D"/>
    <w:rsid w:val="009F0C8A"/>
    <w:rsid w:val="009F0D16"/>
    <w:rsid w:val="009F1675"/>
    <w:rsid w:val="009F2BA6"/>
    <w:rsid w:val="009F2E30"/>
    <w:rsid w:val="009F2FD5"/>
    <w:rsid w:val="009F369A"/>
    <w:rsid w:val="009F36A9"/>
    <w:rsid w:val="009F3B55"/>
    <w:rsid w:val="009F3CD1"/>
    <w:rsid w:val="009F468A"/>
    <w:rsid w:val="009F4745"/>
    <w:rsid w:val="009F4941"/>
    <w:rsid w:val="009F4A16"/>
    <w:rsid w:val="009F4BDF"/>
    <w:rsid w:val="009F4D21"/>
    <w:rsid w:val="009F5E00"/>
    <w:rsid w:val="009F64C0"/>
    <w:rsid w:val="009F65FB"/>
    <w:rsid w:val="009F6B36"/>
    <w:rsid w:val="009F7628"/>
    <w:rsid w:val="009F783C"/>
    <w:rsid w:val="009F7A85"/>
    <w:rsid w:val="009F7B83"/>
    <w:rsid w:val="009F7CC7"/>
    <w:rsid w:val="00A000EE"/>
    <w:rsid w:val="00A00D99"/>
    <w:rsid w:val="00A01015"/>
    <w:rsid w:val="00A013BF"/>
    <w:rsid w:val="00A020D3"/>
    <w:rsid w:val="00A02429"/>
    <w:rsid w:val="00A02778"/>
    <w:rsid w:val="00A03041"/>
    <w:rsid w:val="00A03290"/>
    <w:rsid w:val="00A035F5"/>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92C"/>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233"/>
    <w:rsid w:val="00A24ED0"/>
    <w:rsid w:val="00A27276"/>
    <w:rsid w:val="00A30343"/>
    <w:rsid w:val="00A30CB9"/>
    <w:rsid w:val="00A31632"/>
    <w:rsid w:val="00A3183F"/>
    <w:rsid w:val="00A32714"/>
    <w:rsid w:val="00A327CB"/>
    <w:rsid w:val="00A333B5"/>
    <w:rsid w:val="00A3383A"/>
    <w:rsid w:val="00A33971"/>
    <w:rsid w:val="00A344BB"/>
    <w:rsid w:val="00A34AC0"/>
    <w:rsid w:val="00A34ADD"/>
    <w:rsid w:val="00A34CC2"/>
    <w:rsid w:val="00A352AB"/>
    <w:rsid w:val="00A35378"/>
    <w:rsid w:val="00A3576C"/>
    <w:rsid w:val="00A36D05"/>
    <w:rsid w:val="00A370F9"/>
    <w:rsid w:val="00A37E50"/>
    <w:rsid w:val="00A405BA"/>
    <w:rsid w:val="00A40AF7"/>
    <w:rsid w:val="00A410A2"/>
    <w:rsid w:val="00A41324"/>
    <w:rsid w:val="00A41D50"/>
    <w:rsid w:val="00A41ED4"/>
    <w:rsid w:val="00A4286D"/>
    <w:rsid w:val="00A42B45"/>
    <w:rsid w:val="00A42F2B"/>
    <w:rsid w:val="00A42F6A"/>
    <w:rsid w:val="00A433E4"/>
    <w:rsid w:val="00A4346B"/>
    <w:rsid w:val="00A43F30"/>
    <w:rsid w:val="00A44631"/>
    <w:rsid w:val="00A44778"/>
    <w:rsid w:val="00A45FE0"/>
    <w:rsid w:val="00A45FEF"/>
    <w:rsid w:val="00A4697A"/>
    <w:rsid w:val="00A46F29"/>
    <w:rsid w:val="00A470D1"/>
    <w:rsid w:val="00A51CBE"/>
    <w:rsid w:val="00A5247E"/>
    <w:rsid w:val="00A52BA4"/>
    <w:rsid w:val="00A52D32"/>
    <w:rsid w:val="00A52F88"/>
    <w:rsid w:val="00A52F93"/>
    <w:rsid w:val="00A53C22"/>
    <w:rsid w:val="00A53C9A"/>
    <w:rsid w:val="00A542F2"/>
    <w:rsid w:val="00A54872"/>
    <w:rsid w:val="00A54FF4"/>
    <w:rsid w:val="00A5505C"/>
    <w:rsid w:val="00A55125"/>
    <w:rsid w:val="00A555AA"/>
    <w:rsid w:val="00A555ED"/>
    <w:rsid w:val="00A5683E"/>
    <w:rsid w:val="00A56F26"/>
    <w:rsid w:val="00A572A8"/>
    <w:rsid w:val="00A577AE"/>
    <w:rsid w:val="00A57E4B"/>
    <w:rsid w:val="00A609C9"/>
    <w:rsid w:val="00A60F29"/>
    <w:rsid w:val="00A61587"/>
    <w:rsid w:val="00A61755"/>
    <w:rsid w:val="00A62487"/>
    <w:rsid w:val="00A626ED"/>
    <w:rsid w:val="00A63D32"/>
    <w:rsid w:val="00A63EC2"/>
    <w:rsid w:val="00A6553C"/>
    <w:rsid w:val="00A65D87"/>
    <w:rsid w:val="00A664C3"/>
    <w:rsid w:val="00A6710E"/>
    <w:rsid w:val="00A6741F"/>
    <w:rsid w:val="00A678BE"/>
    <w:rsid w:val="00A67DAA"/>
    <w:rsid w:val="00A70C87"/>
    <w:rsid w:val="00A71B11"/>
    <w:rsid w:val="00A71B82"/>
    <w:rsid w:val="00A73921"/>
    <w:rsid w:val="00A745C7"/>
    <w:rsid w:val="00A745CA"/>
    <w:rsid w:val="00A74AFE"/>
    <w:rsid w:val="00A753B5"/>
    <w:rsid w:val="00A75A51"/>
    <w:rsid w:val="00A75DA6"/>
    <w:rsid w:val="00A75F1A"/>
    <w:rsid w:val="00A7602D"/>
    <w:rsid w:val="00A76B49"/>
    <w:rsid w:val="00A76FB3"/>
    <w:rsid w:val="00A803A4"/>
    <w:rsid w:val="00A81115"/>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6D7"/>
    <w:rsid w:val="00A93F69"/>
    <w:rsid w:val="00A94307"/>
    <w:rsid w:val="00A9493D"/>
    <w:rsid w:val="00A94F4A"/>
    <w:rsid w:val="00A95B00"/>
    <w:rsid w:val="00A95DB9"/>
    <w:rsid w:val="00A95E8E"/>
    <w:rsid w:val="00A95FB2"/>
    <w:rsid w:val="00A968FC"/>
    <w:rsid w:val="00A96F8B"/>
    <w:rsid w:val="00A97990"/>
    <w:rsid w:val="00AA181F"/>
    <w:rsid w:val="00AA1C84"/>
    <w:rsid w:val="00AA1EF6"/>
    <w:rsid w:val="00AA1F39"/>
    <w:rsid w:val="00AA28E9"/>
    <w:rsid w:val="00AA293D"/>
    <w:rsid w:val="00AA29A2"/>
    <w:rsid w:val="00AA2B5B"/>
    <w:rsid w:val="00AA2F79"/>
    <w:rsid w:val="00AA3075"/>
    <w:rsid w:val="00AA362E"/>
    <w:rsid w:val="00AA3BEE"/>
    <w:rsid w:val="00AA430E"/>
    <w:rsid w:val="00AA4990"/>
    <w:rsid w:val="00AA57F9"/>
    <w:rsid w:val="00AA5D9C"/>
    <w:rsid w:val="00AA62E6"/>
    <w:rsid w:val="00AA6579"/>
    <w:rsid w:val="00AA67D1"/>
    <w:rsid w:val="00AA6DA5"/>
    <w:rsid w:val="00AA7780"/>
    <w:rsid w:val="00AA7BA8"/>
    <w:rsid w:val="00AA7EB3"/>
    <w:rsid w:val="00AB0211"/>
    <w:rsid w:val="00AB07D1"/>
    <w:rsid w:val="00AB0E87"/>
    <w:rsid w:val="00AB1BD2"/>
    <w:rsid w:val="00AB3913"/>
    <w:rsid w:val="00AB3F0B"/>
    <w:rsid w:val="00AB457D"/>
    <w:rsid w:val="00AB475A"/>
    <w:rsid w:val="00AB53AF"/>
    <w:rsid w:val="00AB5BC2"/>
    <w:rsid w:val="00AB60B5"/>
    <w:rsid w:val="00AB7B5C"/>
    <w:rsid w:val="00AB7BC3"/>
    <w:rsid w:val="00AC089F"/>
    <w:rsid w:val="00AC1566"/>
    <w:rsid w:val="00AC185A"/>
    <w:rsid w:val="00AC18D1"/>
    <w:rsid w:val="00AC2DA6"/>
    <w:rsid w:val="00AC3285"/>
    <w:rsid w:val="00AC3D65"/>
    <w:rsid w:val="00AC4029"/>
    <w:rsid w:val="00AC4F95"/>
    <w:rsid w:val="00AC5292"/>
    <w:rsid w:val="00AC52D1"/>
    <w:rsid w:val="00AC628C"/>
    <w:rsid w:val="00AC6620"/>
    <w:rsid w:val="00AC75DF"/>
    <w:rsid w:val="00AC7F53"/>
    <w:rsid w:val="00AD043C"/>
    <w:rsid w:val="00AD0B2F"/>
    <w:rsid w:val="00AD0E0B"/>
    <w:rsid w:val="00AD164E"/>
    <w:rsid w:val="00AD17FB"/>
    <w:rsid w:val="00AD2181"/>
    <w:rsid w:val="00AD2425"/>
    <w:rsid w:val="00AD2EBE"/>
    <w:rsid w:val="00AD3BC4"/>
    <w:rsid w:val="00AD4955"/>
    <w:rsid w:val="00AD4A55"/>
    <w:rsid w:val="00AD5D62"/>
    <w:rsid w:val="00AD6084"/>
    <w:rsid w:val="00AD6916"/>
    <w:rsid w:val="00AD6AC6"/>
    <w:rsid w:val="00AD6E3A"/>
    <w:rsid w:val="00AD7489"/>
    <w:rsid w:val="00AD7EDE"/>
    <w:rsid w:val="00AE0DEA"/>
    <w:rsid w:val="00AE0EEA"/>
    <w:rsid w:val="00AE0F8B"/>
    <w:rsid w:val="00AE10EC"/>
    <w:rsid w:val="00AE1DAB"/>
    <w:rsid w:val="00AE2012"/>
    <w:rsid w:val="00AE2545"/>
    <w:rsid w:val="00AE3701"/>
    <w:rsid w:val="00AE41F3"/>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0B57"/>
    <w:rsid w:val="00B014DC"/>
    <w:rsid w:val="00B0171B"/>
    <w:rsid w:val="00B024A2"/>
    <w:rsid w:val="00B02E5C"/>
    <w:rsid w:val="00B02FE5"/>
    <w:rsid w:val="00B03979"/>
    <w:rsid w:val="00B04075"/>
    <w:rsid w:val="00B048A2"/>
    <w:rsid w:val="00B04C3F"/>
    <w:rsid w:val="00B04EEB"/>
    <w:rsid w:val="00B0506B"/>
    <w:rsid w:val="00B054C2"/>
    <w:rsid w:val="00B057E2"/>
    <w:rsid w:val="00B059B5"/>
    <w:rsid w:val="00B071DF"/>
    <w:rsid w:val="00B07F66"/>
    <w:rsid w:val="00B10623"/>
    <w:rsid w:val="00B10E12"/>
    <w:rsid w:val="00B10F81"/>
    <w:rsid w:val="00B1150E"/>
    <w:rsid w:val="00B11F1E"/>
    <w:rsid w:val="00B13598"/>
    <w:rsid w:val="00B14635"/>
    <w:rsid w:val="00B14685"/>
    <w:rsid w:val="00B14E6D"/>
    <w:rsid w:val="00B15B8C"/>
    <w:rsid w:val="00B15D0C"/>
    <w:rsid w:val="00B16384"/>
    <w:rsid w:val="00B166CC"/>
    <w:rsid w:val="00B16C8F"/>
    <w:rsid w:val="00B17469"/>
    <w:rsid w:val="00B17666"/>
    <w:rsid w:val="00B178A3"/>
    <w:rsid w:val="00B17A6A"/>
    <w:rsid w:val="00B17C90"/>
    <w:rsid w:val="00B2125B"/>
    <w:rsid w:val="00B220E3"/>
    <w:rsid w:val="00B22289"/>
    <w:rsid w:val="00B223FD"/>
    <w:rsid w:val="00B22A6D"/>
    <w:rsid w:val="00B2337C"/>
    <w:rsid w:val="00B23879"/>
    <w:rsid w:val="00B2444E"/>
    <w:rsid w:val="00B25134"/>
    <w:rsid w:val="00B25691"/>
    <w:rsid w:val="00B25FAE"/>
    <w:rsid w:val="00B266AF"/>
    <w:rsid w:val="00B26A09"/>
    <w:rsid w:val="00B27574"/>
    <w:rsid w:val="00B27E9B"/>
    <w:rsid w:val="00B30173"/>
    <w:rsid w:val="00B30E30"/>
    <w:rsid w:val="00B3108B"/>
    <w:rsid w:val="00B32070"/>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8DF"/>
    <w:rsid w:val="00B43D4B"/>
    <w:rsid w:val="00B43EBB"/>
    <w:rsid w:val="00B443CD"/>
    <w:rsid w:val="00B445AD"/>
    <w:rsid w:val="00B44AAA"/>
    <w:rsid w:val="00B45782"/>
    <w:rsid w:val="00B45962"/>
    <w:rsid w:val="00B45E37"/>
    <w:rsid w:val="00B45F4D"/>
    <w:rsid w:val="00B463A3"/>
    <w:rsid w:val="00B466A8"/>
    <w:rsid w:val="00B46D16"/>
    <w:rsid w:val="00B46EFF"/>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C8"/>
    <w:rsid w:val="00B54DCC"/>
    <w:rsid w:val="00B54E7D"/>
    <w:rsid w:val="00B54F74"/>
    <w:rsid w:val="00B54FA9"/>
    <w:rsid w:val="00B55656"/>
    <w:rsid w:val="00B55F23"/>
    <w:rsid w:val="00B563F4"/>
    <w:rsid w:val="00B568D4"/>
    <w:rsid w:val="00B569B4"/>
    <w:rsid w:val="00B56D48"/>
    <w:rsid w:val="00B57024"/>
    <w:rsid w:val="00B572DC"/>
    <w:rsid w:val="00B57C9C"/>
    <w:rsid w:val="00B61103"/>
    <w:rsid w:val="00B6130B"/>
    <w:rsid w:val="00B61ABA"/>
    <w:rsid w:val="00B61D43"/>
    <w:rsid w:val="00B622BC"/>
    <w:rsid w:val="00B62D25"/>
    <w:rsid w:val="00B62E1D"/>
    <w:rsid w:val="00B63405"/>
    <w:rsid w:val="00B63779"/>
    <w:rsid w:val="00B637BF"/>
    <w:rsid w:val="00B63BA3"/>
    <w:rsid w:val="00B63CD4"/>
    <w:rsid w:val="00B6538E"/>
    <w:rsid w:val="00B653DA"/>
    <w:rsid w:val="00B65423"/>
    <w:rsid w:val="00B6555B"/>
    <w:rsid w:val="00B666CF"/>
    <w:rsid w:val="00B66984"/>
    <w:rsid w:val="00B66FCC"/>
    <w:rsid w:val="00B7058C"/>
    <w:rsid w:val="00B70BDB"/>
    <w:rsid w:val="00B7106D"/>
    <w:rsid w:val="00B710AD"/>
    <w:rsid w:val="00B71CEC"/>
    <w:rsid w:val="00B727DB"/>
    <w:rsid w:val="00B72838"/>
    <w:rsid w:val="00B728F8"/>
    <w:rsid w:val="00B732DD"/>
    <w:rsid w:val="00B739B9"/>
    <w:rsid w:val="00B73B26"/>
    <w:rsid w:val="00B74187"/>
    <w:rsid w:val="00B746F6"/>
    <w:rsid w:val="00B7507D"/>
    <w:rsid w:val="00B75B90"/>
    <w:rsid w:val="00B75DAE"/>
    <w:rsid w:val="00B75DC4"/>
    <w:rsid w:val="00B769DA"/>
    <w:rsid w:val="00B76E19"/>
    <w:rsid w:val="00B76F25"/>
    <w:rsid w:val="00B80895"/>
    <w:rsid w:val="00B80D05"/>
    <w:rsid w:val="00B80F24"/>
    <w:rsid w:val="00B81CA8"/>
    <w:rsid w:val="00B820CC"/>
    <w:rsid w:val="00B8249C"/>
    <w:rsid w:val="00B82D7B"/>
    <w:rsid w:val="00B82DD1"/>
    <w:rsid w:val="00B83512"/>
    <w:rsid w:val="00B84219"/>
    <w:rsid w:val="00B847A2"/>
    <w:rsid w:val="00B8521A"/>
    <w:rsid w:val="00B85689"/>
    <w:rsid w:val="00B85FDF"/>
    <w:rsid w:val="00B85FEA"/>
    <w:rsid w:val="00B86076"/>
    <w:rsid w:val="00B862BB"/>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252"/>
    <w:rsid w:val="00B944E4"/>
    <w:rsid w:val="00B94768"/>
    <w:rsid w:val="00B949B4"/>
    <w:rsid w:val="00B94EE5"/>
    <w:rsid w:val="00B9518E"/>
    <w:rsid w:val="00B95475"/>
    <w:rsid w:val="00B954D9"/>
    <w:rsid w:val="00B959D2"/>
    <w:rsid w:val="00B96BDF"/>
    <w:rsid w:val="00B96DD7"/>
    <w:rsid w:val="00B97E79"/>
    <w:rsid w:val="00BA04C4"/>
    <w:rsid w:val="00BA095D"/>
    <w:rsid w:val="00BA0DBD"/>
    <w:rsid w:val="00BA12F0"/>
    <w:rsid w:val="00BA150E"/>
    <w:rsid w:val="00BA1CA8"/>
    <w:rsid w:val="00BA2693"/>
    <w:rsid w:val="00BA281D"/>
    <w:rsid w:val="00BA2FA1"/>
    <w:rsid w:val="00BA4635"/>
    <w:rsid w:val="00BA486E"/>
    <w:rsid w:val="00BA548A"/>
    <w:rsid w:val="00BA56C5"/>
    <w:rsid w:val="00BA57AA"/>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153"/>
    <w:rsid w:val="00BB6555"/>
    <w:rsid w:val="00BB660A"/>
    <w:rsid w:val="00BB7333"/>
    <w:rsid w:val="00BB75E7"/>
    <w:rsid w:val="00BB798B"/>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75A9"/>
    <w:rsid w:val="00BC7BCB"/>
    <w:rsid w:val="00BD07A4"/>
    <w:rsid w:val="00BD091E"/>
    <w:rsid w:val="00BD0C2D"/>
    <w:rsid w:val="00BD1129"/>
    <w:rsid w:val="00BD1607"/>
    <w:rsid w:val="00BD1C3C"/>
    <w:rsid w:val="00BD20B2"/>
    <w:rsid w:val="00BD20C6"/>
    <w:rsid w:val="00BD26CA"/>
    <w:rsid w:val="00BD27D7"/>
    <w:rsid w:val="00BD2F6F"/>
    <w:rsid w:val="00BD3031"/>
    <w:rsid w:val="00BD35ED"/>
    <w:rsid w:val="00BD36D7"/>
    <w:rsid w:val="00BD3998"/>
    <w:rsid w:val="00BD3A8D"/>
    <w:rsid w:val="00BD3BB8"/>
    <w:rsid w:val="00BD4025"/>
    <w:rsid w:val="00BD421C"/>
    <w:rsid w:val="00BD44CA"/>
    <w:rsid w:val="00BD5347"/>
    <w:rsid w:val="00BD566A"/>
    <w:rsid w:val="00BD58EF"/>
    <w:rsid w:val="00BD59FF"/>
    <w:rsid w:val="00BD5A5E"/>
    <w:rsid w:val="00BD5B01"/>
    <w:rsid w:val="00BD5C86"/>
    <w:rsid w:val="00BD5DE8"/>
    <w:rsid w:val="00BD6313"/>
    <w:rsid w:val="00BD6EDC"/>
    <w:rsid w:val="00BD777C"/>
    <w:rsid w:val="00BE0E55"/>
    <w:rsid w:val="00BE1799"/>
    <w:rsid w:val="00BE1973"/>
    <w:rsid w:val="00BE1FD5"/>
    <w:rsid w:val="00BE2C02"/>
    <w:rsid w:val="00BE2C56"/>
    <w:rsid w:val="00BE2E68"/>
    <w:rsid w:val="00BE3082"/>
    <w:rsid w:val="00BE3639"/>
    <w:rsid w:val="00BE3BC5"/>
    <w:rsid w:val="00BE4A22"/>
    <w:rsid w:val="00BE4BC1"/>
    <w:rsid w:val="00BE4FD1"/>
    <w:rsid w:val="00BE52F0"/>
    <w:rsid w:val="00BE57B4"/>
    <w:rsid w:val="00BE59AC"/>
    <w:rsid w:val="00BE6051"/>
    <w:rsid w:val="00BE679E"/>
    <w:rsid w:val="00BE7525"/>
    <w:rsid w:val="00BE7DF0"/>
    <w:rsid w:val="00BF02F6"/>
    <w:rsid w:val="00BF0E40"/>
    <w:rsid w:val="00BF15A6"/>
    <w:rsid w:val="00BF18AE"/>
    <w:rsid w:val="00BF1DC3"/>
    <w:rsid w:val="00BF2A99"/>
    <w:rsid w:val="00BF2D78"/>
    <w:rsid w:val="00BF343A"/>
    <w:rsid w:val="00BF3488"/>
    <w:rsid w:val="00BF6568"/>
    <w:rsid w:val="00BF6B9A"/>
    <w:rsid w:val="00BF7673"/>
    <w:rsid w:val="00BF796B"/>
    <w:rsid w:val="00C007E9"/>
    <w:rsid w:val="00C017D7"/>
    <w:rsid w:val="00C018AF"/>
    <w:rsid w:val="00C0203E"/>
    <w:rsid w:val="00C03797"/>
    <w:rsid w:val="00C03A4F"/>
    <w:rsid w:val="00C05926"/>
    <w:rsid w:val="00C0592A"/>
    <w:rsid w:val="00C05E47"/>
    <w:rsid w:val="00C0609B"/>
    <w:rsid w:val="00C067CE"/>
    <w:rsid w:val="00C0698F"/>
    <w:rsid w:val="00C06FA1"/>
    <w:rsid w:val="00C076B6"/>
    <w:rsid w:val="00C07A1D"/>
    <w:rsid w:val="00C07A7C"/>
    <w:rsid w:val="00C11128"/>
    <w:rsid w:val="00C11439"/>
    <w:rsid w:val="00C11770"/>
    <w:rsid w:val="00C1192E"/>
    <w:rsid w:val="00C11FF0"/>
    <w:rsid w:val="00C12868"/>
    <w:rsid w:val="00C1340F"/>
    <w:rsid w:val="00C14C94"/>
    <w:rsid w:val="00C14E75"/>
    <w:rsid w:val="00C1502C"/>
    <w:rsid w:val="00C158B6"/>
    <w:rsid w:val="00C16071"/>
    <w:rsid w:val="00C172D9"/>
    <w:rsid w:val="00C1790A"/>
    <w:rsid w:val="00C17A58"/>
    <w:rsid w:val="00C17A75"/>
    <w:rsid w:val="00C17C61"/>
    <w:rsid w:val="00C20C35"/>
    <w:rsid w:val="00C210C3"/>
    <w:rsid w:val="00C21125"/>
    <w:rsid w:val="00C21174"/>
    <w:rsid w:val="00C21286"/>
    <w:rsid w:val="00C212F7"/>
    <w:rsid w:val="00C21599"/>
    <w:rsid w:val="00C219A5"/>
    <w:rsid w:val="00C21F1A"/>
    <w:rsid w:val="00C22CD2"/>
    <w:rsid w:val="00C2318E"/>
    <w:rsid w:val="00C2472A"/>
    <w:rsid w:val="00C247CA"/>
    <w:rsid w:val="00C2492A"/>
    <w:rsid w:val="00C26290"/>
    <w:rsid w:val="00C26665"/>
    <w:rsid w:val="00C26910"/>
    <w:rsid w:val="00C274E0"/>
    <w:rsid w:val="00C27B65"/>
    <w:rsid w:val="00C3005F"/>
    <w:rsid w:val="00C3009F"/>
    <w:rsid w:val="00C304E2"/>
    <w:rsid w:val="00C30942"/>
    <w:rsid w:val="00C325D1"/>
    <w:rsid w:val="00C32A66"/>
    <w:rsid w:val="00C32F95"/>
    <w:rsid w:val="00C33EFD"/>
    <w:rsid w:val="00C33F9B"/>
    <w:rsid w:val="00C3449C"/>
    <w:rsid w:val="00C34B1D"/>
    <w:rsid w:val="00C3585A"/>
    <w:rsid w:val="00C35FB4"/>
    <w:rsid w:val="00C36739"/>
    <w:rsid w:val="00C36E16"/>
    <w:rsid w:val="00C37142"/>
    <w:rsid w:val="00C3716A"/>
    <w:rsid w:val="00C37420"/>
    <w:rsid w:val="00C374A0"/>
    <w:rsid w:val="00C377AA"/>
    <w:rsid w:val="00C37E3B"/>
    <w:rsid w:val="00C37E6E"/>
    <w:rsid w:val="00C40062"/>
    <w:rsid w:val="00C4088F"/>
    <w:rsid w:val="00C418C3"/>
    <w:rsid w:val="00C41C9F"/>
    <w:rsid w:val="00C4319F"/>
    <w:rsid w:val="00C43732"/>
    <w:rsid w:val="00C43D3B"/>
    <w:rsid w:val="00C43ED9"/>
    <w:rsid w:val="00C44BC9"/>
    <w:rsid w:val="00C45478"/>
    <w:rsid w:val="00C45594"/>
    <w:rsid w:val="00C45A78"/>
    <w:rsid w:val="00C473E3"/>
    <w:rsid w:val="00C476DC"/>
    <w:rsid w:val="00C47FCA"/>
    <w:rsid w:val="00C50714"/>
    <w:rsid w:val="00C50716"/>
    <w:rsid w:val="00C50F04"/>
    <w:rsid w:val="00C512F2"/>
    <w:rsid w:val="00C51312"/>
    <w:rsid w:val="00C520DA"/>
    <w:rsid w:val="00C5247F"/>
    <w:rsid w:val="00C53472"/>
    <w:rsid w:val="00C545DD"/>
    <w:rsid w:val="00C54824"/>
    <w:rsid w:val="00C54BD4"/>
    <w:rsid w:val="00C54D52"/>
    <w:rsid w:val="00C5562D"/>
    <w:rsid w:val="00C55904"/>
    <w:rsid w:val="00C568D1"/>
    <w:rsid w:val="00C56CA4"/>
    <w:rsid w:val="00C6079C"/>
    <w:rsid w:val="00C60CDE"/>
    <w:rsid w:val="00C6131E"/>
    <w:rsid w:val="00C6203C"/>
    <w:rsid w:val="00C62101"/>
    <w:rsid w:val="00C623A6"/>
    <w:rsid w:val="00C623B3"/>
    <w:rsid w:val="00C62971"/>
    <w:rsid w:val="00C62C1E"/>
    <w:rsid w:val="00C62E1F"/>
    <w:rsid w:val="00C63388"/>
    <w:rsid w:val="00C6368E"/>
    <w:rsid w:val="00C638F2"/>
    <w:rsid w:val="00C63C1B"/>
    <w:rsid w:val="00C65364"/>
    <w:rsid w:val="00C65840"/>
    <w:rsid w:val="00C658B4"/>
    <w:rsid w:val="00C65A54"/>
    <w:rsid w:val="00C66003"/>
    <w:rsid w:val="00C665CD"/>
    <w:rsid w:val="00C66699"/>
    <w:rsid w:val="00C674FA"/>
    <w:rsid w:val="00C7016A"/>
    <w:rsid w:val="00C7018A"/>
    <w:rsid w:val="00C71421"/>
    <w:rsid w:val="00C719B2"/>
    <w:rsid w:val="00C71C05"/>
    <w:rsid w:val="00C72530"/>
    <w:rsid w:val="00C72B36"/>
    <w:rsid w:val="00C72C11"/>
    <w:rsid w:val="00C73145"/>
    <w:rsid w:val="00C74131"/>
    <w:rsid w:val="00C74256"/>
    <w:rsid w:val="00C74351"/>
    <w:rsid w:val="00C74FED"/>
    <w:rsid w:val="00C75956"/>
    <w:rsid w:val="00C777A2"/>
    <w:rsid w:val="00C77BFB"/>
    <w:rsid w:val="00C77EFC"/>
    <w:rsid w:val="00C8050B"/>
    <w:rsid w:val="00C80F8C"/>
    <w:rsid w:val="00C813D8"/>
    <w:rsid w:val="00C82294"/>
    <w:rsid w:val="00C82703"/>
    <w:rsid w:val="00C827C0"/>
    <w:rsid w:val="00C830AA"/>
    <w:rsid w:val="00C83632"/>
    <w:rsid w:val="00C83A9E"/>
    <w:rsid w:val="00C8448F"/>
    <w:rsid w:val="00C846E5"/>
    <w:rsid w:val="00C868F3"/>
    <w:rsid w:val="00C86A0F"/>
    <w:rsid w:val="00C86A74"/>
    <w:rsid w:val="00C86BD9"/>
    <w:rsid w:val="00C8797B"/>
    <w:rsid w:val="00C87A74"/>
    <w:rsid w:val="00C901D9"/>
    <w:rsid w:val="00C90EDB"/>
    <w:rsid w:val="00C91D99"/>
    <w:rsid w:val="00C91FEF"/>
    <w:rsid w:val="00C92081"/>
    <w:rsid w:val="00C929EF"/>
    <w:rsid w:val="00C92A4C"/>
    <w:rsid w:val="00C92F22"/>
    <w:rsid w:val="00C93419"/>
    <w:rsid w:val="00C94129"/>
    <w:rsid w:val="00C942A4"/>
    <w:rsid w:val="00C942F1"/>
    <w:rsid w:val="00C94A45"/>
    <w:rsid w:val="00C94D76"/>
    <w:rsid w:val="00C951BC"/>
    <w:rsid w:val="00C951DA"/>
    <w:rsid w:val="00C9555A"/>
    <w:rsid w:val="00C9586A"/>
    <w:rsid w:val="00C95996"/>
    <w:rsid w:val="00C963CD"/>
    <w:rsid w:val="00C96AF3"/>
    <w:rsid w:val="00C97627"/>
    <w:rsid w:val="00C97D30"/>
    <w:rsid w:val="00C97F40"/>
    <w:rsid w:val="00CA07C8"/>
    <w:rsid w:val="00CA09AB"/>
    <w:rsid w:val="00CA1915"/>
    <w:rsid w:val="00CA1EB4"/>
    <w:rsid w:val="00CA2120"/>
    <w:rsid w:val="00CA2B0A"/>
    <w:rsid w:val="00CA33D7"/>
    <w:rsid w:val="00CA34B9"/>
    <w:rsid w:val="00CA34BB"/>
    <w:rsid w:val="00CA35C0"/>
    <w:rsid w:val="00CA3A3B"/>
    <w:rsid w:val="00CA3C23"/>
    <w:rsid w:val="00CA4261"/>
    <w:rsid w:val="00CA453A"/>
    <w:rsid w:val="00CA489B"/>
    <w:rsid w:val="00CA5861"/>
    <w:rsid w:val="00CA5908"/>
    <w:rsid w:val="00CA5C6F"/>
    <w:rsid w:val="00CA5E36"/>
    <w:rsid w:val="00CA5EF4"/>
    <w:rsid w:val="00CA667B"/>
    <w:rsid w:val="00CA6CD1"/>
    <w:rsid w:val="00CA765D"/>
    <w:rsid w:val="00CA7A72"/>
    <w:rsid w:val="00CA7E03"/>
    <w:rsid w:val="00CB010E"/>
    <w:rsid w:val="00CB0476"/>
    <w:rsid w:val="00CB0A82"/>
    <w:rsid w:val="00CB1012"/>
    <w:rsid w:val="00CB10D5"/>
    <w:rsid w:val="00CB1B32"/>
    <w:rsid w:val="00CB29D0"/>
    <w:rsid w:val="00CB2E43"/>
    <w:rsid w:val="00CB2FA7"/>
    <w:rsid w:val="00CB4325"/>
    <w:rsid w:val="00CB4BC2"/>
    <w:rsid w:val="00CB52C3"/>
    <w:rsid w:val="00CB55ED"/>
    <w:rsid w:val="00CB5816"/>
    <w:rsid w:val="00CB613B"/>
    <w:rsid w:val="00CB6171"/>
    <w:rsid w:val="00CB7342"/>
    <w:rsid w:val="00CB79BD"/>
    <w:rsid w:val="00CC0666"/>
    <w:rsid w:val="00CC1FCE"/>
    <w:rsid w:val="00CC2C35"/>
    <w:rsid w:val="00CC2DA8"/>
    <w:rsid w:val="00CC2F2F"/>
    <w:rsid w:val="00CC3131"/>
    <w:rsid w:val="00CC34E9"/>
    <w:rsid w:val="00CC36F6"/>
    <w:rsid w:val="00CC37B6"/>
    <w:rsid w:val="00CC3D03"/>
    <w:rsid w:val="00CC3D63"/>
    <w:rsid w:val="00CC5FB6"/>
    <w:rsid w:val="00CC6BBB"/>
    <w:rsid w:val="00CC6CF2"/>
    <w:rsid w:val="00CD0612"/>
    <w:rsid w:val="00CD1232"/>
    <w:rsid w:val="00CD1E00"/>
    <w:rsid w:val="00CD24EA"/>
    <w:rsid w:val="00CD2614"/>
    <w:rsid w:val="00CD3155"/>
    <w:rsid w:val="00CD335D"/>
    <w:rsid w:val="00CD37B1"/>
    <w:rsid w:val="00CD4511"/>
    <w:rsid w:val="00CD4B32"/>
    <w:rsid w:val="00CD583F"/>
    <w:rsid w:val="00CD5AB9"/>
    <w:rsid w:val="00CD6933"/>
    <w:rsid w:val="00CD78D4"/>
    <w:rsid w:val="00CD7DDB"/>
    <w:rsid w:val="00CE1022"/>
    <w:rsid w:val="00CE20F0"/>
    <w:rsid w:val="00CE254A"/>
    <w:rsid w:val="00CE25A9"/>
    <w:rsid w:val="00CE26F9"/>
    <w:rsid w:val="00CE2DC2"/>
    <w:rsid w:val="00CE3FFE"/>
    <w:rsid w:val="00CE453F"/>
    <w:rsid w:val="00CE47D7"/>
    <w:rsid w:val="00CE4E5F"/>
    <w:rsid w:val="00CE506E"/>
    <w:rsid w:val="00CE57CD"/>
    <w:rsid w:val="00CE603A"/>
    <w:rsid w:val="00CE6371"/>
    <w:rsid w:val="00CE6550"/>
    <w:rsid w:val="00CE6CAC"/>
    <w:rsid w:val="00CE6D26"/>
    <w:rsid w:val="00CE6E60"/>
    <w:rsid w:val="00CE70D3"/>
    <w:rsid w:val="00CE7657"/>
    <w:rsid w:val="00CE7DBB"/>
    <w:rsid w:val="00CF00F4"/>
    <w:rsid w:val="00CF051F"/>
    <w:rsid w:val="00CF0AEE"/>
    <w:rsid w:val="00CF18CC"/>
    <w:rsid w:val="00CF1A3D"/>
    <w:rsid w:val="00CF20D7"/>
    <w:rsid w:val="00CF2180"/>
    <w:rsid w:val="00CF251A"/>
    <w:rsid w:val="00CF2601"/>
    <w:rsid w:val="00CF2C45"/>
    <w:rsid w:val="00CF345C"/>
    <w:rsid w:val="00CF346F"/>
    <w:rsid w:val="00CF3882"/>
    <w:rsid w:val="00CF4310"/>
    <w:rsid w:val="00CF4AF4"/>
    <w:rsid w:val="00CF55E8"/>
    <w:rsid w:val="00CF5C5C"/>
    <w:rsid w:val="00CF5FF8"/>
    <w:rsid w:val="00CF6E2C"/>
    <w:rsid w:val="00CF6E8B"/>
    <w:rsid w:val="00CF70B5"/>
    <w:rsid w:val="00CF776E"/>
    <w:rsid w:val="00CF7B0D"/>
    <w:rsid w:val="00CF7EC9"/>
    <w:rsid w:val="00D000B5"/>
    <w:rsid w:val="00D00AC9"/>
    <w:rsid w:val="00D00B93"/>
    <w:rsid w:val="00D01720"/>
    <w:rsid w:val="00D0185D"/>
    <w:rsid w:val="00D03461"/>
    <w:rsid w:val="00D03799"/>
    <w:rsid w:val="00D03C39"/>
    <w:rsid w:val="00D03D54"/>
    <w:rsid w:val="00D0450F"/>
    <w:rsid w:val="00D04911"/>
    <w:rsid w:val="00D04AB3"/>
    <w:rsid w:val="00D0509A"/>
    <w:rsid w:val="00D055E3"/>
    <w:rsid w:val="00D0654A"/>
    <w:rsid w:val="00D06CD4"/>
    <w:rsid w:val="00D07956"/>
    <w:rsid w:val="00D105A5"/>
    <w:rsid w:val="00D1077F"/>
    <w:rsid w:val="00D11511"/>
    <w:rsid w:val="00D1286E"/>
    <w:rsid w:val="00D12B34"/>
    <w:rsid w:val="00D12B3E"/>
    <w:rsid w:val="00D12B84"/>
    <w:rsid w:val="00D12E4C"/>
    <w:rsid w:val="00D1320B"/>
    <w:rsid w:val="00D14CEC"/>
    <w:rsid w:val="00D14D8D"/>
    <w:rsid w:val="00D14E13"/>
    <w:rsid w:val="00D15170"/>
    <w:rsid w:val="00D154B5"/>
    <w:rsid w:val="00D16509"/>
    <w:rsid w:val="00D168EA"/>
    <w:rsid w:val="00D16D6F"/>
    <w:rsid w:val="00D176D3"/>
    <w:rsid w:val="00D179DF"/>
    <w:rsid w:val="00D17AFF"/>
    <w:rsid w:val="00D17B6A"/>
    <w:rsid w:val="00D17BE3"/>
    <w:rsid w:val="00D204EA"/>
    <w:rsid w:val="00D20650"/>
    <w:rsid w:val="00D2073C"/>
    <w:rsid w:val="00D2080E"/>
    <w:rsid w:val="00D208B9"/>
    <w:rsid w:val="00D21138"/>
    <w:rsid w:val="00D21795"/>
    <w:rsid w:val="00D2183D"/>
    <w:rsid w:val="00D21C25"/>
    <w:rsid w:val="00D2297D"/>
    <w:rsid w:val="00D235DB"/>
    <w:rsid w:val="00D2404C"/>
    <w:rsid w:val="00D2433B"/>
    <w:rsid w:val="00D24349"/>
    <w:rsid w:val="00D24904"/>
    <w:rsid w:val="00D25BE2"/>
    <w:rsid w:val="00D25E28"/>
    <w:rsid w:val="00D270D4"/>
    <w:rsid w:val="00D27933"/>
    <w:rsid w:val="00D27B0E"/>
    <w:rsid w:val="00D27B42"/>
    <w:rsid w:val="00D31564"/>
    <w:rsid w:val="00D31EBB"/>
    <w:rsid w:val="00D322BB"/>
    <w:rsid w:val="00D325AE"/>
    <w:rsid w:val="00D327DD"/>
    <w:rsid w:val="00D327E4"/>
    <w:rsid w:val="00D330C4"/>
    <w:rsid w:val="00D334B7"/>
    <w:rsid w:val="00D3381C"/>
    <w:rsid w:val="00D33B59"/>
    <w:rsid w:val="00D3490C"/>
    <w:rsid w:val="00D3494A"/>
    <w:rsid w:val="00D34CCC"/>
    <w:rsid w:val="00D353DA"/>
    <w:rsid w:val="00D3568E"/>
    <w:rsid w:val="00D37599"/>
    <w:rsid w:val="00D37B64"/>
    <w:rsid w:val="00D37D6E"/>
    <w:rsid w:val="00D37DDE"/>
    <w:rsid w:val="00D403F4"/>
    <w:rsid w:val="00D40DBD"/>
    <w:rsid w:val="00D41707"/>
    <w:rsid w:val="00D419D2"/>
    <w:rsid w:val="00D41C85"/>
    <w:rsid w:val="00D4284C"/>
    <w:rsid w:val="00D43386"/>
    <w:rsid w:val="00D44590"/>
    <w:rsid w:val="00D44AC0"/>
    <w:rsid w:val="00D45806"/>
    <w:rsid w:val="00D4628B"/>
    <w:rsid w:val="00D46E2B"/>
    <w:rsid w:val="00D4762A"/>
    <w:rsid w:val="00D47C67"/>
    <w:rsid w:val="00D47E57"/>
    <w:rsid w:val="00D505BF"/>
    <w:rsid w:val="00D505ED"/>
    <w:rsid w:val="00D50742"/>
    <w:rsid w:val="00D50BFD"/>
    <w:rsid w:val="00D5129C"/>
    <w:rsid w:val="00D51917"/>
    <w:rsid w:val="00D51E9D"/>
    <w:rsid w:val="00D524CA"/>
    <w:rsid w:val="00D52AC0"/>
    <w:rsid w:val="00D53B5F"/>
    <w:rsid w:val="00D54207"/>
    <w:rsid w:val="00D54710"/>
    <w:rsid w:val="00D560DB"/>
    <w:rsid w:val="00D563DB"/>
    <w:rsid w:val="00D56517"/>
    <w:rsid w:val="00D567A9"/>
    <w:rsid w:val="00D56F84"/>
    <w:rsid w:val="00D5763C"/>
    <w:rsid w:val="00D579A1"/>
    <w:rsid w:val="00D57B42"/>
    <w:rsid w:val="00D61109"/>
    <w:rsid w:val="00D61668"/>
    <w:rsid w:val="00D61939"/>
    <w:rsid w:val="00D629EC"/>
    <w:rsid w:val="00D62F0D"/>
    <w:rsid w:val="00D63AB9"/>
    <w:rsid w:val="00D63C0F"/>
    <w:rsid w:val="00D64142"/>
    <w:rsid w:val="00D64A74"/>
    <w:rsid w:val="00D64F43"/>
    <w:rsid w:val="00D6595E"/>
    <w:rsid w:val="00D65A8B"/>
    <w:rsid w:val="00D65DF7"/>
    <w:rsid w:val="00D66CD6"/>
    <w:rsid w:val="00D70294"/>
    <w:rsid w:val="00D702BF"/>
    <w:rsid w:val="00D702E2"/>
    <w:rsid w:val="00D70392"/>
    <w:rsid w:val="00D70CED"/>
    <w:rsid w:val="00D70F70"/>
    <w:rsid w:val="00D71B31"/>
    <w:rsid w:val="00D71BEE"/>
    <w:rsid w:val="00D71E4B"/>
    <w:rsid w:val="00D72223"/>
    <w:rsid w:val="00D72495"/>
    <w:rsid w:val="00D72ECB"/>
    <w:rsid w:val="00D73072"/>
    <w:rsid w:val="00D734E0"/>
    <w:rsid w:val="00D73B41"/>
    <w:rsid w:val="00D73C00"/>
    <w:rsid w:val="00D74190"/>
    <w:rsid w:val="00D75506"/>
    <w:rsid w:val="00D7580F"/>
    <w:rsid w:val="00D75BB0"/>
    <w:rsid w:val="00D75D81"/>
    <w:rsid w:val="00D76203"/>
    <w:rsid w:val="00D77D71"/>
    <w:rsid w:val="00D80014"/>
    <w:rsid w:val="00D8027B"/>
    <w:rsid w:val="00D805EA"/>
    <w:rsid w:val="00D80AAB"/>
    <w:rsid w:val="00D820F8"/>
    <w:rsid w:val="00D8281F"/>
    <w:rsid w:val="00D8283C"/>
    <w:rsid w:val="00D8373B"/>
    <w:rsid w:val="00D83B42"/>
    <w:rsid w:val="00D84094"/>
    <w:rsid w:val="00D84224"/>
    <w:rsid w:val="00D856E6"/>
    <w:rsid w:val="00D85FB8"/>
    <w:rsid w:val="00D860AA"/>
    <w:rsid w:val="00D86684"/>
    <w:rsid w:val="00D869E6"/>
    <w:rsid w:val="00D86AAB"/>
    <w:rsid w:val="00D86B79"/>
    <w:rsid w:val="00D86F0B"/>
    <w:rsid w:val="00D875E7"/>
    <w:rsid w:val="00D87682"/>
    <w:rsid w:val="00D904DD"/>
    <w:rsid w:val="00D9064C"/>
    <w:rsid w:val="00D907FE"/>
    <w:rsid w:val="00D909B0"/>
    <w:rsid w:val="00D90E15"/>
    <w:rsid w:val="00D918EC"/>
    <w:rsid w:val="00D9197D"/>
    <w:rsid w:val="00D91CB0"/>
    <w:rsid w:val="00D93A81"/>
    <w:rsid w:val="00D93C57"/>
    <w:rsid w:val="00D93CB6"/>
    <w:rsid w:val="00D93D01"/>
    <w:rsid w:val="00D95BF4"/>
    <w:rsid w:val="00D95DD3"/>
    <w:rsid w:val="00D95F2D"/>
    <w:rsid w:val="00D96509"/>
    <w:rsid w:val="00D9734F"/>
    <w:rsid w:val="00DA0D58"/>
    <w:rsid w:val="00DA1901"/>
    <w:rsid w:val="00DA2F9A"/>
    <w:rsid w:val="00DA3937"/>
    <w:rsid w:val="00DA4356"/>
    <w:rsid w:val="00DA48D1"/>
    <w:rsid w:val="00DA4D79"/>
    <w:rsid w:val="00DA50A2"/>
    <w:rsid w:val="00DA5316"/>
    <w:rsid w:val="00DA5FB7"/>
    <w:rsid w:val="00DA76AD"/>
    <w:rsid w:val="00DB004D"/>
    <w:rsid w:val="00DB08B6"/>
    <w:rsid w:val="00DB2BA9"/>
    <w:rsid w:val="00DB37BC"/>
    <w:rsid w:val="00DB42CD"/>
    <w:rsid w:val="00DB4DF4"/>
    <w:rsid w:val="00DB5141"/>
    <w:rsid w:val="00DB54B1"/>
    <w:rsid w:val="00DB576A"/>
    <w:rsid w:val="00DB596E"/>
    <w:rsid w:val="00DB59FC"/>
    <w:rsid w:val="00DB5B56"/>
    <w:rsid w:val="00DB6AD5"/>
    <w:rsid w:val="00DB76E5"/>
    <w:rsid w:val="00DC019D"/>
    <w:rsid w:val="00DC0327"/>
    <w:rsid w:val="00DC03CD"/>
    <w:rsid w:val="00DC0472"/>
    <w:rsid w:val="00DC1DB4"/>
    <w:rsid w:val="00DC1DF1"/>
    <w:rsid w:val="00DC1FCF"/>
    <w:rsid w:val="00DC2EC1"/>
    <w:rsid w:val="00DC3235"/>
    <w:rsid w:val="00DC3C08"/>
    <w:rsid w:val="00DC3C8A"/>
    <w:rsid w:val="00DC4007"/>
    <w:rsid w:val="00DC4501"/>
    <w:rsid w:val="00DC51D6"/>
    <w:rsid w:val="00DC5350"/>
    <w:rsid w:val="00DC5AD4"/>
    <w:rsid w:val="00DC5F25"/>
    <w:rsid w:val="00DC60BC"/>
    <w:rsid w:val="00DC6292"/>
    <w:rsid w:val="00DC6794"/>
    <w:rsid w:val="00DC68C0"/>
    <w:rsid w:val="00DC706F"/>
    <w:rsid w:val="00DC7F25"/>
    <w:rsid w:val="00DD03B8"/>
    <w:rsid w:val="00DD05DF"/>
    <w:rsid w:val="00DD1A39"/>
    <w:rsid w:val="00DD1A8A"/>
    <w:rsid w:val="00DD1B86"/>
    <w:rsid w:val="00DD2B83"/>
    <w:rsid w:val="00DD3159"/>
    <w:rsid w:val="00DD3333"/>
    <w:rsid w:val="00DD3B74"/>
    <w:rsid w:val="00DD3C72"/>
    <w:rsid w:val="00DD3C76"/>
    <w:rsid w:val="00DD3FB4"/>
    <w:rsid w:val="00DD430E"/>
    <w:rsid w:val="00DD4B07"/>
    <w:rsid w:val="00DD4BD3"/>
    <w:rsid w:val="00DD5370"/>
    <w:rsid w:val="00DD5B7E"/>
    <w:rsid w:val="00DD5CB9"/>
    <w:rsid w:val="00DD5EAB"/>
    <w:rsid w:val="00DD6794"/>
    <w:rsid w:val="00DD6B54"/>
    <w:rsid w:val="00DD6E4B"/>
    <w:rsid w:val="00DD7475"/>
    <w:rsid w:val="00DE049C"/>
    <w:rsid w:val="00DE0C2E"/>
    <w:rsid w:val="00DE0E41"/>
    <w:rsid w:val="00DE13D6"/>
    <w:rsid w:val="00DE147F"/>
    <w:rsid w:val="00DE200E"/>
    <w:rsid w:val="00DE278C"/>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7155"/>
    <w:rsid w:val="00DE73F8"/>
    <w:rsid w:val="00DE7815"/>
    <w:rsid w:val="00DF015F"/>
    <w:rsid w:val="00DF02D6"/>
    <w:rsid w:val="00DF0E10"/>
    <w:rsid w:val="00DF127C"/>
    <w:rsid w:val="00DF164F"/>
    <w:rsid w:val="00DF1BFA"/>
    <w:rsid w:val="00DF1D7F"/>
    <w:rsid w:val="00DF1D86"/>
    <w:rsid w:val="00DF205B"/>
    <w:rsid w:val="00DF3004"/>
    <w:rsid w:val="00DF3256"/>
    <w:rsid w:val="00DF37B5"/>
    <w:rsid w:val="00DF3DAA"/>
    <w:rsid w:val="00DF4514"/>
    <w:rsid w:val="00DF498A"/>
    <w:rsid w:val="00DF4995"/>
    <w:rsid w:val="00DF572B"/>
    <w:rsid w:val="00DF5973"/>
    <w:rsid w:val="00DF5A91"/>
    <w:rsid w:val="00DF63DC"/>
    <w:rsid w:val="00DF6A77"/>
    <w:rsid w:val="00DF6D40"/>
    <w:rsid w:val="00DF70CF"/>
    <w:rsid w:val="00DF7E83"/>
    <w:rsid w:val="00E01823"/>
    <w:rsid w:val="00E0204E"/>
    <w:rsid w:val="00E02F8D"/>
    <w:rsid w:val="00E0338D"/>
    <w:rsid w:val="00E043D1"/>
    <w:rsid w:val="00E046AF"/>
    <w:rsid w:val="00E04769"/>
    <w:rsid w:val="00E04A1A"/>
    <w:rsid w:val="00E04A63"/>
    <w:rsid w:val="00E05742"/>
    <w:rsid w:val="00E05A6C"/>
    <w:rsid w:val="00E05B7F"/>
    <w:rsid w:val="00E0661A"/>
    <w:rsid w:val="00E066C8"/>
    <w:rsid w:val="00E06901"/>
    <w:rsid w:val="00E10610"/>
    <w:rsid w:val="00E107A9"/>
    <w:rsid w:val="00E1096B"/>
    <w:rsid w:val="00E109E5"/>
    <w:rsid w:val="00E10B90"/>
    <w:rsid w:val="00E10F2E"/>
    <w:rsid w:val="00E1106A"/>
    <w:rsid w:val="00E11373"/>
    <w:rsid w:val="00E1189B"/>
    <w:rsid w:val="00E11B5A"/>
    <w:rsid w:val="00E11D9D"/>
    <w:rsid w:val="00E12279"/>
    <w:rsid w:val="00E129BF"/>
    <w:rsid w:val="00E12EAD"/>
    <w:rsid w:val="00E13791"/>
    <w:rsid w:val="00E137AC"/>
    <w:rsid w:val="00E141F3"/>
    <w:rsid w:val="00E149D2"/>
    <w:rsid w:val="00E151E3"/>
    <w:rsid w:val="00E152D8"/>
    <w:rsid w:val="00E15324"/>
    <w:rsid w:val="00E15DE1"/>
    <w:rsid w:val="00E16566"/>
    <w:rsid w:val="00E16761"/>
    <w:rsid w:val="00E16AFC"/>
    <w:rsid w:val="00E170E5"/>
    <w:rsid w:val="00E1758C"/>
    <w:rsid w:val="00E20AA2"/>
    <w:rsid w:val="00E20AC1"/>
    <w:rsid w:val="00E21286"/>
    <w:rsid w:val="00E215D6"/>
    <w:rsid w:val="00E21ECA"/>
    <w:rsid w:val="00E22993"/>
    <w:rsid w:val="00E23B49"/>
    <w:rsid w:val="00E244FB"/>
    <w:rsid w:val="00E25316"/>
    <w:rsid w:val="00E25571"/>
    <w:rsid w:val="00E25790"/>
    <w:rsid w:val="00E26BFB"/>
    <w:rsid w:val="00E26F92"/>
    <w:rsid w:val="00E27158"/>
    <w:rsid w:val="00E2785C"/>
    <w:rsid w:val="00E301B4"/>
    <w:rsid w:val="00E30DFA"/>
    <w:rsid w:val="00E31252"/>
    <w:rsid w:val="00E31265"/>
    <w:rsid w:val="00E314C8"/>
    <w:rsid w:val="00E316AB"/>
    <w:rsid w:val="00E31C1E"/>
    <w:rsid w:val="00E31FB6"/>
    <w:rsid w:val="00E32566"/>
    <w:rsid w:val="00E32CC5"/>
    <w:rsid w:val="00E3317B"/>
    <w:rsid w:val="00E33718"/>
    <w:rsid w:val="00E33F57"/>
    <w:rsid w:val="00E347B4"/>
    <w:rsid w:val="00E358E1"/>
    <w:rsid w:val="00E36064"/>
    <w:rsid w:val="00E369EC"/>
    <w:rsid w:val="00E36BC6"/>
    <w:rsid w:val="00E36F3A"/>
    <w:rsid w:val="00E37DD4"/>
    <w:rsid w:val="00E4006E"/>
    <w:rsid w:val="00E401ED"/>
    <w:rsid w:val="00E40859"/>
    <w:rsid w:val="00E41566"/>
    <w:rsid w:val="00E41A35"/>
    <w:rsid w:val="00E41A8D"/>
    <w:rsid w:val="00E42477"/>
    <w:rsid w:val="00E4272A"/>
    <w:rsid w:val="00E42D01"/>
    <w:rsid w:val="00E43241"/>
    <w:rsid w:val="00E4369B"/>
    <w:rsid w:val="00E43D09"/>
    <w:rsid w:val="00E43F37"/>
    <w:rsid w:val="00E44223"/>
    <w:rsid w:val="00E44324"/>
    <w:rsid w:val="00E447AF"/>
    <w:rsid w:val="00E452A3"/>
    <w:rsid w:val="00E45F49"/>
    <w:rsid w:val="00E4675C"/>
    <w:rsid w:val="00E467B1"/>
    <w:rsid w:val="00E46979"/>
    <w:rsid w:val="00E4786A"/>
    <w:rsid w:val="00E47D21"/>
    <w:rsid w:val="00E47EDA"/>
    <w:rsid w:val="00E50105"/>
    <w:rsid w:val="00E50DD3"/>
    <w:rsid w:val="00E51099"/>
    <w:rsid w:val="00E512F0"/>
    <w:rsid w:val="00E515E7"/>
    <w:rsid w:val="00E51E67"/>
    <w:rsid w:val="00E51F54"/>
    <w:rsid w:val="00E5273D"/>
    <w:rsid w:val="00E5306B"/>
    <w:rsid w:val="00E5404A"/>
    <w:rsid w:val="00E56B91"/>
    <w:rsid w:val="00E56BB6"/>
    <w:rsid w:val="00E57457"/>
    <w:rsid w:val="00E578B6"/>
    <w:rsid w:val="00E5792F"/>
    <w:rsid w:val="00E60447"/>
    <w:rsid w:val="00E60A01"/>
    <w:rsid w:val="00E60A5C"/>
    <w:rsid w:val="00E61DA6"/>
    <w:rsid w:val="00E62B1F"/>
    <w:rsid w:val="00E6339B"/>
    <w:rsid w:val="00E64105"/>
    <w:rsid w:val="00E65943"/>
    <w:rsid w:val="00E659A3"/>
    <w:rsid w:val="00E65C23"/>
    <w:rsid w:val="00E66EF7"/>
    <w:rsid w:val="00E67730"/>
    <w:rsid w:val="00E7042F"/>
    <w:rsid w:val="00E724AA"/>
    <w:rsid w:val="00E7276E"/>
    <w:rsid w:val="00E72C9D"/>
    <w:rsid w:val="00E745DD"/>
    <w:rsid w:val="00E74E9F"/>
    <w:rsid w:val="00E753BC"/>
    <w:rsid w:val="00E75ABB"/>
    <w:rsid w:val="00E7610A"/>
    <w:rsid w:val="00E7719C"/>
    <w:rsid w:val="00E7791F"/>
    <w:rsid w:val="00E77FF2"/>
    <w:rsid w:val="00E818C9"/>
    <w:rsid w:val="00E81E3D"/>
    <w:rsid w:val="00E82717"/>
    <w:rsid w:val="00E8642A"/>
    <w:rsid w:val="00E86832"/>
    <w:rsid w:val="00E903A8"/>
    <w:rsid w:val="00E90EF5"/>
    <w:rsid w:val="00E911D4"/>
    <w:rsid w:val="00E91468"/>
    <w:rsid w:val="00E91F22"/>
    <w:rsid w:val="00E91F6F"/>
    <w:rsid w:val="00E92BFA"/>
    <w:rsid w:val="00E9305D"/>
    <w:rsid w:val="00E9348B"/>
    <w:rsid w:val="00E93C41"/>
    <w:rsid w:val="00E9419B"/>
    <w:rsid w:val="00E94349"/>
    <w:rsid w:val="00E9437E"/>
    <w:rsid w:val="00E94679"/>
    <w:rsid w:val="00E95979"/>
    <w:rsid w:val="00E95A52"/>
    <w:rsid w:val="00E9652D"/>
    <w:rsid w:val="00E967E0"/>
    <w:rsid w:val="00E96DEA"/>
    <w:rsid w:val="00E97D1B"/>
    <w:rsid w:val="00EA018A"/>
    <w:rsid w:val="00EA05CF"/>
    <w:rsid w:val="00EA105B"/>
    <w:rsid w:val="00EA11DD"/>
    <w:rsid w:val="00EA1627"/>
    <w:rsid w:val="00EA3362"/>
    <w:rsid w:val="00EA3446"/>
    <w:rsid w:val="00EA4423"/>
    <w:rsid w:val="00EA4C5B"/>
    <w:rsid w:val="00EA5708"/>
    <w:rsid w:val="00EA5C3D"/>
    <w:rsid w:val="00EA5E22"/>
    <w:rsid w:val="00EA5E50"/>
    <w:rsid w:val="00EA6BAD"/>
    <w:rsid w:val="00EA7D5F"/>
    <w:rsid w:val="00EA7D78"/>
    <w:rsid w:val="00EB0F21"/>
    <w:rsid w:val="00EB0F57"/>
    <w:rsid w:val="00EB13F5"/>
    <w:rsid w:val="00EB1B88"/>
    <w:rsid w:val="00EB1F1F"/>
    <w:rsid w:val="00EB3459"/>
    <w:rsid w:val="00EB3480"/>
    <w:rsid w:val="00EB3779"/>
    <w:rsid w:val="00EB3928"/>
    <w:rsid w:val="00EB3BB9"/>
    <w:rsid w:val="00EB4C93"/>
    <w:rsid w:val="00EB5149"/>
    <w:rsid w:val="00EB5DCA"/>
    <w:rsid w:val="00EB5E18"/>
    <w:rsid w:val="00EB6944"/>
    <w:rsid w:val="00EB738C"/>
    <w:rsid w:val="00EC24B3"/>
    <w:rsid w:val="00EC26B5"/>
    <w:rsid w:val="00EC28DC"/>
    <w:rsid w:val="00EC2EEE"/>
    <w:rsid w:val="00EC30C7"/>
    <w:rsid w:val="00EC33AB"/>
    <w:rsid w:val="00EC34D0"/>
    <w:rsid w:val="00EC383F"/>
    <w:rsid w:val="00EC3F39"/>
    <w:rsid w:val="00EC4110"/>
    <w:rsid w:val="00EC4B7E"/>
    <w:rsid w:val="00EC5003"/>
    <w:rsid w:val="00EC6514"/>
    <w:rsid w:val="00EC6775"/>
    <w:rsid w:val="00EC6EBC"/>
    <w:rsid w:val="00EC7239"/>
    <w:rsid w:val="00EC7E65"/>
    <w:rsid w:val="00ED03A7"/>
    <w:rsid w:val="00ED0488"/>
    <w:rsid w:val="00ED095F"/>
    <w:rsid w:val="00ED19F8"/>
    <w:rsid w:val="00ED25BE"/>
    <w:rsid w:val="00ED2BA8"/>
    <w:rsid w:val="00ED2C06"/>
    <w:rsid w:val="00ED2C98"/>
    <w:rsid w:val="00ED2FAF"/>
    <w:rsid w:val="00ED3358"/>
    <w:rsid w:val="00ED3955"/>
    <w:rsid w:val="00ED3B3E"/>
    <w:rsid w:val="00ED3C8A"/>
    <w:rsid w:val="00ED4C1D"/>
    <w:rsid w:val="00ED4D3E"/>
    <w:rsid w:val="00ED5688"/>
    <w:rsid w:val="00ED57D9"/>
    <w:rsid w:val="00ED59E2"/>
    <w:rsid w:val="00ED5C80"/>
    <w:rsid w:val="00ED5E51"/>
    <w:rsid w:val="00ED644E"/>
    <w:rsid w:val="00ED6807"/>
    <w:rsid w:val="00ED72F8"/>
    <w:rsid w:val="00ED79F4"/>
    <w:rsid w:val="00EE0432"/>
    <w:rsid w:val="00EE0D6C"/>
    <w:rsid w:val="00EE182C"/>
    <w:rsid w:val="00EE2D18"/>
    <w:rsid w:val="00EE3252"/>
    <w:rsid w:val="00EE34CB"/>
    <w:rsid w:val="00EE4024"/>
    <w:rsid w:val="00EE43CB"/>
    <w:rsid w:val="00EE49CD"/>
    <w:rsid w:val="00EE5E9A"/>
    <w:rsid w:val="00EE7EBC"/>
    <w:rsid w:val="00EF000C"/>
    <w:rsid w:val="00EF0860"/>
    <w:rsid w:val="00EF09F3"/>
    <w:rsid w:val="00EF16BE"/>
    <w:rsid w:val="00EF1CD9"/>
    <w:rsid w:val="00EF3EB6"/>
    <w:rsid w:val="00EF477E"/>
    <w:rsid w:val="00EF484A"/>
    <w:rsid w:val="00EF4C23"/>
    <w:rsid w:val="00EF5545"/>
    <w:rsid w:val="00EF555A"/>
    <w:rsid w:val="00EF5762"/>
    <w:rsid w:val="00EF5CC3"/>
    <w:rsid w:val="00EF61F9"/>
    <w:rsid w:val="00EF6DAA"/>
    <w:rsid w:val="00EF7771"/>
    <w:rsid w:val="00EF78E3"/>
    <w:rsid w:val="00EF7DDA"/>
    <w:rsid w:val="00F00026"/>
    <w:rsid w:val="00F00860"/>
    <w:rsid w:val="00F00AC9"/>
    <w:rsid w:val="00F01C3E"/>
    <w:rsid w:val="00F01F16"/>
    <w:rsid w:val="00F034DA"/>
    <w:rsid w:val="00F04C94"/>
    <w:rsid w:val="00F05C98"/>
    <w:rsid w:val="00F06687"/>
    <w:rsid w:val="00F06992"/>
    <w:rsid w:val="00F069B5"/>
    <w:rsid w:val="00F06E53"/>
    <w:rsid w:val="00F102F8"/>
    <w:rsid w:val="00F10333"/>
    <w:rsid w:val="00F105AA"/>
    <w:rsid w:val="00F10822"/>
    <w:rsid w:val="00F10F20"/>
    <w:rsid w:val="00F11183"/>
    <w:rsid w:val="00F12CDA"/>
    <w:rsid w:val="00F12DFB"/>
    <w:rsid w:val="00F12E42"/>
    <w:rsid w:val="00F13FE8"/>
    <w:rsid w:val="00F1403E"/>
    <w:rsid w:val="00F14CEA"/>
    <w:rsid w:val="00F15090"/>
    <w:rsid w:val="00F15C38"/>
    <w:rsid w:val="00F170E0"/>
    <w:rsid w:val="00F17D1A"/>
    <w:rsid w:val="00F20AAE"/>
    <w:rsid w:val="00F21147"/>
    <w:rsid w:val="00F2297D"/>
    <w:rsid w:val="00F23FD5"/>
    <w:rsid w:val="00F24765"/>
    <w:rsid w:val="00F24A3D"/>
    <w:rsid w:val="00F24B76"/>
    <w:rsid w:val="00F24D1B"/>
    <w:rsid w:val="00F250D0"/>
    <w:rsid w:val="00F25AD1"/>
    <w:rsid w:val="00F262DD"/>
    <w:rsid w:val="00F26382"/>
    <w:rsid w:val="00F26946"/>
    <w:rsid w:val="00F26CA7"/>
    <w:rsid w:val="00F26D22"/>
    <w:rsid w:val="00F26FDD"/>
    <w:rsid w:val="00F272FC"/>
    <w:rsid w:val="00F27531"/>
    <w:rsid w:val="00F2757D"/>
    <w:rsid w:val="00F275E3"/>
    <w:rsid w:val="00F30891"/>
    <w:rsid w:val="00F30BFF"/>
    <w:rsid w:val="00F31136"/>
    <w:rsid w:val="00F31CF8"/>
    <w:rsid w:val="00F3264F"/>
    <w:rsid w:val="00F32C2C"/>
    <w:rsid w:val="00F32F24"/>
    <w:rsid w:val="00F3304B"/>
    <w:rsid w:val="00F336E8"/>
    <w:rsid w:val="00F33B07"/>
    <w:rsid w:val="00F33C5A"/>
    <w:rsid w:val="00F34830"/>
    <w:rsid w:val="00F354AE"/>
    <w:rsid w:val="00F356A6"/>
    <w:rsid w:val="00F35CC1"/>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604C4"/>
    <w:rsid w:val="00F61015"/>
    <w:rsid w:val="00F6116D"/>
    <w:rsid w:val="00F617C8"/>
    <w:rsid w:val="00F63FD6"/>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2177"/>
    <w:rsid w:val="00F731BB"/>
    <w:rsid w:val="00F73573"/>
    <w:rsid w:val="00F7374C"/>
    <w:rsid w:val="00F737CC"/>
    <w:rsid w:val="00F73A39"/>
    <w:rsid w:val="00F73DCC"/>
    <w:rsid w:val="00F74A36"/>
    <w:rsid w:val="00F74F8D"/>
    <w:rsid w:val="00F753BB"/>
    <w:rsid w:val="00F7586D"/>
    <w:rsid w:val="00F75FFF"/>
    <w:rsid w:val="00F76CC4"/>
    <w:rsid w:val="00F77D87"/>
    <w:rsid w:val="00F77E3C"/>
    <w:rsid w:val="00F8021C"/>
    <w:rsid w:val="00F80228"/>
    <w:rsid w:val="00F8072B"/>
    <w:rsid w:val="00F80846"/>
    <w:rsid w:val="00F80EFE"/>
    <w:rsid w:val="00F81176"/>
    <w:rsid w:val="00F8163E"/>
    <w:rsid w:val="00F8219A"/>
    <w:rsid w:val="00F8230D"/>
    <w:rsid w:val="00F82430"/>
    <w:rsid w:val="00F8350C"/>
    <w:rsid w:val="00F837B4"/>
    <w:rsid w:val="00F837FE"/>
    <w:rsid w:val="00F838B7"/>
    <w:rsid w:val="00F83DF2"/>
    <w:rsid w:val="00F84567"/>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2C4E"/>
    <w:rsid w:val="00F93161"/>
    <w:rsid w:val="00F93416"/>
    <w:rsid w:val="00F93B50"/>
    <w:rsid w:val="00F93F55"/>
    <w:rsid w:val="00F94B67"/>
    <w:rsid w:val="00F94C37"/>
    <w:rsid w:val="00F951ED"/>
    <w:rsid w:val="00F952DF"/>
    <w:rsid w:val="00F97A95"/>
    <w:rsid w:val="00F97DE6"/>
    <w:rsid w:val="00FA024B"/>
    <w:rsid w:val="00FA17EE"/>
    <w:rsid w:val="00FA22DF"/>
    <w:rsid w:val="00FA298E"/>
    <w:rsid w:val="00FA307A"/>
    <w:rsid w:val="00FA40A6"/>
    <w:rsid w:val="00FA45E7"/>
    <w:rsid w:val="00FA4F44"/>
    <w:rsid w:val="00FA5039"/>
    <w:rsid w:val="00FA5941"/>
    <w:rsid w:val="00FA5E7B"/>
    <w:rsid w:val="00FA5FE2"/>
    <w:rsid w:val="00FA6254"/>
    <w:rsid w:val="00FA6AD5"/>
    <w:rsid w:val="00FA6D43"/>
    <w:rsid w:val="00FA6D6F"/>
    <w:rsid w:val="00FA77BF"/>
    <w:rsid w:val="00FA7F8C"/>
    <w:rsid w:val="00FB0DFC"/>
    <w:rsid w:val="00FB0F89"/>
    <w:rsid w:val="00FB10CB"/>
    <w:rsid w:val="00FB1B5A"/>
    <w:rsid w:val="00FB3A9E"/>
    <w:rsid w:val="00FB3DBC"/>
    <w:rsid w:val="00FB409F"/>
    <w:rsid w:val="00FB48D2"/>
    <w:rsid w:val="00FB4D7B"/>
    <w:rsid w:val="00FB4DFF"/>
    <w:rsid w:val="00FB522A"/>
    <w:rsid w:val="00FB5431"/>
    <w:rsid w:val="00FB65BE"/>
    <w:rsid w:val="00FB6FC8"/>
    <w:rsid w:val="00FB7FFE"/>
    <w:rsid w:val="00FC023C"/>
    <w:rsid w:val="00FC1188"/>
    <w:rsid w:val="00FC17B1"/>
    <w:rsid w:val="00FC1BEA"/>
    <w:rsid w:val="00FC1C93"/>
    <w:rsid w:val="00FC1D39"/>
    <w:rsid w:val="00FC22C4"/>
    <w:rsid w:val="00FC24B9"/>
    <w:rsid w:val="00FC2EBF"/>
    <w:rsid w:val="00FC3282"/>
    <w:rsid w:val="00FC3E90"/>
    <w:rsid w:val="00FC4B80"/>
    <w:rsid w:val="00FC53F5"/>
    <w:rsid w:val="00FC5CDB"/>
    <w:rsid w:val="00FC6575"/>
    <w:rsid w:val="00FC65E3"/>
    <w:rsid w:val="00FC6F17"/>
    <w:rsid w:val="00FD0093"/>
    <w:rsid w:val="00FD044C"/>
    <w:rsid w:val="00FD0D30"/>
    <w:rsid w:val="00FD116A"/>
    <w:rsid w:val="00FD1348"/>
    <w:rsid w:val="00FD1FF4"/>
    <w:rsid w:val="00FD23FA"/>
    <w:rsid w:val="00FD2CB9"/>
    <w:rsid w:val="00FD3080"/>
    <w:rsid w:val="00FD4422"/>
    <w:rsid w:val="00FD4FA9"/>
    <w:rsid w:val="00FD5258"/>
    <w:rsid w:val="00FD55B3"/>
    <w:rsid w:val="00FD59F1"/>
    <w:rsid w:val="00FD5F28"/>
    <w:rsid w:val="00FD694A"/>
    <w:rsid w:val="00FD7874"/>
    <w:rsid w:val="00FE02DC"/>
    <w:rsid w:val="00FE0326"/>
    <w:rsid w:val="00FE0381"/>
    <w:rsid w:val="00FE065D"/>
    <w:rsid w:val="00FE0D01"/>
    <w:rsid w:val="00FE1833"/>
    <w:rsid w:val="00FE1A3E"/>
    <w:rsid w:val="00FE1DF9"/>
    <w:rsid w:val="00FE2570"/>
    <w:rsid w:val="00FE49C0"/>
    <w:rsid w:val="00FE57E2"/>
    <w:rsid w:val="00FE5857"/>
    <w:rsid w:val="00FE5D90"/>
    <w:rsid w:val="00FE6523"/>
    <w:rsid w:val="00FE6A0D"/>
    <w:rsid w:val="00FE7433"/>
    <w:rsid w:val="00FE784D"/>
    <w:rsid w:val="00FE78DB"/>
    <w:rsid w:val="00FE7D17"/>
    <w:rsid w:val="00FF03E9"/>
    <w:rsid w:val="00FF06A0"/>
    <w:rsid w:val="00FF1453"/>
    <w:rsid w:val="00FF1D54"/>
    <w:rsid w:val="00FF23CE"/>
    <w:rsid w:val="00FF2494"/>
    <w:rsid w:val="00FF2D59"/>
    <w:rsid w:val="00FF2F1D"/>
    <w:rsid w:val="00FF3722"/>
    <w:rsid w:val="00FF39FA"/>
    <w:rsid w:val="00FF3B5E"/>
    <w:rsid w:val="00FF54B8"/>
    <w:rsid w:val="00FF58AE"/>
    <w:rsid w:val="00FF5CED"/>
    <w:rsid w:val="00FF601E"/>
    <w:rsid w:val="00FF6165"/>
    <w:rsid w:val="00FF6977"/>
    <w:rsid w:val="00FF748C"/>
    <w:rsid w:val="00FF74D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1F710"/>
  <w15:docId w15:val="{664837BC-59FC-4465-A5FF-CED66FA9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D09"/>
    <w:rPr>
      <w:rFonts w:ascii="Verdana" w:hAnsi="Verdana"/>
    </w:rPr>
  </w:style>
  <w:style w:type="paragraph" w:styleId="Heading1">
    <w:name w:val="heading 1"/>
    <w:basedOn w:val="Normal"/>
    <w:next w:val="Normal"/>
    <w:link w:val="Heading1Char"/>
    <w:qFormat/>
    <w:rsid w:val="00055239"/>
    <w:pPr>
      <w:keepNext/>
      <w:numPr>
        <w:numId w:val="8"/>
      </w:numPr>
      <w:shd w:val="clear" w:color="auto" w:fill="C00000"/>
      <w:spacing w:before="240" w:after="40"/>
      <w:ind w:left="360"/>
      <w:outlineLvl w:val="0"/>
    </w:pPr>
    <w:rPr>
      <w:b/>
      <w:sz w:val="28"/>
      <w:szCs w:val="28"/>
    </w:rPr>
  </w:style>
  <w:style w:type="paragraph" w:styleId="Heading2">
    <w:name w:val="heading 2"/>
    <w:basedOn w:val="Heading1"/>
    <w:next w:val="Normal"/>
    <w:link w:val="Heading2Char"/>
    <w:qFormat/>
    <w:rsid w:val="006F0AAC"/>
    <w:pPr>
      <w:numPr>
        <w:ilvl w:val="1"/>
      </w:numPr>
      <w:shd w:val="clear" w:color="auto" w:fill="auto"/>
      <w:outlineLvl w:val="1"/>
    </w:pPr>
  </w:style>
  <w:style w:type="paragraph" w:styleId="Heading3">
    <w:name w:val="heading 3"/>
    <w:basedOn w:val="Heading2"/>
    <w:next w:val="Normal"/>
    <w:link w:val="Heading3Char"/>
    <w:qFormat/>
    <w:rsid w:val="00516E2A"/>
    <w:pPr>
      <w:numPr>
        <w:ilvl w:val="2"/>
      </w:numPr>
      <w:tabs>
        <w:tab w:val="left" w:pos="1701"/>
      </w:tabs>
      <w:outlineLvl w:val="2"/>
    </w:pPr>
    <w:rPr>
      <w:sz w:val="24"/>
      <w:szCs w:val="24"/>
    </w:rPr>
  </w:style>
  <w:style w:type="paragraph" w:styleId="Heading4">
    <w:name w:val="heading 4"/>
    <w:basedOn w:val="Heading3"/>
    <w:next w:val="Normal"/>
    <w:link w:val="Heading4Char"/>
    <w:qFormat/>
    <w:rsid w:val="00D567A9"/>
    <w:pPr>
      <w:numPr>
        <w:ilvl w:val="3"/>
      </w:numPr>
      <w:outlineLvl w:val="3"/>
    </w:pPr>
    <w:rPr>
      <w:b w:val="0"/>
      <w:sz w:val="20"/>
      <w:szCs w:val="20"/>
    </w:rPr>
  </w:style>
  <w:style w:type="paragraph" w:styleId="Heading5">
    <w:name w:val="heading 5"/>
    <w:basedOn w:val="Heading4"/>
    <w:next w:val="Normal"/>
    <w:link w:val="Heading5Char"/>
    <w:qFormat/>
    <w:rsid w:val="00312214"/>
    <w:pPr>
      <w:numPr>
        <w:ilvl w:val="4"/>
      </w:num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uiPriority w:val="10"/>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uiPriority w:val="39"/>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numPr>
        <w:ilvl w:val="0"/>
        <w:numId w:val="0"/>
      </w:num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numPr>
        <w:numId w:val="6"/>
      </w:numPr>
      <w:spacing w:after="120"/>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numPr>
        <w:numId w:val="0"/>
      </w:numPr>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iPriority w:val="99"/>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uiPriority w:val="10"/>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numPr>
        <w:ilvl w:val="0"/>
        <w:numId w:val="0"/>
      </w:num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ilvl w:val="0"/>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numPr>
        <w:ilvl w:val="0"/>
        <w:numId w:val="0"/>
      </w:num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numPr>
        <w:ilvl w:val="0"/>
        <w:numId w:val="0"/>
      </w:num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numPr>
        <w:ilvl w:val="0"/>
        <w:numId w:val="0"/>
      </w:num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customStyle="1" w:styleId="UnresolvedMention1">
    <w:name w:val="Unresolved Mention1"/>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customStyle="1" w:styleId="GridTable5Dark-Accent21">
    <w:name w:val="Grid Table 5 Dark - Accent 21"/>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ListTable3-Accent21">
    <w:name w:val="List Table 3 - Accent 21"/>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customStyle="1" w:styleId="GridTable2-Accent11">
    <w:name w:val="Grid Table 2 - Accent 1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ridTable4-Accent21">
    <w:name w:val="Grid Table 4 - Accent 21"/>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customStyle="1" w:styleId="Level31">
    <w:name w:val="Level 3"/>
    <w:basedOn w:val="Normal"/>
    <w:link w:val="Level3Char1"/>
    <w:qFormat/>
    <w:rsid w:val="00916FCC"/>
    <w:pPr>
      <w:spacing w:before="240" w:after="120"/>
    </w:pPr>
    <w:rPr>
      <w:rFonts w:cs="Arial"/>
      <w:szCs w:val="22"/>
      <w:u w:val="single"/>
    </w:rPr>
  </w:style>
  <w:style w:type="character" w:customStyle="1" w:styleId="Level3Char1">
    <w:name w:val="Level 3 Char"/>
    <w:basedOn w:val="DefaultParagraphFont"/>
    <w:link w:val="Level31"/>
    <w:rsid w:val="00916FCC"/>
    <w:rPr>
      <w:rFonts w:ascii="Verdana" w:hAnsi="Verdana" w:cs="Arial"/>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7245342">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1257251179">
          <w:marLeft w:val="44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322396137">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13505123">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1350378443">
          <w:marLeft w:val="1886"/>
          <w:marRight w:val="0"/>
          <w:marTop w:val="120"/>
          <w:marBottom w:val="120"/>
          <w:divBdr>
            <w:top w:val="none" w:sz="0" w:space="0" w:color="auto"/>
            <w:left w:val="none" w:sz="0" w:space="0" w:color="auto"/>
            <w:bottom w:val="none" w:sz="0" w:space="0" w:color="auto"/>
            <w:right w:val="none" w:sz="0" w:space="0" w:color="auto"/>
          </w:divBdr>
        </w:div>
        <w:div w:id="386032387">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291130447">
      <w:bodyDiv w:val="1"/>
      <w:marLeft w:val="0"/>
      <w:marRight w:val="0"/>
      <w:marTop w:val="0"/>
      <w:marBottom w:val="0"/>
      <w:divBdr>
        <w:top w:val="none" w:sz="0" w:space="0" w:color="auto"/>
        <w:left w:val="none" w:sz="0" w:space="0" w:color="auto"/>
        <w:bottom w:val="none" w:sz="0" w:space="0" w:color="auto"/>
        <w:right w:val="none" w:sz="0" w:space="0" w:color="auto"/>
      </w:divBdr>
    </w:div>
    <w:div w:id="338776811">
      <w:bodyDiv w:val="1"/>
      <w:marLeft w:val="0"/>
      <w:marRight w:val="0"/>
      <w:marTop w:val="0"/>
      <w:marBottom w:val="0"/>
      <w:divBdr>
        <w:top w:val="none" w:sz="0" w:space="0" w:color="auto"/>
        <w:left w:val="none" w:sz="0" w:space="0" w:color="auto"/>
        <w:bottom w:val="none" w:sz="0" w:space="0" w:color="auto"/>
        <w:right w:val="none" w:sz="0" w:space="0" w:color="auto"/>
      </w:divBdr>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925847652">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424959934">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1651861573">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493493617">
          <w:marLeft w:val="27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1">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315036092">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82884350">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1291741676">
          <w:marLeft w:val="44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200099547">
          <w:marLeft w:val="188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760875920">
      <w:bodyDiv w:val="1"/>
      <w:marLeft w:val="0"/>
      <w:marRight w:val="0"/>
      <w:marTop w:val="0"/>
      <w:marBottom w:val="0"/>
      <w:divBdr>
        <w:top w:val="none" w:sz="0" w:space="0" w:color="auto"/>
        <w:left w:val="none" w:sz="0" w:space="0" w:color="auto"/>
        <w:bottom w:val="none" w:sz="0" w:space="0" w:color="auto"/>
        <w:right w:val="none" w:sz="0" w:space="0" w:color="auto"/>
      </w:divBdr>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67933868">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997609190">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16540310">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78009">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70322331">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2019694961">
          <w:marLeft w:val="547"/>
          <w:marRight w:val="0"/>
          <w:marTop w:val="0"/>
          <w:marBottom w:val="0"/>
          <w:divBdr>
            <w:top w:val="none" w:sz="0" w:space="0" w:color="auto"/>
            <w:left w:val="none" w:sz="0" w:space="0" w:color="auto"/>
            <w:bottom w:val="none" w:sz="0" w:space="0" w:color="auto"/>
            <w:right w:val="none" w:sz="0" w:space="0" w:color="auto"/>
          </w:divBdr>
        </w:div>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504519917">
          <w:marLeft w:val="274"/>
          <w:marRight w:val="0"/>
          <w:marTop w:val="0"/>
          <w:marBottom w:val="0"/>
          <w:divBdr>
            <w:top w:val="none" w:sz="0" w:space="0" w:color="auto"/>
            <w:left w:val="none" w:sz="0" w:space="0" w:color="auto"/>
            <w:bottom w:val="none" w:sz="0" w:space="0" w:color="auto"/>
            <w:right w:val="none" w:sz="0" w:space="0" w:color="auto"/>
          </w:divBdr>
        </w:div>
        <w:div w:id="477458489">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00241053">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41477625">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1085031222">
          <w:marLeft w:val="432"/>
          <w:marRight w:val="0"/>
          <w:marTop w:val="130"/>
          <w:marBottom w:val="0"/>
          <w:divBdr>
            <w:top w:val="none" w:sz="0" w:space="0" w:color="auto"/>
            <w:left w:val="none" w:sz="0" w:space="0" w:color="auto"/>
            <w:bottom w:val="none" w:sz="0" w:space="0" w:color="auto"/>
            <w:right w:val="none" w:sz="0" w:space="0" w:color="auto"/>
          </w:divBdr>
        </w:div>
        <w:div w:id="22900035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sChild>
    </w:div>
    <w:div w:id="1307853191">
      <w:bodyDiv w:val="1"/>
      <w:marLeft w:val="0"/>
      <w:marRight w:val="0"/>
      <w:marTop w:val="0"/>
      <w:marBottom w:val="0"/>
      <w:divBdr>
        <w:top w:val="none" w:sz="0" w:space="0" w:color="auto"/>
        <w:left w:val="none" w:sz="0" w:space="0" w:color="auto"/>
        <w:bottom w:val="none" w:sz="0" w:space="0" w:color="auto"/>
        <w:right w:val="none" w:sz="0" w:space="0" w:color="auto"/>
      </w:divBdr>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545215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1021904107">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548804995">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996878287">
          <w:marLeft w:val="274"/>
          <w:marRight w:val="0"/>
          <w:marTop w:val="0"/>
          <w:marBottom w:val="0"/>
          <w:divBdr>
            <w:top w:val="none" w:sz="0" w:space="0" w:color="auto"/>
            <w:left w:val="none" w:sz="0" w:space="0" w:color="auto"/>
            <w:bottom w:val="none" w:sz="0" w:space="0" w:color="auto"/>
            <w:right w:val="none" w:sz="0" w:space="0" w:color="auto"/>
          </w:divBdr>
        </w:div>
        <w:div w:id="627855595">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2132432495">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818225384">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2879628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sChild>
    </w:div>
    <w:div w:id="1571883647">
      <w:bodyDiv w:val="1"/>
      <w:marLeft w:val="0"/>
      <w:marRight w:val="0"/>
      <w:marTop w:val="0"/>
      <w:marBottom w:val="0"/>
      <w:divBdr>
        <w:top w:val="none" w:sz="0" w:space="0" w:color="auto"/>
        <w:left w:val="none" w:sz="0" w:space="0" w:color="auto"/>
        <w:bottom w:val="none" w:sz="0" w:space="0" w:color="auto"/>
        <w:right w:val="none" w:sz="0" w:space="0" w:color="auto"/>
      </w:divBdr>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873617196">
          <w:marLeft w:val="1886"/>
          <w:marRight w:val="0"/>
          <w:marTop w:val="120"/>
          <w:marBottom w:val="120"/>
          <w:divBdr>
            <w:top w:val="none" w:sz="0" w:space="0" w:color="auto"/>
            <w:left w:val="none" w:sz="0" w:space="0" w:color="auto"/>
            <w:bottom w:val="none" w:sz="0" w:space="0" w:color="auto"/>
            <w:right w:val="none" w:sz="0" w:space="0" w:color="auto"/>
          </w:divBdr>
        </w:div>
        <w:div w:id="707804243">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04272851">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41596606">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 w:id="249244368">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1773818549">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234777123">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641810856">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200560957">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06DD813702D6347B871552FF20788E7" ma:contentTypeVersion="2" ma:contentTypeDescription="Create a new document." ma:contentTypeScope="" ma:versionID="87b462a6e26bd03d1e20db4a954c801d">
  <xsd:schema xmlns:xsd="http://www.w3.org/2001/XMLSchema" xmlns:xs="http://www.w3.org/2001/XMLSchema" xmlns:p="http://schemas.microsoft.com/office/2006/metadata/properties" xmlns:ns3="aa55ae46-b1ce-485b-88b0-b6f85b5e61fd" targetNamespace="http://schemas.microsoft.com/office/2006/metadata/properties" ma:root="true" ma:fieldsID="9821b1f1ac207e1b014ce8d288fe0c52" ns3:_="">
    <xsd:import namespace="aa55ae46-b1ce-485b-88b0-b6f85b5e61f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5ae46-b1ce-485b-88b0-b6f85b5e6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23DB0-162D-4A9A-B136-B73B72971DBD}">
  <ds:schemaRefs>
    <ds:schemaRef ds:uri="http://schemas.microsoft.com/sharepoint/v3/contenttype/forms"/>
  </ds:schemaRefs>
</ds:datastoreItem>
</file>

<file path=customXml/itemProps2.xml><?xml version="1.0" encoding="utf-8"?>
<ds:datastoreItem xmlns:ds="http://schemas.openxmlformats.org/officeDocument/2006/customXml" ds:itemID="{0AA485FF-5948-48A7-8A85-ACEBF4227D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29059B-149E-4C82-B05E-B1891A05705F}">
  <ds:schemaRefs>
    <ds:schemaRef ds:uri="http://schemas.openxmlformats.org/officeDocument/2006/bibliography"/>
  </ds:schemaRefs>
</ds:datastoreItem>
</file>

<file path=customXml/itemProps4.xml><?xml version="1.0" encoding="utf-8"?>
<ds:datastoreItem xmlns:ds="http://schemas.openxmlformats.org/officeDocument/2006/customXml" ds:itemID="{8CEC1DEE-5FBF-4AE5-8B55-543DF8F5B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5ae46-b1ce-485b-88b0-b6f85b5e6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8</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2899</CharactersWithSpaces>
  <SharedDoc>false</SharedDoc>
  <HLinks>
    <vt:vector size="966" baseType="variant">
      <vt:variant>
        <vt:i4>1703985</vt:i4>
      </vt:variant>
      <vt:variant>
        <vt:i4>1142</vt:i4>
      </vt:variant>
      <vt:variant>
        <vt:i4>0</vt:i4>
      </vt:variant>
      <vt:variant>
        <vt:i4>5</vt:i4>
      </vt:variant>
      <vt:variant>
        <vt:lpwstr/>
      </vt:variant>
      <vt:variant>
        <vt:lpwstr>_Toc206867329</vt:lpwstr>
      </vt:variant>
      <vt:variant>
        <vt:i4>1703985</vt:i4>
      </vt:variant>
      <vt:variant>
        <vt:i4>1136</vt:i4>
      </vt:variant>
      <vt:variant>
        <vt:i4>0</vt:i4>
      </vt:variant>
      <vt:variant>
        <vt:i4>5</vt:i4>
      </vt:variant>
      <vt:variant>
        <vt:lpwstr/>
      </vt:variant>
      <vt:variant>
        <vt:lpwstr>_Toc206867328</vt:lpwstr>
      </vt:variant>
      <vt:variant>
        <vt:i4>1703985</vt:i4>
      </vt:variant>
      <vt:variant>
        <vt:i4>1130</vt:i4>
      </vt:variant>
      <vt:variant>
        <vt:i4>0</vt:i4>
      </vt:variant>
      <vt:variant>
        <vt:i4>5</vt:i4>
      </vt:variant>
      <vt:variant>
        <vt:lpwstr/>
      </vt:variant>
      <vt:variant>
        <vt:lpwstr>_Toc206867327</vt:lpwstr>
      </vt:variant>
      <vt:variant>
        <vt:i4>1703985</vt:i4>
      </vt:variant>
      <vt:variant>
        <vt:i4>1124</vt:i4>
      </vt:variant>
      <vt:variant>
        <vt:i4>0</vt:i4>
      </vt:variant>
      <vt:variant>
        <vt:i4>5</vt:i4>
      </vt:variant>
      <vt:variant>
        <vt:lpwstr/>
      </vt:variant>
      <vt:variant>
        <vt:lpwstr>_Toc206867326</vt:lpwstr>
      </vt:variant>
      <vt:variant>
        <vt:i4>1703985</vt:i4>
      </vt:variant>
      <vt:variant>
        <vt:i4>1118</vt:i4>
      </vt:variant>
      <vt:variant>
        <vt:i4>0</vt:i4>
      </vt:variant>
      <vt:variant>
        <vt:i4>5</vt:i4>
      </vt:variant>
      <vt:variant>
        <vt:lpwstr/>
      </vt:variant>
      <vt:variant>
        <vt:lpwstr>_Toc206867325</vt:lpwstr>
      </vt:variant>
      <vt:variant>
        <vt:i4>1703985</vt:i4>
      </vt:variant>
      <vt:variant>
        <vt:i4>1112</vt:i4>
      </vt:variant>
      <vt:variant>
        <vt:i4>0</vt:i4>
      </vt:variant>
      <vt:variant>
        <vt:i4>5</vt:i4>
      </vt:variant>
      <vt:variant>
        <vt:lpwstr/>
      </vt:variant>
      <vt:variant>
        <vt:lpwstr>_Toc206867324</vt:lpwstr>
      </vt:variant>
      <vt:variant>
        <vt:i4>1703985</vt:i4>
      </vt:variant>
      <vt:variant>
        <vt:i4>1106</vt:i4>
      </vt:variant>
      <vt:variant>
        <vt:i4>0</vt:i4>
      </vt:variant>
      <vt:variant>
        <vt:i4>5</vt:i4>
      </vt:variant>
      <vt:variant>
        <vt:lpwstr/>
      </vt:variant>
      <vt:variant>
        <vt:lpwstr>_Toc206867323</vt:lpwstr>
      </vt:variant>
      <vt:variant>
        <vt:i4>1703985</vt:i4>
      </vt:variant>
      <vt:variant>
        <vt:i4>1100</vt:i4>
      </vt:variant>
      <vt:variant>
        <vt:i4>0</vt:i4>
      </vt:variant>
      <vt:variant>
        <vt:i4>5</vt:i4>
      </vt:variant>
      <vt:variant>
        <vt:lpwstr/>
      </vt:variant>
      <vt:variant>
        <vt:lpwstr>_Toc206867322</vt:lpwstr>
      </vt:variant>
      <vt:variant>
        <vt:i4>1703985</vt:i4>
      </vt:variant>
      <vt:variant>
        <vt:i4>1094</vt:i4>
      </vt:variant>
      <vt:variant>
        <vt:i4>0</vt:i4>
      </vt:variant>
      <vt:variant>
        <vt:i4>5</vt:i4>
      </vt:variant>
      <vt:variant>
        <vt:lpwstr/>
      </vt:variant>
      <vt:variant>
        <vt:lpwstr>_Toc206867321</vt:lpwstr>
      </vt:variant>
      <vt:variant>
        <vt:i4>1703985</vt:i4>
      </vt:variant>
      <vt:variant>
        <vt:i4>1088</vt:i4>
      </vt:variant>
      <vt:variant>
        <vt:i4>0</vt:i4>
      </vt:variant>
      <vt:variant>
        <vt:i4>5</vt:i4>
      </vt:variant>
      <vt:variant>
        <vt:lpwstr/>
      </vt:variant>
      <vt:variant>
        <vt:lpwstr>_Toc206867320</vt:lpwstr>
      </vt:variant>
      <vt:variant>
        <vt:i4>1638449</vt:i4>
      </vt:variant>
      <vt:variant>
        <vt:i4>1082</vt:i4>
      </vt:variant>
      <vt:variant>
        <vt:i4>0</vt:i4>
      </vt:variant>
      <vt:variant>
        <vt:i4>5</vt:i4>
      </vt:variant>
      <vt:variant>
        <vt:lpwstr/>
      </vt:variant>
      <vt:variant>
        <vt:lpwstr>_Toc206867319</vt:lpwstr>
      </vt:variant>
      <vt:variant>
        <vt:i4>1638449</vt:i4>
      </vt:variant>
      <vt:variant>
        <vt:i4>1076</vt:i4>
      </vt:variant>
      <vt:variant>
        <vt:i4>0</vt:i4>
      </vt:variant>
      <vt:variant>
        <vt:i4>5</vt:i4>
      </vt:variant>
      <vt:variant>
        <vt:lpwstr/>
      </vt:variant>
      <vt:variant>
        <vt:lpwstr>_Toc206867318</vt:lpwstr>
      </vt:variant>
      <vt:variant>
        <vt:i4>1638449</vt:i4>
      </vt:variant>
      <vt:variant>
        <vt:i4>1070</vt:i4>
      </vt:variant>
      <vt:variant>
        <vt:i4>0</vt:i4>
      </vt:variant>
      <vt:variant>
        <vt:i4>5</vt:i4>
      </vt:variant>
      <vt:variant>
        <vt:lpwstr/>
      </vt:variant>
      <vt:variant>
        <vt:lpwstr>_Toc206867317</vt:lpwstr>
      </vt:variant>
      <vt:variant>
        <vt:i4>1638449</vt:i4>
      </vt:variant>
      <vt:variant>
        <vt:i4>1064</vt:i4>
      </vt:variant>
      <vt:variant>
        <vt:i4>0</vt:i4>
      </vt:variant>
      <vt:variant>
        <vt:i4>5</vt:i4>
      </vt:variant>
      <vt:variant>
        <vt:lpwstr/>
      </vt:variant>
      <vt:variant>
        <vt:lpwstr>_Toc206867316</vt:lpwstr>
      </vt:variant>
      <vt:variant>
        <vt:i4>1638449</vt:i4>
      </vt:variant>
      <vt:variant>
        <vt:i4>1058</vt:i4>
      </vt:variant>
      <vt:variant>
        <vt:i4>0</vt:i4>
      </vt:variant>
      <vt:variant>
        <vt:i4>5</vt:i4>
      </vt:variant>
      <vt:variant>
        <vt:lpwstr/>
      </vt:variant>
      <vt:variant>
        <vt:lpwstr>_Toc206867315</vt:lpwstr>
      </vt:variant>
      <vt:variant>
        <vt:i4>1638449</vt:i4>
      </vt:variant>
      <vt:variant>
        <vt:i4>1052</vt:i4>
      </vt:variant>
      <vt:variant>
        <vt:i4>0</vt:i4>
      </vt:variant>
      <vt:variant>
        <vt:i4>5</vt:i4>
      </vt:variant>
      <vt:variant>
        <vt:lpwstr/>
      </vt:variant>
      <vt:variant>
        <vt:lpwstr>_Toc206867314</vt:lpwstr>
      </vt:variant>
      <vt:variant>
        <vt:i4>1638449</vt:i4>
      </vt:variant>
      <vt:variant>
        <vt:i4>1046</vt:i4>
      </vt:variant>
      <vt:variant>
        <vt:i4>0</vt:i4>
      </vt:variant>
      <vt:variant>
        <vt:i4>5</vt:i4>
      </vt:variant>
      <vt:variant>
        <vt:lpwstr/>
      </vt:variant>
      <vt:variant>
        <vt:lpwstr>_Toc206867313</vt:lpwstr>
      </vt:variant>
      <vt:variant>
        <vt:i4>1638449</vt:i4>
      </vt:variant>
      <vt:variant>
        <vt:i4>1040</vt:i4>
      </vt:variant>
      <vt:variant>
        <vt:i4>0</vt:i4>
      </vt:variant>
      <vt:variant>
        <vt:i4>5</vt:i4>
      </vt:variant>
      <vt:variant>
        <vt:lpwstr/>
      </vt:variant>
      <vt:variant>
        <vt:lpwstr>_Toc206867312</vt:lpwstr>
      </vt:variant>
      <vt:variant>
        <vt:i4>1638449</vt:i4>
      </vt:variant>
      <vt:variant>
        <vt:i4>1034</vt:i4>
      </vt:variant>
      <vt:variant>
        <vt:i4>0</vt:i4>
      </vt:variant>
      <vt:variant>
        <vt:i4>5</vt:i4>
      </vt:variant>
      <vt:variant>
        <vt:lpwstr/>
      </vt:variant>
      <vt:variant>
        <vt:lpwstr>_Toc206867311</vt:lpwstr>
      </vt:variant>
      <vt:variant>
        <vt:i4>1638449</vt:i4>
      </vt:variant>
      <vt:variant>
        <vt:i4>1028</vt:i4>
      </vt:variant>
      <vt:variant>
        <vt:i4>0</vt:i4>
      </vt:variant>
      <vt:variant>
        <vt:i4>5</vt:i4>
      </vt:variant>
      <vt:variant>
        <vt:lpwstr/>
      </vt:variant>
      <vt:variant>
        <vt:lpwstr>_Toc206867310</vt:lpwstr>
      </vt:variant>
      <vt:variant>
        <vt:i4>1572913</vt:i4>
      </vt:variant>
      <vt:variant>
        <vt:i4>1022</vt:i4>
      </vt:variant>
      <vt:variant>
        <vt:i4>0</vt:i4>
      </vt:variant>
      <vt:variant>
        <vt:i4>5</vt:i4>
      </vt:variant>
      <vt:variant>
        <vt:lpwstr/>
      </vt:variant>
      <vt:variant>
        <vt:lpwstr>_Toc206867309</vt:lpwstr>
      </vt:variant>
      <vt:variant>
        <vt:i4>1572913</vt:i4>
      </vt:variant>
      <vt:variant>
        <vt:i4>1016</vt:i4>
      </vt:variant>
      <vt:variant>
        <vt:i4>0</vt:i4>
      </vt:variant>
      <vt:variant>
        <vt:i4>5</vt:i4>
      </vt:variant>
      <vt:variant>
        <vt:lpwstr/>
      </vt:variant>
      <vt:variant>
        <vt:lpwstr>_Toc206867308</vt:lpwstr>
      </vt:variant>
      <vt:variant>
        <vt:i4>1572913</vt:i4>
      </vt:variant>
      <vt:variant>
        <vt:i4>1010</vt:i4>
      </vt:variant>
      <vt:variant>
        <vt:i4>0</vt:i4>
      </vt:variant>
      <vt:variant>
        <vt:i4>5</vt:i4>
      </vt:variant>
      <vt:variant>
        <vt:lpwstr/>
      </vt:variant>
      <vt:variant>
        <vt:lpwstr>_Toc206867307</vt:lpwstr>
      </vt:variant>
      <vt:variant>
        <vt:i4>1572913</vt:i4>
      </vt:variant>
      <vt:variant>
        <vt:i4>1004</vt:i4>
      </vt:variant>
      <vt:variant>
        <vt:i4>0</vt:i4>
      </vt:variant>
      <vt:variant>
        <vt:i4>5</vt:i4>
      </vt:variant>
      <vt:variant>
        <vt:lpwstr/>
      </vt:variant>
      <vt:variant>
        <vt:lpwstr>_Toc206867306</vt:lpwstr>
      </vt:variant>
      <vt:variant>
        <vt:i4>1572913</vt:i4>
      </vt:variant>
      <vt:variant>
        <vt:i4>998</vt:i4>
      </vt:variant>
      <vt:variant>
        <vt:i4>0</vt:i4>
      </vt:variant>
      <vt:variant>
        <vt:i4>5</vt:i4>
      </vt:variant>
      <vt:variant>
        <vt:lpwstr/>
      </vt:variant>
      <vt:variant>
        <vt:lpwstr>_Toc206867305</vt:lpwstr>
      </vt:variant>
      <vt:variant>
        <vt:i4>1572913</vt:i4>
      </vt:variant>
      <vt:variant>
        <vt:i4>992</vt:i4>
      </vt:variant>
      <vt:variant>
        <vt:i4>0</vt:i4>
      </vt:variant>
      <vt:variant>
        <vt:i4>5</vt:i4>
      </vt:variant>
      <vt:variant>
        <vt:lpwstr/>
      </vt:variant>
      <vt:variant>
        <vt:lpwstr>_Toc206867304</vt:lpwstr>
      </vt:variant>
      <vt:variant>
        <vt:i4>1572913</vt:i4>
      </vt:variant>
      <vt:variant>
        <vt:i4>986</vt:i4>
      </vt:variant>
      <vt:variant>
        <vt:i4>0</vt:i4>
      </vt:variant>
      <vt:variant>
        <vt:i4>5</vt:i4>
      </vt:variant>
      <vt:variant>
        <vt:lpwstr/>
      </vt:variant>
      <vt:variant>
        <vt:lpwstr>_Toc206867303</vt:lpwstr>
      </vt:variant>
      <vt:variant>
        <vt:i4>1572913</vt:i4>
      </vt:variant>
      <vt:variant>
        <vt:i4>980</vt:i4>
      </vt:variant>
      <vt:variant>
        <vt:i4>0</vt:i4>
      </vt:variant>
      <vt:variant>
        <vt:i4>5</vt:i4>
      </vt:variant>
      <vt:variant>
        <vt:lpwstr/>
      </vt:variant>
      <vt:variant>
        <vt:lpwstr>_Toc206867302</vt:lpwstr>
      </vt:variant>
      <vt:variant>
        <vt:i4>1572913</vt:i4>
      </vt:variant>
      <vt:variant>
        <vt:i4>974</vt:i4>
      </vt:variant>
      <vt:variant>
        <vt:i4>0</vt:i4>
      </vt:variant>
      <vt:variant>
        <vt:i4>5</vt:i4>
      </vt:variant>
      <vt:variant>
        <vt:lpwstr/>
      </vt:variant>
      <vt:variant>
        <vt:lpwstr>_Toc206867301</vt:lpwstr>
      </vt:variant>
      <vt:variant>
        <vt:i4>1572913</vt:i4>
      </vt:variant>
      <vt:variant>
        <vt:i4>968</vt:i4>
      </vt:variant>
      <vt:variant>
        <vt:i4>0</vt:i4>
      </vt:variant>
      <vt:variant>
        <vt:i4>5</vt:i4>
      </vt:variant>
      <vt:variant>
        <vt:lpwstr/>
      </vt:variant>
      <vt:variant>
        <vt:lpwstr>_Toc206867300</vt:lpwstr>
      </vt:variant>
      <vt:variant>
        <vt:i4>1114160</vt:i4>
      </vt:variant>
      <vt:variant>
        <vt:i4>962</vt:i4>
      </vt:variant>
      <vt:variant>
        <vt:i4>0</vt:i4>
      </vt:variant>
      <vt:variant>
        <vt:i4>5</vt:i4>
      </vt:variant>
      <vt:variant>
        <vt:lpwstr/>
      </vt:variant>
      <vt:variant>
        <vt:lpwstr>_Toc206867299</vt:lpwstr>
      </vt:variant>
      <vt:variant>
        <vt:i4>1114160</vt:i4>
      </vt:variant>
      <vt:variant>
        <vt:i4>956</vt:i4>
      </vt:variant>
      <vt:variant>
        <vt:i4>0</vt:i4>
      </vt:variant>
      <vt:variant>
        <vt:i4>5</vt:i4>
      </vt:variant>
      <vt:variant>
        <vt:lpwstr/>
      </vt:variant>
      <vt:variant>
        <vt:lpwstr>_Toc206867298</vt:lpwstr>
      </vt:variant>
      <vt:variant>
        <vt:i4>1114160</vt:i4>
      </vt:variant>
      <vt:variant>
        <vt:i4>950</vt:i4>
      </vt:variant>
      <vt:variant>
        <vt:i4>0</vt:i4>
      </vt:variant>
      <vt:variant>
        <vt:i4>5</vt:i4>
      </vt:variant>
      <vt:variant>
        <vt:lpwstr/>
      </vt:variant>
      <vt:variant>
        <vt:lpwstr>_Toc206867297</vt:lpwstr>
      </vt:variant>
      <vt:variant>
        <vt:i4>1114160</vt:i4>
      </vt:variant>
      <vt:variant>
        <vt:i4>944</vt:i4>
      </vt:variant>
      <vt:variant>
        <vt:i4>0</vt:i4>
      </vt:variant>
      <vt:variant>
        <vt:i4>5</vt:i4>
      </vt:variant>
      <vt:variant>
        <vt:lpwstr/>
      </vt:variant>
      <vt:variant>
        <vt:lpwstr>_Toc206867296</vt:lpwstr>
      </vt:variant>
      <vt:variant>
        <vt:i4>1114160</vt:i4>
      </vt:variant>
      <vt:variant>
        <vt:i4>938</vt:i4>
      </vt:variant>
      <vt:variant>
        <vt:i4>0</vt:i4>
      </vt:variant>
      <vt:variant>
        <vt:i4>5</vt:i4>
      </vt:variant>
      <vt:variant>
        <vt:lpwstr/>
      </vt:variant>
      <vt:variant>
        <vt:lpwstr>_Toc206867295</vt:lpwstr>
      </vt:variant>
      <vt:variant>
        <vt:i4>1114160</vt:i4>
      </vt:variant>
      <vt:variant>
        <vt:i4>932</vt:i4>
      </vt:variant>
      <vt:variant>
        <vt:i4>0</vt:i4>
      </vt:variant>
      <vt:variant>
        <vt:i4>5</vt:i4>
      </vt:variant>
      <vt:variant>
        <vt:lpwstr/>
      </vt:variant>
      <vt:variant>
        <vt:lpwstr>_Toc206867294</vt:lpwstr>
      </vt:variant>
      <vt:variant>
        <vt:i4>1114160</vt:i4>
      </vt:variant>
      <vt:variant>
        <vt:i4>926</vt:i4>
      </vt:variant>
      <vt:variant>
        <vt:i4>0</vt:i4>
      </vt:variant>
      <vt:variant>
        <vt:i4>5</vt:i4>
      </vt:variant>
      <vt:variant>
        <vt:lpwstr/>
      </vt:variant>
      <vt:variant>
        <vt:lpwstr>_Toc206867293</vt:lpwstr>
      </vt:variant>
      <vt:variant>
        <vt:i4>1114160</vt:i4>
      </vt:variant>
      <vt:variant>
        <vt:i4>920</vt:i4>
      </vt:variant>
      <vt:variant>
        <vt:i4>0</vt:i4>
      </vt:variant>
      <vt:variant>
        <vt:i4>5</vt:i4>
      </vt:variant>
      <vt:variant>
        <vt:lpwstr/>
      </vt:variant>
      <vt:variant>
        <vt:lpwstr>_Toc206867292</vt:lpwstr>
      </vt:variant>
      <vt:variant>
        <vt:i4>1114160</vt:i4>
      </vt:variant>
      <vt:variant>
        <vt:i4>914</vt:i4>
      </vt:variant>
      <vt:variant>
        <vt:i4>0</vt:i4>
      </vt:variant>
      <vt:variant>
        <vt:i4>5</vt:i4>
      </vt:variant>
      <vt:variant>
        <vt:lpwstr/>
      </vt:variant>
      <vt:variant>
        <vt:lpwstr>_Toc206867291</vt:lpwstr>
      </vt:variant>
      <vt:variant>
        <vt:i4>1114160</vt:i4>
      </vt:variant>
      <vt:variant>
        <vt:i4>908</vt:i4>
      </vt:variant>
      <vt:variant>
        <vt:i4>0</vt:i4>
      </vt:variant>
      <vt:variant>
        <vt:i4>5</vt:i4>
      </vt:variant>
      <vt:variant>
        <vt:lpwstr/>
      </vt:variant>
      <vt:variant>
        <vt:lpwstr>_Toc206867290</vt:lpwstr>
      </vt:variant>
      <vt:variant>
        <vt:i4>1048624</vt:i4>
      </vt:variant>
      <vt:variant>
        <vt:i4>902</vt:i4>
      </vt:variant>
      <vt:variant>
        <vt:i4>0</vt:i4>
      </vt:variant>
      <vt:variant>
        <vt:i4>5</vt:i4>
      </vt:variant>
      <vt:variant>
        <vt:lpwstr/>
      </vt:variant>
      <vt:variant>
        <vt:lpwstr>_Toc206867289</vt:lpwstr>
      </vt:variant>
      <vt:variant>
        <vt:i4>1048624</vt:i4>
      </vt:variant>
      <vt:variant>
        <vt:i4>896</vt:i4>
      </vt:variant>
      <vt:variant>
        <vt:i4>0</vt:i4>
      </vt:variant>
      <vt:variant>
        <vt:i4>5</vt:i4>
      </vt:variant>
      <vt:variant>
        <vt:lpwstr/>
      </vt:variant>
      <vt:variant>
        <vt:lpwstr>_Toc206867288</vt:lpwstr>
      </vt:variant>
      <vt:variant>
        <vt:i4>1048624</vt:i4>
      </vt:variant>
      <vt:variant>
        <vt:i4>890</vt:i4>
      </vt:variant>
      <vt:variant>
        <vt:i4>0</vt:i4>
      </vt:variant>
      <vt:variant>
        <vt:i4>5</vt:i4>
      </vt:variant>
      <vt:variant>
        <vt:lpwstr/>
      </vt:variant>
      <vt:variant>
        <vt:lpwstr>_Toc206867287</vt:lpwstr>
      </vt:variant>
      <vt:variant>
        <vt:i4>1048624</vt:i4>
      </vt:variant>
      <vt:variant>
        <vt:i4>884</vt:i4>
      </vt:variant>
      <vt:variant>
        <vt:i4>0</vt:i4>
      </vt:variant>
      <vt:variant>
        <vt:i4>5</vt:i4>
      </vt:variant>
      <vt:variant>
        <vt:lpwstr/>
      </vt:variant>
      <vt:variant>
        <vt:lpwstr>_Toc206867286</vt:lpwstr>
      </vt:variant>
      <vt:variant>
        <vt:i4>1048624</vt:i4>
      </vt:variant>
      <vt:variant>
        <vt:i4>878</vt:i4>
      </vt:variant>
      <vt:variant>
        <vt:i4>0</vt:i4>
      </vt:variant>
      <vt:variant>
        <vt:i4>5</vt:i4>
      </vt:variant>
      <vt:variant>
        <vt:lpwstr/>
      </vt:variant>
      <vt:variant>
        <vt:lpwstr>_Toc206867285</vt:lpwstr>
      </vt:variant>
      <vt:variant>
        <vt:i4>1441844</vt:i4>
      </vt:variant>
      <vt:variant>
        <vt:i4>869</vt:i4>
      </vt:variant>
      <vt:variant>
        <vt:i4>0</vt:i4>
      </vt:variant>
      <vt:variant>
        <vt:i4>5</vt:i4>
      </vt:variant>
      <vt:variant>
        <vt:lpwstr/>
      </vt:variant>
      <vt:variant>
        <vt:lpwstr>_Toc206850590</vt:lpwstr>
      </vt:variant>
      <vt:variant>
        <vt:i4>1507380</vt:i4>
      </vt:variant>
      <vt:variant>
        <vt:i4>863</vt:i4>
      </vt:variant>
      <vt:variant>
        <vt:i4>0</vt:i4>
      </vt:variant>
      <vt:variant>
        <vt:i4>5</vt:i4>
      </vt:variant>
      <vt:variant>
        <vt:lpwstr/>
      </vt:variant>
      <vt:variant>
        <vt:lpwstr>_Toc206850589</vt:lpwstr>
      </vt:variant>
      <vt:variant>
        <vt:i4>1507380</vt:i4>
      </vt:variant>
      <vt:variant>
        <vt:i4>857</vt:i4>
      </vt:variant>
      <vt:variant>
        <vt:i4>0</vt:i4>
      </vt:variant>
      <vt:variant>
        <vt:i4>5</vt:i4>
      </vt:variant>
      <vt:variant>
        <vt:lpwstr/>
      </vt:variant>
      <vt:variant>
        <vt:lpwstr>_Toc206850588</vt:lpwstr>
      </vt:variant>
      <vt:variant>
        <vt:i4>1507380</vt:i4>
      </vt:variant>
      <vt:variant>
        <vt:i4>851</vt:i4>
      </vt:variant>
      <vt:variant>
        <vt:i4>0</vt:i4>
      </vt:variant>
      <vt:variant>
        <vt:i4>5</vt:i4>
      </vt:variant>
      <vt:variant>
        <vt:lpwstr/>
      </vt:variant>
      <vt:variant>
        <vt:lpwstr>_Toc206850587</vt:lpwstr>
      </vt:variant>
      <vt:variant>
        <vt:i4>1507380</vt:i4>
      </vt:variant>
      <vt:variant>
        <vt:i4>845</vt:i4>
      </vt:variant>
      <vt:variant>
        <vt:i4>0</vt:i4>
      </vt:variant>
      <vt:variant>
        <vt:i4>5</vt:i4>
      </vt:variant>
      <vt:variant>
        <vt:lpwstr/>
      </vt:variant>
      <vt:variant>
        <vt:lpwstr>_Toc206850586</vt:lpwstr>
      </vt:variant>
      <vt:variant>
        <vt:i4>1507380</vt:i4>
      </vt:variant>
      <vt:variant>
        <vt:i4>839</vt:i4>
      </vt:variant>
      <vt:variant>
        <vt:i4>0</vt:i4>
      </vt:variant>
      <vt:variant>
        <vt:i4>5</vt:i4>
      </vt:variant>
      <vt:variant>
        <vt:lpwstr/>
      </vt:variant>
      <vt:variant>
        <vt:lpwstr>_Toc206850585</vt:lpwstr>
      </vt:variant>
      <vt:variant>
        <vt:i4>1507380</vt:i4>
      </vt:variant>
      <vt:variant>
        <vt:i4>833</vt:i4>
      </vt:variant>
      <vt:variant>
        <vt:i4>0</vt:i4>
      </vt:variant>
      <vt:variant>
        <vt:i4>5</vt:i4>
      </vt:variant>
      <vt:variant>
        <vt:lpwstr/>
      </vt:variant>
      <vt:variant>
        <vt:lpwstr>_Toc206850584</vt:lpwstr>
      </vt:variant>
      <vt:variant>
        <vt:i4>1507380</vt:i4>
      </vt:variant>
      <vt:variant>
        <vt:i4>827</vt:i4>
      </vt:variant>
      <vt:variant>
        <vt:i4>0</vt:i4>
      </vt:variant>
      <vt:variant>
        <vt:i4>5</vt:i4>
      </vt:variant>
      <vt:variant>
        <vt:lpwstr/>
      </vt:variant>
      <vt:variant>
        <vt:lpwstr>_Toc206850583</vt:lpwstr>
      </vt:variant>
      <vt:variant>
        <vt:i4>1507380</vt:i4>
      </vt:variant>
      <vt:variant>
        <vt:i4>821</vt:i4>
      </vt:variant>
      <vt:variant>
        <vt:i4>0</vt:i4>
      </vt:variant>
      <vt:variant>
        <vt:i4>5</vt:i4>
      </vt:variant>
      <vt:variant>
        <vt:lpwstr/>
      </vt:variant>
      <vt:variant>
        <vt:lpwstr>_Toc206850582</vt:lpwstr>
      </vt:variant>
      <vt:variant>
        <vt:i4>1507380</vt:i4>
      </vt:variant>
      <vt:variant>
        <vt:i4>815</vt:i4>
      </vt:variant>
      <vt:variant>
        <vt:i4>0</vt:i4>
      </vt:variant>
      <vt:variant>
        <vt:i4>5</vt:i4>
      </vt:variant>
      <vt:variant>
        <vt:lpwstr/>
      </vt:variant>
      <vt:variant>
        <vt:lpwstr>_Toc206850581</vt:lpwstr>
      </vt:variant>
      <vt:variant>
        <vt:i4>1507380</vt:i4>
      </vt:variant>
      <vt:variant>
        <vt:i4>809</vt:i4>
      </vt:variant>
      <vt:variant>
        <vt:i4>0</vt:i4>
      </vt:variant>
      <vt:variant>
        <vt:i4>5</vt:i4>
      </vt:variant>
      <vt:variant>
        <vt:lpwstr/>
      </vt:variant>
      <vt:variant>
        <vt:lpwstr>_Toc206850580</vt:lpwstr>
      </vt:variant>
      <vt:variant>
        <vt:i4>1572916</vt:i4>
      </vt:variant>
      <vt:variant>
        <vt:i4>803</vt:i4>
      </vt:variant>
      <vt:variant>
        <vt:i4>0</vt:i4>
      </vt:variant>
      <vt:variant>
        <vt:i4>5</vt:i4>
      </vt:variant>
      <vt:variant>
        <vt:lpwstr/>
      </vt:variant>
      <vt:variant>
        <vt:lpwstr>_Toc206850579</vt:lpwstr>
      </vt:variant>
      <vt:variant>
        <vt:i4>1572916</vt:i4>
      </vt:variant>
      <vt:variant>
        <vt:i4>797</vt:i4>
      </vt:variant>
      <vt:variant>
        <vt:i4>0</vt:i4>
      </vt:variant>
      <vt:variant>
        <vt:i4>5</vt:i4>
      </vt:variant>
      <vt:variant>
        <vt:lpwstr/>
      </vt:variant>
      <vt:variant>
        <vt:lpwstr>_Toc206850578</vt:lpwstr>
      </vt:variant>
      <vt:variant>
        <vt:i4>1572916</vt:i4>
      </vt:variant>
      <vt:variant>
        <vt:i4>791</vt:i4>
      </vt:variant>
      <vt:variant>
        <vt:i4>0</vt:i4>
      </vt:variant>
      <vt:variant>
        <vt:i4>5</vt:i4>
      </vt:variant>
      <vt:variant>
        <vt:lpwstr/>
      </vt:variant>
      <vt:variant>
        <vt:lpwstr>_Toc206850577</vt:lpwstr>
      </vt:variant>
      <vt:variant>
        <vt:i4>1572916</vt:i4>
      </vt:variant>
      <vt:variant>
        <vt:i4>785</vt:i4>
      </vt:variant>
      <vt:variant>
        <vt:i4>0</vt:i4>
      </vt:variant>
      <vt:variant>
        <vt:i4>5</vt:i4>
      </vt:variant>
      <vt:variant>
        <vt:lpwstr/>
      </vt:variant>
      <vt:variant>
        <vt:lpwstr>_Toc206850576</vt:lpwstr>
      </vt:variant>
      <vt:variant>
        <vt:i4>1572916</vt:i4>
      </vt:variant>
      <vt:variant>
        <vt:i4>779</vt:i4>
      </vt:variant>
      <vt:variant>
        <vt:i4>0</vt:i4>
      </vt:variant>
      <vt:variant>
        <vt:i4>5</vt:i4>
      </vt:variant>
      <vt:variant>
        <vt:lpwstr/>
      </vt:variant>
      <vt:variant>
        <vt:lpwstr>_Toc206850575</vt:lpwstr>
      </vt:variant>
      <vt:variant>
        <vt:i4>1572916</vt:i4>
      </vt:variant>
      <vt:variant>
        <vt:i4>773</vt:i4>
      </vt:variant>
      <vt:variant>
        <vt:i4>0</vt:i4>
      </vt:variant>
      <vt:variant>
        <vt:i4>5</vt:i4>
      </vt:variant>
      <vt:variant>
        <vt:lpwstr/>
      </vt:variant>
      <vt:variant>
        <vt:lpwstr>_Toc206850574</vt:lpwstr>
      </vt:variant>
      <vt:variant>
        <vt:i4>1572916</vt:i4>
      </vt:variant>
      <vt:variant>
        <vt:i4>767</vt:i4>
      </vt:variant>
      <vt:variant>
        <vt:i4>0</vt:i4>
      </vt:variant>
      <vt:variant>
        <vt:i4>5</vt:i4>
      </vt:variant>
      <vt:variant>
        <vt:lpwstr/>
      </vt:variant>
      <vt:variant>
        <vt:lpwstr>_Toc206850573</vt:lpwstr>
      </vt:variant>
      <vt:variant>
        <vt:i4>1572916</vt:i4>
      </vt:variant>
      <vt:variant>
        <vt:i4>761</vt:i4>
      </vt:variant>
      <vt:variant>
        <vt:i4>0</vt:i4>
      </vt:variant>
      <vt:variant>
        <vt:i4>5</vt:i4>
      </vt:variant>
      <vt:variant>
        <vt:lpwstr/>
      </vt:variant>
      <vt:variant>
        <vt:lpwstr>_Toc206850572</vt:lpwstr>
      </vt:variant>
      <vt:variant>
        <vt:i4>1572916</vt:i4>
      </vt:variant>
      <vt:variant>
        <vt:i4>755</vt:i4>
      </vt:variant>
      <vt:variant>
        <vt:i4>0</vt:i4>
      </vt:variant>
      <vt:variant>
        <vt:i4>5</vt:i4>
      </vt:variant>
      <vt:variant>
        <vt:lpwstr/>
      </vt:variant>
      <vt:variant>
        <vt:lpwstr>_Toc206850571</vt:lpwstr>
      </vt:variant>
      <vt:variant>
        <vt:i4>1572916</vt:i4>
      </vt:variant>
      <vt:variant>
        <vt:i4>749</vt:i4>
      </vt:variant>
      <vt:variant>
        <vt:i4>0</vt:i4>
      </vt:variant>
      <vt:variant>
        <vt:i4>5</vt:i4>
      </vt:variant>
      <vt:variant>
        <vt:lpwstr/>
      </vt:variant>
      <vt:variant>
        <vt:lpwstr>_Toc206850570</vt:lpwstr>
      </vt:variant>
      <vt:variant>
        <vt:i4>1638452</vt:i4>
      </vt:variant>
      <vt:variant>
        <vt:i4>743</vt:i4>
      </vt:variant>
      <vt:variant>
        <vt:i4>0</vt:i4>
      </vt:variant>
      <vt:variant>
        <vt:i4>5</vt:i4>
      </vt:variant>
      <vt:variant>
        <vt:lpwstr/>
      </vt:variant>
      <vt:variant>
        <vt:lpwstr>_Toc206850569</vt:lpwstr>
      </vt:variant>
      <vt:variant>
        <vt:i4>1638452</vt:i4>
      </vt:variant>
      <vt:variant>
        <vt:i4>737</vt:i4>
      </vt:variant>
      <vt:variant>
        <vt:i4>0</vt:i4>
      </vt:variant>
      <vt:variant>
        <vt:i4>5</vt:i4>
      </vt:variant>
      <vt:variant>
        <vt:lpwstr/>
      </vt:variant>
      <vt:variant>
        <vt:lpwstr>_Toc206850568</vt:lpwstr>
      </vt:variant>
      <vt:variant>
        <vt:i4>1638452</vt:i4>
      </vt:variant>
      <vt:variant>
        <vt:i4>731</vt:i4>
      </vt:variant>
      <vt:variant>
        <vt:i4>0</vt:i4>
      </vt:variant>
      <vt:variant>
        <vt:i4>5</vt:i4>
      </vt:variant>
      <vt:variant>
        <vt:lpwstr/>
      </vt:variant>
      <vt:variant>
        <vt:lpwstr>_Toc206850567</vt:lpwstr>
      </vt:variant>
      <vt:variant>
        <vt:i4>1638452</vt:i4>
      </vt:variant>
      <vt:variant>
        <vt:i4>725</vt:i4>
      </vt:variant>
      <vt:variant>
        <vt:i4>0</vt:i4>
      </vt:variant>
      <vt:variant>
        <vt:i4>5</vt:i4>
      </vt:variant>
      <vt:variant>
        <vt:lpwstr/>
      </vt:variant>
      <vt:variant>
        <vt:lpwstr>_Toc206850566</vt:lpwstr>
      </vt:variant>
      <vt:variant>
        <vt:i4>1638452</vt:i4>
      </vt:variant>
      <vt:variant>
        <vt:i4>719</vt:i4>
      </vt:variant>
      <vt:variant>
        <vt:i4>0</vt:i4>
      </vt:variant>
      <vt:variant>
        <vt:i4>5</vt:i4>
      </vt:variant>
      <vt:variant>
        <vt:lpwstr/>
      </vt:variant>
      <vt:variant>
        <vt:lpwstr>_Toc206850565</vt:lpwstr>
      </vt:variant>
      <vt:variant>
        <vt:i4>1638452</vt:i4>
      </vt:variant>
      <vt:variant>
        <vt:i4>713</vt:i4>
      </vt:variant>
      <vt:variant>
        <vt:i4>0</vt:i4>
      </vt:variant>
      <vt:variant>
        <vt:i4>5</vt:i4>
      </vt:variant>
      <vt:variant>
        <vt:lpwstr/>
      </vt:variant>
      <vt:variant>
        <vt:lpwstr>_Toc206850564</vt:lpwstr>
      </vt:variant>
      <vt:variant>
        <vt:i4>1638452</vt:i4>
      </vt:variant>
      <vt:variant>
        <vt:i4>707</vt:i4>
      </vt:variant>
      <vt:variant>
        <vt:i4>0</vt:i4>
      </vt:variant>
      <vt:variant>
        <vt:i4>5</vt:i4>
      </vt:variant>
      <vt:variant>
        <vt:lpwstr/>
      </vt:variant>
      <vt:variant>
        <vt:lpwstr>_Toc206850563</vt:lpwstr>
      </vt:variant>
      <vt:variant>
        <vt:i4>1638452</vt:i4>
      </vt:variant>
      <vt:variant>
        <vt:i4>701</vt:i4>
      </vt:variant>
      <vt:variant>
        <vt:i4>0</vt:i4>
      </vt:variant>
      <vt:variant>
        <vt:i4>5</vt:i4>
      </vt:variant>
      <vt:variant>
        <vt:lpwstr/>
      </vt:variant>
      <vt:variant>
        <vt:lpwstr>_Toc206850562</vt:lpwstr>
      </vt:variant>
      <vt:variant>
        <vt:i4>1638452</vt:i4>
      </vt:variant>
      <vt:variant>
        <vt:i4>695</vt:i4>
      </vt:variant>
      <vt:variant>
        <vt:i4>0</vt:i4>
      </vt:variant>
      <vt:variant>
        <vt:i4>5</vt:i4>
      </vt:variant>
      <vt:variant>
        <vt:lpwstr/>
      </vt:variant>
      <vt:variant>
        <vt:lpwstr>_Toc206850561</vt:lpwstr>
      </vt:variant>
      <vt:variant>
        <vt:i4>1638452</vt:i4>
      </vt:variant>
      <vt:variant>
        <vt:i4>689</vt:i4>
      </vt:variant>
      <vt:variant>
        <vt:i4>0</vt:i4>
      </vt:variant>
      <vt:variant>
        <vt:i4>5</vt:i4>
      </vt:variant>
      <vt:variant>
        <vt:lpwstr/>
      </vt:variant>
      <vt:variant>
        <vt:lpwstr>_Toc206850560</vt:lpwstr>
      </vt:variant>
      <vt:variant>
        <vt:i4>1703988</vt:i4>
      </vt:variant>
      <vt:variant>
        <vt:i4>683</vt:i4>
      </vt:variant>
      <vt:variant>
        <vt:i4>0</vt:i4>
      </vt:variant>
      <vt:variant>
        <vt:i4>5</vt:i4>
      </vt:variant>
      <vt:variant>
        <vt:lpwstr/>
      </vt:variant>
      <vt:variant>
        <vt:lpwstr>_Toc206850559</vt:lpwstr>
      </vt:variant>
      <vt:variant>
        <vt:i4>1769520</vt:i4>
      </vt:variant>
      <vt:variant>
        <vt:i4>674</vt:i4>
      </vt:variant>
      <vt:variant>
        <vt:i4>0</vt:i4>
      </vt:variant>
      <vt:variant>
        <vt:i4>5</vt:i4>
      </vt:variant>
      <vt:variant>
        <vt:lpwstr/>
      </vt:variant>
      <vt:variant>
        <vt:lpwstr>_Toc206867233</vt:lpwstr>
      </vt:variant>
      <vt:variant>
        <vt:i4>1769520</vt:i4>
      </vt:variant>
      <vt:variant>
        <vt:i4>668</vt:i4>
      </vt:variant>
      <vt:variant>
        <vt:i4>0</vt:i4>
      </vt:variant>
      <vt:variant>
        <vt:i4>5</vt:i4>
      </vt:variant>
      <vt:variant>
        <vt:lpwstr/>
      </vt:variant>
      <vt:variant>
        <vt:lpwstr>_Toc206867232</vt:lpwstr>
      </vt:variant>
      <vt:variant>
        <vt:i4>1769520</vt:i4>
      </vt:variant>
      <vt:variant>
        <vt:i4>662</vt:i4>
      </vt:variant>
      <vt:variant>
        <vt:i4>0</vt:i4>
      </vt:variant>
      <vt:variant>
        <vt:i4>5</vt:i4>
      </vt:variant>
      <vt:variant>
        <vt:lpwstr/>
      </vt:variant>
      <vt:variant>
        <vt:lpwstr>_Toc206867231</vt:lpwstr>
      </vt:variant>
      <vt:variant>
        <vt:i4>1769520</vt:i4>
      </vt:variant>
      <vt:variant>
        <vt:i4>656</vt:i4>
      </vt:variant>
      <vt:variant>
        <vt:i4>0</vt:i4>
      </vt:variant>
      <vt:variant>
        <vt:i4>5</vt:i4>
      </vt:variant>
      <vt:variant>
        <vt:lpwstr/>
      </vt:variant>
      <vt:variant>
        <vt:lpwstr>_Toc206867230</vt:lpwstr>
      </vt:variant>
      <vt:variant>
        <vt:i4>1703984</vt:i4>
      </vt:variant>
      <vt:variant>
        <vt:i4>650</vt:i4>
      </vt:variant>
      <vt:variant>
        <vt:i4>0</vt:i4>
      </vt:variant>
      <vt:variant>
        <vt:i4>5</vt:i4>
      </vt:variant>
      <vt:variant>
        <vt:lpwstr/>
      </vt:variant>
      <vt:variant>
        <vt:lpwstr>_Toc206867229</vt:lpwstr>
      </vt:variant>
      <vt:variant>
        <vt:i4>1703984</vt:i4>
      </vt:variant>
      <vt:variant>
        <vt:i4>644</vt:i4>
      </vt:variant>
      <vt:variant>
        <vt:i4>0</vt:i4>
      </vt:variant>
      <vt:variant>
        <vt:i4>5</vt:i4>
      </vt:variant>
      <vt:variant>
        <vt:lpwstr/>
      </vt:variant>
      <vt:variant>
        <vt:lpwstr>_Toc206867228</vt:lpwstr>
      </vt:variant>
      <vt:variant>
        <vt:i4>1703984</vt:i4>
      </vt:variant>
      <vt:variant>
        <vt:i4>638</vt:i4>
      </vt:variant>
      <vt:variant>
        <vt:i4>0</vt:i4>
      </vt:variant>
      <vt:variant>
        <vt:i4>5</vt:i4>
      </vt:variant>
      <vt:variant>
        <vt:lpwstr/>
      </vt:variant>
      <vt:variant>
        <vt:lpwstr>_Toc206867227</vt:lpwstr>
      </vt:variant>
      <vt:variant>
        <vt:i4>1703984</vt:i4>
      </vt:variant>
      <vt:variant>
        <vt:i4>632</vt:i4>
      </vt:variant>
      <vt:variant>
        <vt:i4>0</vt:i4>
      </vt:variant>
      <vt:variant>
        <vt:i4>5</vt:i4>
      </vt:variant>
      <vt:variant>
        <vt:lpwstr/>
      </vt:variant>
      <vt:variant>
        <vt:lpwstr>_Toc206867226</vt:lpwstr>
      </vt:variant>
      <vt:variant>
        <vt:i4>1703984</vt:i4>
      </vt:variant>
      <vt:variant>
        <vt:i4>626</vt:i4>
      </vt:variant>
      <vt:variant>
        <vt:i4>0</vt:i4>
      </vt:variant>
      <vt:variant>
        <vt:i4>5</vt:i4>
      </vt:variant>
      <vt:variant>
        <vt:lpwstr/>
      </vt:variant>
      <vt:variant>
        <vt:lpwstr>_Toc206867225</vt:lpwstr>
      </vt:variant>
      <vt:variant>
        <vt:i4>1703984</vt:i4>
      </vt:variant>
      <vt:variant>
        <vt:i4>620</vt:i4>
      </vt:variant>
      <vt:variant>
        <vt:i4>0</vt:i4>
      </vt:variant>
      <vt:variant>
        <vt:i4>5</vt:i4>
      </vt:variant>
      <vt:variant>
        <vt:lpwstr/>
      </vt:variant>
      <vt:variant>
        <vt:lpwstr>_Toc206867224</vt:lpwstr>
      </vt:variant>
      <vt:variant>
        <vt:i4>1703984</vt:i4>
      </vt:variant>
      <vt:variant>
        <vt:i4>614</vt:i4>
      </vt:variant>
      <vt:variant>
        <vt:i4>0</vt:i4>
      </vt:variant>
      <vt:variant>
        <vt:i4>5</vt:i4>
      </vt:variant>
      <vt:variant>
        <vt:lpwstr/>
      </vt:variant>
      <vt:variant>
        <vt:lpwstr>_Toc206867223</vt:lpwstr>
      </vt:variant>
      <vt:variant>
        <vt:i4>1703984</vt:i4>
      </vt:variant>
      <vt:variant>
        <vt:i4>608</vt:i4>
      </vt:variant>
      <vt:variant>
        <vt:i4>0</vt:i4>
      </vt:variant>
      <vt:variant>
        <vt:i4>5</vt:i4>
      </vt:variant>
      <vt:variant>
        <vt:lpwstr/>
      </vt:variant>
      <vt:variant>
        <vt:lpwstr>_Toc206867222</vt:lpwstr>
      </vt:variant>
      <vt:variant>
        <vt:i4>1703984</vt:i4>
      </vt:variant>
      <vt:variant>
        <vt:i4>602</vt:i4>
      </vt:variant>
      <vt:variant>
        <vt:i4>0</vt:i4>
      </vt:variant>
      <vt:variant>
        <vt:i4>5</vt:i4>
      </vt:variant>
      <vt:variant>
        <vt:lpwstr/>
      </vt:variant>
      <vt:variant>
        <vt:lpwstr>_Toc206867221</vt:lpwstr>
      </vt:variant>
      <vt:variant>
        <vt:i4>1703984</vt:i4>
      </vt:variant>
      <vt:variant>
        <vt:i4>596</vt:i4>
      </vt:variant>
      <vt:variant>
        <vt:i4>0</vt:i4>
      </vt:variant>
      <vt:variant>
        <vt:i4>5</vt:i4>
      </vt:variant>
      <vt:variant>
        <vt:lpwstr/>
      </vt:variant>
      <vt:variant>
        <vt:lpwstr>_Toc206867220</vt:lpwstr>
      </vt:variant>
      <vt:variant>
        <vt:i4>1638448</vt:i4>
      </vt:variant>
      <vt:variant>
        <vt:i4>590</vt:i4>
      </vt:variant>
      <vt:variant>
        <vt:i4>0</vt:i4>
      </vt:variant>
      <vt:variant>
        <vt:i4>5</vt:i4>
      </vt:variant>
      <vt:variant>
        <vt:lpwstr/>
      </vt:variant>
      <vt:variant>
        <vt:lpwstr>_Toc206867219</vt:lpwstr>
      </vt:variant>
      <vt:variant>
        <vt:i4>1638448</vt:i4>
      </vt:variant>
      <vt:variant>
        <vt:i4>584</vt:i4>
      </vt:variant>
      <vt:variant>
        <vt:i4>0</vt:i4>
      </vt:variant>
      <vt:variant>
        <vt:i4>5</vt:i4>
      </vt:variant>
      <vt:variant>
        <vt:lpwstr/>
      </vt:variant>
      <vt:variant>
        <vt:lpwstr>_Toc206867218</vt:lpwstr>
      </vt:variant>
      <vt:variant>
        <vt:i4>1638448</vt:i4>
      </vt:variant>
      <vt:variant>
        <vt:i4>578</vt:i4>
      </vt:variant>
      <vt:variant>
        <vt:i4>0</vt:i4>
      </vt:variant>
      <vt:variant>
        <vt:i4>5</vt:i4>
      </vt:variant>
      <vt:variant>
        <vt:lpwstr/>
      </vt:variant>
      <vt:variant>
        <vt:lpwstr>_Toc206867217</vt:lpwstr>
      </vt:variant>
      <vt:variant>
        <vt:i4>1638448</vt:i4>
      </vt:variant>
      <vt:variant>
        <vt:i4>572</vt:i4>
      </vt:variant>
      <vt:variant>
        <vt:i4>0</vt:i4>
      </vt:variant>
      <vt:variant>
        <vt:i4>5</vt:i4>
      </vt:variant>
      <vt:variant>
        <vt:lpwstr/>
      </vt:variant>
      <vt:variant>
        <vt:lpwstr>_Toc206867216</vt:lpwstr>
      </vt:variant>
      <vt:variant>
        <vt:i4>1638448</vt:i4>
      </vt:variant>
      <vt:variant>
        <vt:i4>566</vt:i4>
      </vt:variant>
      <vt:variant>
        <vt:i4>0</vt:i4>
      </vt:variant>
      <vt:variant>
        <vt:i4>5</vt:i4>
      </vt:variant>
      <vt:variant>
        <vt:lpwstr/>
      </vt:variant>
      <vt:variant>
        <vt:lpwstr>_Toc206867215</vt:lpwstr>
      </vt:variant>
      <vt:variant>
        <vt:i4>1638448</vt:i4>
      </vt:variant>
      <vt:variant>
        <vt:i4>560</vt:i4>
      </vt:variant>
      <vt:variant>
        <vt:i4>0</vt:i4>
      </vt:variant>
      <vt:variant>
        <vt:i4>5</vt:i4>
      </vt:variant>
      <vt:variant>
        <vt:lpwstr/>
      </vt:variant>
      <vt:variant>
        <vt:lpwstr>_Toc206867214</vt:lpwstr>
      </vt:variant>
      <vt:variant>
        <vt:i4>1638448</vt:i4>
      </vt:variant>
      <vt:variant>
        <vt:i4>554</vt:i4>
      </vt:variant>
      <vt:variant>
        <vt:i4>0</vt:i4>
      </vt:variant>
      <vt:variant>
        <vt:i4>5</vt:i4>
      </vt:variant>
      <vt:variant>
        <vt:lpwstr/>
      </vt:variant>
      <vt:variant>
        <vt:lpwstr>_Toc206867213</vt:lpwstr>
      </vt:variant>
      <vt:variant>
        <vt:i4>1638448</vt:i4>
      </vt:variant>
      <vt:variant>
        <vt:i4>548</vt:i4>
      </vt:variant>
      <vt:variant>
        <vt:i4>0</vt:i4>
      </vt:variant>
      <vt:variant>
        <vt:i4>5</vt:i4>
      </vt:variant>
      <vt:variant>
        <vt:lpwstr/>
      </vt:variant>
      <vt:variant>
        <vt:lpwstr>_Toc206867212</vt:lpwstr>
      </vt:variant>
      <vt:variant>
        <vt:i4>1638448</vt:i4>
      </vt:variant>
      <vt:variant>
        <vt:i4>542</vt:i4>
      </vt:variant>
      <vt:variant>
        <vt:i4>0</vt:i4>
      </vt:variant>
      <vt:variant>
        <vt:i4>5</vt:i4>
      </vt:variant>
      <vt:variant>
        <vt:lpwstr/>
      </vt:variant>
      <vt:variant>
        <vt:lpwstr>_Toc206867211</vt:lpwstr>
      </vt:variant>
      <vt:variant>
        <vt:i4>1638448</vt:i4>
      </vt:variant>
      <vt:variant>
        <vt:i4>536</vt:i4>
      </vt:variant>
      <vt:variant>
        <vt:i4>0</vt:i4>
      </vt:variant>
      <vt:variant>
        <vt:i4>5</vt:i4>
      </vt:variant>
      <vt:variant>
        <vt:lpwstr/>
      </vt:variant>
      <vt:variant>
        <vt:lpwstr>_Toc206867210</vt:lpwstr>
      </vt:variant>
      <vt:variant>
        <vt:i4>1572912</vt:i4>
      </vt:variant>
      <vt:variant>
        <vt:i4>530</vt:i4>
      </vt:variant>
      <vt:variant>
        <vt:i4>0</vt:i4>
      </vt:variant>
      <vt:variant>
        <vt:i4>5</vt:i4>
      </vt:variant>
      <vt:variant>
        <vt:lpwstr/>
      </vt:variant>
      <vt:variant>
        <vt:lpwstr>_Toc206867209</vt:lpwstr>
      </vt:variant>
      <vt:variant>
        <vt:i4>1572912</vt:i4>
      </vt:variant>
      <vt:variant>
        <vt:i4>524</vt:i4>
      </vt:variant>
      <vt:variant>
        <vt:i4>0</vt:i4>
      </vt:variant>
      <vt:variant>
        <vt:i4>5</vt:i4>
      </vt:variant>
      <vt:variant>
        <vt:lpwstr/>
      </vt:variant>
      <vt:variant>
        <vt:lpwstr>_Toc206867208</vt:lpwstr>
      </vt:variant>
      <vt:variant>
        <vt:i4>1572912</vt:i4>
      </vt:variant>
      <vt:variant>
        <vt:i4>518</vt:i4>
      </vt:variant>
      <vt:variant>
        <vt:i4>0</vt:i4>
      </vt:variant>
      <vt:variant>
        <vt:i4>5</vt:i4>
      </vt:variant>
      <vt:variant>
        <vt:lpwstr/>
      </vt:variant>
      <vt:variant>
        <vt:lpwstr>_Toc206867207</vt:lpwstr>
      </vt:variant>
      <vt:variant>
        <vt:i4>1572912</vt:i4>
      </vt:variant>
      <vt:variant>
        <vt:i4>512</vt:i4>
      </vt:variant>
      <vt:variant>
        <vt:i4>0</vt:i4>
      </vt:variant>
      <vt:variant>
        <vt:i4>5</vt:i4>
      </vt:variant>
      <vt:variant>
        <vt:lpwstr/>
      </vt:variant>
      <vt:variant>
        <vt:lpwstr>_Toc206867206</vt:lpwstr>
      </vt:variant>
      <vt:variant>
        <vt:i4>1572912</vt:i4>
      </vt:variant>
      <vt:variant>
        <vt:i4>506</vt:i4>
      </vt:variant>
      <vt:variant>
        <vt:i4>0</vt:i4>
      </vt:variant>
      <vt:variant>
        <vt:i4>5</vt:i4>
      </vt:variant>
      <vt:variant>
        <vt:lpwstr/>
      </vt:variant>
      <vt:variant>
        <vt:lpwstr>_Toc206867205</vt:lpwstr>
      </vt:variant>
      <vt:variant>
        <vt:i4>1572912</vt:i4>
      </vt:variant>
      <vt:variant>
        <vt:i4>500</vt:i4>
      </vt:variant>
      <vt:variant>
        <vt:i4>0</vt:i4>
      </vt:variant>
      <vt:variant>
        <vt:i4>5</vt:i4>
      </vt:variant>
      <vt:variant>
        <vt:lpwstr/>
      </vt:variant>
      <vt:variant>
        <vt:lpwstr>_Toc206867204</vt:lpwstr>
      </vt:variant>
      <vt:variant>
        <vt:i4>1572912</vt:i4>
      </vt:variant>
      <vt:variant>
        <vt:i4>494</vt:i4>
      </vt:variant>
      <vt:variant>
        <vt:i4>0</vt:i4>
      </vt:variant>
      <vt:variant>
        <vt:i4>5</vt:i4>
      </vt:variant>
      <vt:variant>
        <vt:lpwstr/>
      </vt:variant>
      <vt:variant>
        <vt:lpwstr>_Toc206867203</vt:lpwstr>
      </vt:variant>
      <vt:variant>
        <vt:i4>1572912</vt:i4>
      </vt:variant>
      <vt:variant>
        <vt:i4>488</vt:i4>
      </vt:variant>
      <vt:variant>
        <vt:i4>0</vt:i4>
      </vt:variant>
      <vt:variant>
        <vt:i4>5</vt:i4>
      </vt:variant>
      <vt:variant>
        <vt:lpwstr/>
      </vt:variant>
      <vt:variant>
        <vt:lpwstr>_Toc206867202</vt:lpwstr>
      </vt:variant>
      <vt:variant>
        <vt:i4>1572912</vt:i4>
      </vt:variant>
      <vt:variant>
        <vt:i4>482</vt:i4>
      </vt:variant>
      <vt:variant>
        <vt:i4>0</vt:i4>
      </vt:variant>
      <vt:variant>
        <vt:i4>5</vt:i4>
      </vt:variant>
      <vt:variant>
        <vt:lpwstr/>
      </vt:variant>
      <vt:variant>
        <vt:lpwstr>_Toc206867201</vt:lpwstr>
      </vt:variant>
      <vt:variant>
        <vt:i4>1572912</vt:i4>
      </vt:variant>
      <vt:variant>
        <vt:i4>476</vt:i4>
      </vt:variant>
      <vt:variant>
        <vt:i4>0</vt:i4>
      </vt:variant>
      <vt:variant>
        <vt:i4>5</vt:i4>
      </vt:variant>
      <vt:variant>
        <vt:lpwstr/>
      </vt:variant>
      <vt:variant>
        <vt:lpwstr>_Toc206867200</vt:lpwstr>
      </vt:variant>
      <vt:variant>
        <vt:i4>1114163</vt:i4>
      </vt:variant>
      <vt:variant>
        <vt:i4>470</vt:i4>
      </vt:variant>
      <vt:variant>
        <vt:i4>0</vt:i4>
      </vt:variant>
      <vt:variant>
        <vt:i4>5</vt:i4>
      </vt:variant>
      <vt:variant>
        <vt:lpwstr/>
      </vt:variant>
      <vt:variant>
        <vt:lpwstr>_Toc206867199</vt:lpwstr>
      </vt:variant>
      <vt:variant>
        <vt:i4>1114163</vt:i4>
      </vt:variant>
      <vt:variant>
        <vt:i4>464</vt:i4>
      </vt:variant>
      <vt:variant>
        <vt:i4>0</vt:i4>
      </vt:variant>
      <vt:variant>
        <vt:i4>5</vt:i4>
      </vt:variant>
      <vt:variant>
        <vt:lpwstr/>
      </vt:variant>
      <vt:variant>
        <vt:lpwstr>_Toc206867198</vt:lpwstr>
      </vt:variant>
      <vt:variant>
        <vt:i4>1114163</vt:i4>
      </vt:variant>
      <vt:variant>
        <vt:i4>458</vt:i4>
      </vt:variant>
      <vt:variant>
        <vt:i4>0</vt:i4>
      </vt:variant>
      <vt:variant>
        <vt:i4>5</vt:i4>
      </vt:variant>
      <vt:variant>
        <vt:lpwstr/>
      </vt:variant>
      <vt:variant>
        <vt:lpwstr>_Toc206867197</vt:lpwstr>
      </vt:variant>
      <vt:variant>
        <vt:i4>1114163</vt:i4>
      </vt:variant>
      <vt:variant>
        <vt:i4>452</vt:i4>
      </vt:variant>
      <vt:variant>
        <vt:i4>0</vt:i4>
      </vt:variant>
      <vt:variant>
        <vt:i4>5</vt:i4>
      </vt:variant>
      <vt:variant>
        <vt:lpwstr/>
      </vt:variant>
      <vt:variant>
        <vt:lpwstr>_Toc206867196</vt:lpwstr>
      </vt:variant>
      <vt:variant>
        <vt:i4>1114163</vt:i4>
      </vt:variant>
      <vt:variant>
        <vt:i4>446</vt:i4>
      </vt:variant>
      <vt:variant>
        <vt:i4>0</vt:i4>
      </vt:variant>
      <vt:variant>
        <vt:i4>5</vt:i4>
      </vt:variant>
      <vt:variant>
        <vt:lpwstr/>
      </vt:variant>
      <vt:variant>
        <vt:lpwstr>_Toc206867195</vt:lpwstr>
      </vt:variant>
      <vt:variant>
        <vt:i4>1114163</vt:i4>
      </vt:variant>
      <vt:variant>
        <vt:i4>440</vt:i4>
      </vt:variant>
      <vt:variant>
        <vt:i4>0</vt:i4>
      </vt:variant>
      <vt:variant>
        <vt:i4>5</vt:i4>
      </vt:variant>
      <vt:variant>
        <vt:lpwstr/>
      </vt:variant>
      <vt:variant>
        <vt:lpwstr>_Toc206867194</vt:lpwstr>
      </vt:variant>
      <vt:variant>
        <vt:i4>1114163</vt:i4>
      </vt:variant>
      <vt:variant>
        <vt:i4>434</vt:i4>
      </vt:variant>
      <vt:variant>
        <vt:i4>0</vt:i4>
      </vt:variant>
      <vt:variant>
        <vt:i4>5</vt:i4>
      </vt:variant>
      <vt:variant>
        <vt:lpwstr/>
      </vt:variant>
      <vt:variant>
        <vt:lpwstr>_Toc206867193</vt:lpwstr>
      </vt:variant>
      <vt:variant>
        <vt:i4>1114163</vt:i4>
      </vt:variant>
      <vt:variant>
        <vt:i4>428</vt:i4>
      </vt:variant>
      <vt:variant>
        <vt:i4>0</vt:i4>
      </vt:variant>
      <vt:variant>
        <vt:i4>5</vt:i4>
      </vt:variant>
      <vt:variant>
        <vt:lpwstr/>
      </vt:variant>
      <vt:variant>
        <vt:lpwstr>_Toc206867192</vt:lpwstr>
      </vt:variant>
      <vt:variant>
        <vt:i4>1114163</vt:i4>
      </vt:variant>
      <vt:variant>
        <vt:i4>422</vt:i4>
      </vt:variant>
      <vt:variant>
        <vt:i4>0</vt:i4>
      </vt:variant>
      <vt:variant>
        <vt:i4>5</vt:i4>
      </vt:variant>
      <vt:variant>
        <vt:lpwstr/>
      </vt:variant>
      <vt:variant>
        <vt:lpwstr>_Toc206867191</vt:lpwstr>
      </vt:variant>
      <vt:variant>
        <vt:i4>1114163</vt:i4>
      </vt:variant>
      <vt:variant>
        <vt:i4>416</vt:i4>
      </vt:variant>
      <vt:variant>
        <vt:i4>0</vt:i4>
      </vt:variant>
      <vt:variant>
        <vt:i4>5</vt:i4>
      </vt:variant>
      <vt:variant>
        <vt:lpwstr/>
      </vt:variant>
      <vt:variant>
        <vt:lpwstr>_Toc206867190</vt:lpwstr>
      </vt:variant>
      <vt:variant>
        <vt:i4>1048627</vt:i4>
      </vt:variant>
      <vt:variant>
        <vt:i4>410</vt:i4>
      </vt:variant>
      <vt:variant>
        <vt:i4>0</vt:i4>
      </vt:variant>
      <vt:variant>
        <vt:i4>5</vt:i4>
      </vt:variant>
      <vt:variant>
        <vt:lpwstr/>
      </vt:variant>
      <vt:variant>
        <vt:lpwstr>_Toc206867189</vt:lpwstr>
      </vt:variant>
      <vt:variant>
        <vt:i4>1048627</vt:i4>
      </vt:variant>
      <vt:variant>
        <vt:i4>404</vt:i4>
      </vt:variant>
      <vt:variant>
        <vt:i4>0</vt:i4>
      </vt:variant>
      <vt:variant>
        <vt:i4>5</vt:i4>
      </vt:variant>
      <vt:variant>
        <vt:lpwstr/>
      </vt:variant>
      <vt:variant>
        <vt:lpwstr>_Toc206867188</vt:lpwstr>
      </vt:variant>
      <vt:variant>
        <vt:i4>1048627</vt:i4>
      </vt:variant>
      <vt:variant>
        <vt:i4>398</vt:i4>
      </vt:variant>
      <vt:variant>
        <vt:i4>0</vt:i4>
      </vt:variant>
      <vt:variant>
        <vt:i4>5</vt:i4>
      </vt:variant>
      <vt:variant>
        <vt:lpwstr/>
      </vt:variant>
      <vt:variant>
        <vt:lpwstr>_Toc206867187</vt:lpwstr>
      </vt:variant>
      <vt:variant>
        <vt:i4>1048627</vt:i4>
      </vt:variant>
      <vt:variant>
        <vt:i4>392</vt:i4>
      </vt:variant>
      <vt:variant>
        <vt:i4>0</vt:i4>
      </vt:variant>
      <vt:variant>
        <vt:i4>5</vt:i4>
      </vt:variant>
      <vt:variant>
        <vt:lpwstr/>
      </vt:variant>
      <vt:variant>
        <vt:lpwstr>_Toc206867186</vt:lpwstr>
      </vt:variant>
      <vt:variant>
        <vt:i4>1048627</vt:i4>
      </vt:variant>
      <vt:variant>
        <vt:i4>386</vt:i4>
      </vt:variant>
      <vt:variant>
        <vt:i4>0</vt:i4>
      </vt:variant>
      <vt:variant>
        <vt:i4>5</vt:i4>
      </vt:variant>
      <vt:variant>
        <vt:lpwstr/>
      </vt:variant>
      <vt:variant>
        <vt:lpwstr>_Toc206867185</vt:lpwstr>
      </vt:variant>
      <vt:variant>
        <vt:i4>1048627</vt:i4>
      </vt:variant>
      <vt:variant>
        <vt:i4>380</vt:i4>
      </vt:variant>
      <vt:variant>
        <vt:i4>0</vt:i4>
      </vt:variant>
      <vt:variant>
        <vt:i4>5</vt:i4>
      </vt:variant>
      <vt:variant>
        <vt:lpwstr/>
      </vt:variant>
      <vt:variant>
        <vt:lpwstr>_Toc206867184</vt:lpwstr>
      </vt:variant>
      <vt:variant>
        <vt:i4>1048627</vt:i4>
      </vt:variant>
      <vt:variant>
        <vt:i4>374</vt:i4>
      </vt:variant>
      <vt:variant>
        <vt:i4>0</vt:i4>
      </vt:variant>
      <vt:variant>
        <vt:i4>5</vt:i4>
      </vt:variant>
      <vt:variant>
        <vt:lpwstr/>
      </vt:variant>
      <vt:variant>
        <vt:lpwstr>_Toc206867183</vt:lpwstr>
      </vt:variant>
      <vt:variant>
        <vt:i4>1048627</vt:i4>
      </vt:variant>
      <vt:variant>
        <vt:i4>368</vt:i4>
      </vt:variant>
      <vt:variant>
        <vt:i4>0</vt:i4>
      </vt:variant>
      <vt:variant>
        <vt:i4>5</vt:i4>
      </vt:variant>
      <vt:variant>
        <vt:lpwstr/>
      </vt:variant>
      <vt:variant>
        <vt:lpwstr>_Toc206867182</vt:lpwstr>
      </vt:variant>
      <vt:variant>
        <vt:i4>1048627</vt:i4>
      </vt:variant>
      <vt:variant>
        <vt:i4>362</vt:i4>
      </vt:variant>
      <vt:variant>
        <vt:i4>0</vt:i4>
      </vt:variant>
      <vt:variant>
        <vt:i4>5</vt:i4>
      </vt:variant>
      <vt:variant>
        <vt:lpwstr/>
      </vt:variant>
      <vt:variant>
        <vt:lpwstr>_Toc206867181</vt:lpwstr>
      </vt:variant>
      <vt:variant>
        <vt:i4>1048627</vt:i4>
      </vt:variant>
      <vt:variant>
        <vt:i4>356</vt:i4>
      </vt:variant>
      <vt:variant>
        <vt:i4>0</vt:i4>
      </vt:variant>
      <vt:variant>
        <vt:i4>5</vt:i4>
      </vt:variant>
      <vt:variant>
        <vt:lpwstr/>
      </vt:variant>
      <vt:variant>
        <vt:lpwstr>_Toc206867180</vt:lpwstr>
      </vt:variant>
      <vt:variant>
        <vt:i4>2031667</vt:i4>
      </vt:variant>
      <vt:variant>
        <vt:i4>350</vt:i4>
      </vt:variant>
      <vt:variant>
        <vt:i4>0</vt:i4>
      </vt:variant>
      <vt:variant>
        <vt:i4>5</vt:i4>
      </vt:variant>
      <vt:variant>
        <vt:lpwstr/>
      </vt:variant>
      <vt:variant>
        <vt:lpwstr>_Toc206867179</vt:lpwstr>
      </vt:variant>
      <vt:variant>
        <vt:i4>2031667</vt:i4>
      </vt:variant>
      <vt:variant>
        <vt:i4>344</vt:i4>
      </vt:variant>
      <vt:variant>
        <vt:i4>0</vt:i4>
      </vt:variant>
      <vt:variant>
        <vt:i4>5</vt:i4>
      </vt:variant>
      <vt:variant>
        <vt:lpwstr/>
      </vt:variant>
      <vt:variant>
        <vt:lpwstr>_Toc206867178</vt:lpwstr>
      </vt:variant>
      <vt:variant>
        <vt:i4>2031667</vt:i4>
      </vt:variant>
      <vt:variant>
        <vt:i4>338</vt:i4>
      </vt:variant>
      <vt:variant>
        <vt:i4>0</vt:i4>
      </vt:variant>
      <vt:variant>
        <vt:i4>5</vt:i4>
      </vt:variant>
      <vt:variant>
        <vt:lpwstr/>
      </vt:variant>
      <vt:variant>
        <vt:lpwstr>_Toc206867177</vt:lpwstr>
      </vt:variant>
      <vt:variant>
        <vt:i4>2031667</vt:i4>
      </vt:variant>
      <vt:variant>
        <vt:i4>332</vt:i4>
      </vt:variant>
      <vt:variant>
        <vt:i4>0</vt:i4>
      </vt:variant>
      <vt:variant>
        <vt:i4>5</vt:i4>
      </vt:variant>
      <vt:variant>
        <vt:lpwstr/>
      </vt:variant>
      <vt:variant>
        <vt:lpwstr>_Toc206867176</vt:lpwstr>
      </vt:variant>
      <vt:variant>
        <vt:i4>2031667</vt:i4>
      </vt:variant>
      <vt:variant>
        <vt:i4>326</vt:i4>
      </vt:variant>
      <vt:variant>
        <vt:i4>0</vt:i4>
      </vt:variant>
      <vt:variant>
        <vt:i4>5</vt:i4>
      </vt:variant>
      <vt:variant>
        <vt:lpwstr/>
      </vt:variant>
      <vt:variant>
        <vt:lpwstr>_Toc206867175</vt:lpwstr>
      </vt:variant>
      <vt:variant>
        <vt:i4>2031667</vt:i4>
      </vt:variant>
      <vt:variant>
        <vt:i4>320</vt:i4>
      </vt:variant>
      <vt:variant>
        <vt:i4>0</vt:i4>
      </vt:variant>
      <vt:variant>
        <vt:i4>5</vt:i4>
      </vt:variant>
      <vt:variant>
        <vt:lpwstr/>
      </vt:variant>
      <vt:variant>
        <vt:lpwstr>_Toc206867174</vt:lpwstr>
      </vt:variant>
      <vt:variant>
        <vt:i4>2031667</vt:i4>
      </vt:variant>
      <vt:variant>
        <vt:i4>314</vt:i4>
      </vt:variant>
      <vt:variant>
        <vt:i4>0</vt:i4>
      </vt:variant>
      <vt:variant>
        <vt:i4>5</vt:i4>
      </vt:variant>
      <vt:variant>
        <vt:lpwstr/>
      </vt:variant>
      <vt:variant>
        <vt:lpwstr>_Toc206867173</vt:lpwstr>
      </vt:variant>
      <vt:variant>
        <vt:i4>2031667</vt:i4>
      </vt:variant>
      <vt:variant>
        <vt:i4>308</vt:i4>
      </vt:variant>
      <vt:variant>
        <vt:i4>0</vt:i4>
      </vt:variant>
      <vt:variant>
        <vt:i4>5</vt:i4>
      </vt:variant>
      <vt:variant>
        <vt:lpwstr/>
      </vt:variant>
      <vt:variant>
        <vt:lpwstr>_Toc206867172</vt:lpwstr>
      </vt:variant>
      <vt:variant>
        <vt:i4>2031667</vt:i4>
      </vt:variant>
      <vt:variant>
        <vt:i4>302</vt:i4>
      </vt:variant>
      <vt:variant>
        <vt:i4>0</vt:i4>
      </vt:variant>
      <vt:variant>
        <vt:i4>5</vt:i4>
      </vt:variant>
      <vt:variant>
        <vt:lpwstr/>
      </vt:variant>
      <vt:variant>
        <vt:lpwstr>_Toc206867171</vt:lpwstr>
      </vt:variant>
      <vt:variant>
        <vt:i4>2031667</vt:i4>
      </vt:variant>
      <vt:variant>
        <vt:i4>296</vt:i4>
      </vt:variant>
      <vt:variant>
        <vt:i4>0</vt:i4>
      </vt:variant>
      <vt:variant>
        <vt:i4>5</vt:i4>
      </vt:variant>
      <vt:variant>
        <vt:lpwstr/>
      </vt:variant>
      <vt:variant>
        <vt:lpwstr>_Toc206867170</vt:lpwstr>
      </vt:variant>
      <vt:variant>
        <vt:i4>1966131</vt:i4>
      </vt:variant>
      <vt:variant>
        <vt:i4>290</vt:i4>
      </vt:variant>
      <vt:variant>
        <vt:i4>0</vt:i4>
      </vt:variant>
      <vt:variant>
        <vt:i4>5</vt:i4>
      </vt:variant>
      <vt:variant>
        <vt:lpwstr/>
      </vt:variant>
      <vt:variant>
        <vt:lpwstr>_Toc206867169</vt:lpwstr>
      </vt:variant>
      <vt:variant>
        <vt:i4>1966131</vt:i4>
      </vt:variant>
      <vt:variant>
        <vt:i4>284</vt:i4>
      </vt:variant>
      <vt:variant>
        <vt:i4>0</vt:i4>
      </vt:variant>
      <vt:variant>
        <vt:i4>5</vt:i4>
      </vt:variant>
      <vt:variant>
        <vt:lpwstr/>
      </vt:variant>
      <vt:variant>
        <vt:lpwstr>_Toc206867168</vt:lpwstr>
      </vt:variant>
      <vt:variant>
        <vt:i4>1966131</vt:i4>
      </vt:variant>
      <vt:variant>
        <vt:i4>278</vt:i4>
      </vt:variant>
      <vt:variant>
        <vt:i4>0</vt:i4>
      </vt:variant>
      <vt:variant>
        <vt:i4>5</vt:i4>
      </vt:variant>
      <vt:variant>
        <vt:lpwstr/>
      </vt:variant>
      <vt:variant>
        <vt:lpwstr>_Toc206867167</vt:lpwstr>
      </vt:variant>
      <vt:variant>
        <vt:i4>1966131</vt:i4>
      </vt:variant>
      <vt:variant>
        <vt:i4>272</vt:i4>
      </vt:variant>
      <vt:variant>
        <vt:i4>0</vt:i4>
      </vt:variant>
      <vt:variant>
        <vt:i4>5</vt:i4>
      </vt:variant>
      <vt:variant>
        <vt:lpwstr/>
      </vt:variant>
      <vt:variant>
        <vt:lpwstr>_Toc206867166</vt:lpwstr>
      </vt:variant>
      <vt:variant>
        <vt:i4>1966131</vt:i4>
      </vt:variant>
      <vt:variant>
        <vt:i4>266</vt:i4>
      </vt:variant>
      <vt:variant>
        <vt:i4>0</vt:i4>
      </vt:variant>
      <vt:variant>
        <vt:i4>5</vt:i4>
      </vt:variant>
      <vt:variant>
        <vt:lpwstr/>
      </vt:variant>
      <vt:variant>
        <vt:lpwstr>_Toc206867165</vt:lpwstr>
      </vt:variant>
      <vt:variant>
        <vt:i4>1966131</vt:i4>
      </vt:variant>
      <vt:variant>
        <vt:i4>260</vt:i4>
      </vt:variant>
      <vt:variant>
        <vt:i4>0</vt:i4>
      </vt:variant>
      <vt:variant>
        <vt:i4>5</vt:i4>
      </vt:variant>
      <vt:variant>
        <vt:lpwstr/>
      </vt:variant>
      <vt:variant>
        <vt:lpwstr>_Toc206867164</vt:lpwstr>
      </vt:variant>
      <vt:variant>
        <vt:i4>1966131</vt:i4>
      </vt:variant>
      <vt:variant>
        <vt:i4>254</vt:i4>
      </vt:variant>
      <vt:variant>
        <vt:i4>0</vt:i4>
      </vt:variant>
      <vt:variant>
        <vt:i4>5</vt:i4>
      </vt:variant>
      <vt:variant>
        <vt:lpwstr/>
      </vt:variant>
      <vt:variant>
        <vt:lpwstr>_Toc206867163</vt:lpwstr>
      </vt:variant>
      <vt:variant>
        <vt:i4>1966131</vt:i4>
      </vt:variant>
      <vt:variant>
        <vt:i4>248</vt:i4>
      </vt:variant>
      <vt:variant>
        <vt:i4>0</vt:i4>
      </vt:variant>
      <vt:variant>
        <vt:i4>5</vt:i4>
      </vt:variant>
      <vt:variant>
        <vt:lpwstr/>
      </vt:variant>
      <vt:variant>
        <vt:lpwstr>_Toc206867162</vt:lpwstr>
      </vt:variant>
      <vt:variant>
        <vt:i4>1966131</vt:i4>
      </vt:variant>
      <vt:variant>
        <vt:i4>242</vt:i4>
      </vt:variant>
      <vt:variant>
        <vt:i4>0</vt:i4>
      </vt:variant>
      <vt:variant>
        <vt:i4>5</vt:i4>
      </vt:variant>
      <vt:variant>
        <vt:lpwstr/>
      </vt:variant>
      <vt:variant>
        <vt:lpwstr>_Toc206867161</vt:lpwstr>
      </vt:variant>
      <vt:variant>
        <vt:i4>1966131</vt:i4>
      </vt:variant>
      <vt:variant>
        <vt:i4>236</vt:i4>
      </vt:variant>
      <vt:variant>
        <vt:i4>0</vt:i4>
      </vt:variant>
      <vt:variant>
        <vt:i4>5</vt:i4>
      </vt:variant>
      <vt:variant>
        <vt:lpwstr/>
      </vt:variant>
      <vt:variant>
        <vt:lpwstr>_Toc206867160</vt:lpwstr>
      </vt:variant>
      <vt:variant>
        <vt:i4>1900595</vt:i4>
      </vt:variant>
      <vt:variant>
        <vt:i4>230</vt:i4>
      </vt:variant>
      <vt:variant>
        <vt:i4>0</vt:i4>
      </vt:variant>
      <vt:variant>
        <vt:i4>5</vt:i4>
      </vt:variant>
      <vt:variant>
        <vt:lpwstr/>
      </vt:variant>
      <vt:variant>
        <vt:lpwstr>_Toc206867159</vt:lpwstr>
      </vt:variant>
      <vt:variant>
        <vt:i4>1900595</vt:i4>
      </vt:variant>
      <vt:variant>
        <vt:i4>224</vt:i4>
      </vt:variant>
      <vt:variant>
        <vt:i4>0</vt:i4>
      </vt:variant>
      <vt:variant>
        <vt:i4>5</vt:i4>
      </vt:variant>
      <vt:variant>
        <vt:lpwstr/>
      </vt:variant>
      <vt:variant>
        <vt:lpwstr>_Toc206867158</vt:lpwstr>
      </vt:variant>
      <vt:variant>
        <vt:i4>1900595</vt:i4>
      </vt:variant>
      <vt:variant>
        <vt:i4>218</vt:i4>
      </vt:variant>
      <vt:variant>
        <vt:i4>0</vt:i4>
      </vt:variant>
      <vt:variant>
        <vt:i4>5</vt:i4>
      </vt:variant>
      <vt:variant>
        <vt:lpwstr/>
      </vt:variant>
      <vt:variant>
        <vt:lpwstr>_Toc206867157</vt:lpwstr>
      </vt:variant>
      <vt:variant>
        <vt:i4>1900595</vt:i4>
      </vt:variant>
      <vt:variant>
        <vt:i4>212</vt:i4>
      </vt:variant>
      <vt:variant>
        <vt:i4>0</vt:i4>
      </vt:variant>
      <vt:variant>
        <vt:i4>5</vt:i4>
      </vt:variant>
      <vt:variant>
        <vt:lpwstr/>
      </vt:variant>
      <vt:variant>
        <vt:lpwstr>_Toc206867156</vt:lpwstr>
      </vt:variant>
      <vt:variant>
        <vt:i4>1900595</vt:i4>
      </vt:variant>
      <vt:variant>
        <vt:i4>206</vt:i4>
      </vt:variant>
      <vt:variant>
        <vt:i4>0</vt:i4>
      </vt:variant>
      <vt:variant>
        <vt:i4>5</vt:i4>
      </vt:variant>
      <vt:variant>
        <vt:lpwstr/>
      </vt:variant>
      <vt:variant>
        <vt:lpwstr>_Toc206867155</vt:lpwstr>
      </vt:variant>
      <vt:variant>
        <vt:i4>1900595</vt:i4>
      </vt:variant>
      <vt:variant>
        <vt:i4>200</vt:i4>
      </vt:variant>
      <vt:variant>
        <vt:i4>0</vt:i4>
      </vt:variant>
      <vt:variant>
        <vt:i4>5</vt:i4>
      </vt:variant>
      <vt:variant>
        <vt:lpwstr/>
      </vt:variant>
      <vt:variant>
        <vt:lpwstr>_Toc206867154</vt:lpwstr>
      </vt:variant>
      <vt:variant>
        <vt:i4>1900595</vt:i4>
      </vt:variant>
      <vt:variant>
        <vt:i4>194</vt:i4>
      </vt:variant>
      <vt:variant>
        <vt:i4>0</vt:i4>
      </vt:variant>
      <vt:variant>
        <vt:i4>5</vt:i4>
      </vt:variant>
      <vt:variant>
        <vt:lpwstr/>
      </vt:variant>
      <vt:variant>
        <vt:lpwstr>_Toc206867153</vt:lpwstr>
      </vt:variant>
      <vt:variant>
        <vt:i4>1900595</vt:i4>
      </vt:variant>
      <vt:variant>
        <vt:i4>188</vt:i4>
      </vt:variant>
      <vt:variant>
        <vt:i4>0</vt:i4>
      </vt:variant>
      <vt:variant>
        <vt:i4>5</vt:i4>
      </vt:variant>
      <vt:variant>
        <vt:lpwstr/>
      </vt:variant>
      <vt:variant>
        <vt:lpwstr>_Toc206867152</vt:lpwstr>
      </vt:variant>
      <vt:variant>
        <vt:i4>1900595</vt:i4>
      </vt:variant>
      <vt:variant>
        <vt:i4>182</vt:i4>
      </vt:variant>
      <vt:variant>
        <vt:i4>0</vt:i4>
      </vt:variant>
      <vt:variant>
        <vt:i4>5</vt:i4>
      </vt:variant>
      <vt:variant>
        <vt:lpwstr/>
      </vt:variant>
      <vt:variant>
        <vt:lpwstr>_Toc206867151</vt:lpwstr>
      </vt:variant>
      <vt:variant>
        <vt:i4>1900595</vt:i4>
      </vt:variant>
      <vt:variant>
        <vt:i4>176</vt:i4>
      </vt:variant>
      <vt:variant>
        <vt:i4>0</vt:i4>
      </vt:variant>
      <vt:variant>
        <vt:i4>5</vt:i4>
      </vt:variant>
      <vt:variant>
        <vt:lpwstr/>
      </vt:variant>
      <vt:variant>
        <vt:lpwstr>_Toc206867150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Mohammed Altamush Khan</cp:lastModifiedBy>
  <cp:revision>7</cp:revision>
  <cp:lastPrinted>2022-07-27T12:30:00Z</cp:lastPrinted>
  <dcterms:created xsi:type="dcterms:W3CDTF">2024-06-13T14:32:00Z</dcterms:created>
  <dcterms:modified xsi:type="dcterms:W3CDTF">2025-09-03T10:13:00Z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y fmtid="{D5CDD505-2E9C-101B-9397-08002B2CF9AE}" pid="3" name="ContentTypeId">
    <vt:lpwstr>0x010100F06DD813702D6347B871552FF20788E7</vt:lpwstr>
  </property>
</Properties>
</file>